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8D0C" w14:textId="5CDC3B1E" w:rsidR="006D687B" w:rsidRDefault="005353CB" w:rsidP="005353CB">
      <w:pPr>
        <w:spacing w:after="0"/>
        <w:rPr>
          <w:rFonts w:cs="Times New Roman"/>
        </w:rPr>
      </w:pPr>
      <w:r w:rsidRPr="00A21993">
        <w:rPr>
          <w:rFonts w:ascii="Cambria,Bold" w:hAnsi="Cambria,Bold"/>
          <w:b/>
          <w:noProof/>
          <w:sz w:val="28"/>
          <w:lang w:eastAsia="lv-LV"/>
        </w:rPr>
        <w:drawing>
          <wp:anchor distT="0" distB="0" distL="114300" distR="114300" simplePos="0" relativeHeight="251658240" behindDoc="0" locked="0" layoutInCell="1" allowOverlap="1" wp14:anchorId="0DC7090B" wp14:editId="503E1199">
            <wp:simplePos x="0" y="0"/>
            <wp:positionH relativeFrom="column">
              <wp:posOffset>1110116</wp:posOffset>
            </wp:positionH>
            <wp:positionV relativeFrom="paragraph">
              <wp:posOffset>276860</wp:posOffset>
            </wp:positionV>
            <wp:extent cx="4013200" cy="830950"/>
            <wp:effectExtent l="0" t="0" r="6350" b="7620"/>
            <wp:wrapSquare wrapText="bothSides"/>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anchor>
        </w:drawing>
      </w:r>
    </w:p>
    <w:p w14:paraId="6E7A9776" w14:textId="2DBF544B" w:rsidR="00B70181" w:rsidRPr="005353CB" w:rsidRDefault="005353CB" w:rsidP="005353CB">
      <w:pPr>
        <w:jc w:val="left"/>
        <w:rPr>
          <w:rFonts w:cs="Times New Roman"/>
        </w:rPr>
      </w:pPr>
      <w:r>
        <w:rPr>
          <w:rFonts w:cs="Times New Roman"/>
        </w:rPr>
        <w:br w:type="textWrapping" w:clear="all"/>
      </w: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cs="Times New Roman"/>
          <w:sz w:val="8"/>
          <w:szCs w:val="8"/>
        </w:rPr>
      </w:pPr>
    </w:p>
    <w:tbl>
      <w:tblPr>
        <w:tblStyle w:val="TableGrid"/>
        <w:tblW w:w="9486" w:type="dxa"/>
        <w:tblLayout w:type="fixed"/>
        <w:tblLook w:val="04A0" w:firstRow="1" w:lastRow="0" w:firstColumn="1" w:lastColumn="0" w:noHBand="0" w:noVBand="1"/>
      </w:tblPr>
      <w:tblGrid>
        <w:gridCol w:w="3681"/>
        <w:gridCol w:w="1984"/>
        <w:gridCol w:w="993"/>
        <w:gridCol w:w="2828"/>
      </w:tblGrid>
      <w:tr w:rsidR="00C1570A" w:rsidRPr="00A21993" w14:paraId="027BE7E3" w14:textId="77777777" w:rsidTr="005353CB">
        <w:trPr>
          <w:trHeight w:val="613"/>
        </w:trPr>
        <w:tc>
          <w:tcPr>
            <w:tcW w:w="3681"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805" w:type="dxa"/>
            <w:gridSpan w:val="3"/>
            <w:vAlign w:val="center"/>
          </w:tcPr>
          <w:p w14:paraId="55FA6830" w14:textId="2474E21A" w:rsidR="00422334" w:rsidRPr="00882613" w:rsidRDefault="00422334" w:rsidP="00AE04BE">
            <w:pPr>
              <w:rPr>
                <w:rFonts w:cs="Times New Roman"/>
                <w:color w:val="0000FF"/>
              </w:rPr>
            </w:pPr>
            <w:r w:rsidRPr="00882613">
              <w:rPr>
                <w:rFonts w:cs="Times New Roman"/>
                <w:iCs/>
              </w:rPr>
              <w:t xml:space="preserve">Primārās veselības aprūpes infrastruktūras </w:t>
            </w:r>
            <w:r w:rsidR="00E35B97" w:rsidRPr="00882613">
              <w:rPr>
                <w:rFonts w:cs="Times New Roman"/>
                <w:iCs/>
              </w:rPr>
              <w:t xml:space="preserve">un </w:t>
            </w:r>
            <w:r w:rsidR="00AD48B8" w:rsidRPr="00882613">
              <w:t xml:space="preserve">tehniskā nodrošinājuma </w:t>
            </w:r>
            <w:r w:rsidRPr="00882613">
              <w:rPr>
                <w:rFonts w:cs="Times New Roman"/>
                <w:iCs/>
              </w:rPr>
              <w:t xml:space="preserve">uzlabošana </w:t>
            </w:r>
            <w:r w:rsidR="00220186" w:rsidRPr="00882613">
              <w:rPr>
                <w:rFonts w:cs="Times New Roman"/>
                <w:iCs/>
                <w:color w:val="FF0000"/>
              </w:rPr>
              <w:t>“A</w:t>
            </w:r>
            <w:r w:rsidR="00220186" w:rsidRPr="007E0689">
              <w:rPr>
                <w:rFonts w:cs="Times New Roman"/>
                <w:iCs/>
                <w:color w:val="FF0000"/>
              </w:rPr>
              <w:t xml:space="preserve">” </w:t>
            </w:r>
            <w:r w:rsidRPr="007E0689">
              <w:rPr>
                <w:rFonts w:cs="Times New Roman"/>
                <w:iCs/>
                <w:color w:val="FF0000"/>
              </w:rPr>
              <w:t>ģimenes ārsta</w:t>
            </w:r>
            <w:r w:rsidR="007E0689" w:rsidRPr="007E0689">
              <w:rPr>
                <w:rFonts w:cs="Times New Roman"/>
                <w:iCs/>
                <w:color w:val="FF0000"/>
              </w:rPr>
              <w:t xml:space="preserve"> praksē </w:t>
            </w:r>
            <w:r w:rsidR="007E0689">
              <w:rPr>
                <w:rFonts w:cs="Times New Roman"/>
                <w:iCs/>
              </w:rPr>
              <w:t xml:space="preserve">un </w:t>
            </w:r>
            <w:r w:rsidR="007E0689" w:rsidRPr="007E0689">
              <w:rPr>
                <w:rFonts w:cs="Times New Roman"/>
                <w:iCs/>
                <w:color w:val="FF0000"/>
              </w:rPr>
              <w:t xml:space="preserve">“B” ģimenes ārsta </w:t>
            </w:r>
            <w:r w:rsidRPr="007E0689">
              <w:rPr>
                <w:rFonts w:cs="Times New Roman"/>
                <w:iCs/>
                <w:color w:val="FF0000"/>
              </w:rPr>
              <w:t>praksē</w:t>
            </w:r>
            <w:r w:rsidR="00220186" w:rsidRPr="007E0689">
              <w:rPr>
                <w:rFonts w:cs="Times New Roman"/>
                <w:iCs/>
                <w:color w:val="FF0000"/>
              </w:rPr>
              <w:t xml:space="preserve">. </w:t>
            </w:r>
          </w:p>
        </w:tc>
      </w:tr>
      <w:tr w:rsidR="00C1570A" w:rsidRPr="00A21993" w14:paraId="222712C1" w14:textId="77777777" w:rsidTr="005353CB">
        <w:trPr>
          <w:trHeight w:val="550"/>
        </w:trPr>
        <w:tc>
          <w:tcPr>
            <w:tcW w:w="3681"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805" w:type="dxa"/>
            <w:gridSpan w:val="3"/>
            <w:vAlign w:val="center"/>
          </w:tcPr>
          <w:p w14:paraId="2EA59A8E" w14:textId="6EF00173" w:rsidR="00C1570A" w:rsidRPr="0037445F" w:rsidRDefault="00BD180F" w:rsidP="00E7425D">
            <w:pPr>
              <w:rPr>
                <w:rFonts w:cs="Times New Roman"/>
              </w:rPr>
            </w:pPr>
            <w:r w:rsidRPr="0037445F">
              <w:rPr>
                <w:rFonts w:eastAsiaTheme="majorEastAsia" w:cs="Times New Roman"/>
                <w:b/>
              </w:rPr>
              <w:t xml:space="preserve">9.3.2. </w:t>
            </w:r>
            <w:r w:rsidRPr="0037445F">
              <w:rPr>
                <w:rFonts w:eastAsiaTheme="majorEastAsia" w:cs="Times New Roman"/>
              </w:rPr>
              <w:t xml:space="preserve">specifiskā atbalsta mērķa “Uzlabot kvalitatīvu veselības aprūpes pakalpojumu pieejamību, jo īpaši sociālās, teritoriālās atstumtības un nabadzības riskam pakļautajiem iedzīvotājiem, attīstot veselības aprūpes </w:t>
            </w:r>
            <w:r w:rsidRPr="007C107B">
              <w:rPr>
                <w:rFonts w:eastAsiaTheme="majorEastAsia" w:cs="Times New Roman"/>
              </w:rPr>
              <w:t>infrastruktūru</w:t>
            </w:r>
            <w:r w:rsidRPr="007C107B">
              <w:rPr>
                <w:rFonts w:eastAsiaTheme="majorEastAsia" w:cs="Times New Roman"/>
                <w:b/>
              </w:rPr>
              <w:t xml:space="preserve">” </w:t>
            </w:r>
            <w:r w:rsidR="00BB02B9" w:rsidRPr="007C107B">
              <w:rPr>
                <w:rFonts w:eastAsiaTheme="majorEastAsia" w:cs="Times New Roman"/>
              </w:rPr>
              <w:t>projektu iesniegumu</w:t>
            </w:r>
            <w:r w:rsidR="00E7425D" w:rsidRPr="007C107B">
              <w:rPr>
                <w:rFonts w:eastAsiaTheme="majorEastAsia" w:cs="Times New Roman"/>
              </w:rPr>
              <w:t xml:space="preserve"> atlases</w:t>
            </w:r>
            <w:r w:rsidR="00BB02B9" w:rsidRPr="007C107B">
              <w:rPr>
                <w:rFonts w:eastAsiaTheme="majorEastAsia" w:cs="Times New Roman"/>
              </w:rPr>
              <w:t xml:space="preserve"> </w:t>
            </w:r>
            <w:r w:rsidR="00E7425D" w:rsidRPr="007C107B">
              <w:rPr>
                <w:rFonts w:eastAsiaTheme="majorEastAsia" w:cs="Times New Roman"/>
              </w:rPr>
              <w:t>ceturtās kārtas pirmā apakškārta</w:t>
            </w:r>
            <w:r w:rsidR="00E7425D" w:rsidRPr="00E7425D">
              <w:rPr>
                <w:rFonts w:eastAsiaTheme="majorEastAsia" w:cs="Times New Roman"/>
                <w:b/>
                <w:color w:val="FF0000"/>
                <w:szCs w:val="24"/>
              </w:rPr>
              <w:t xml:space="preserve"> </w:t>
            </w:r>
            <w:r w:rsidR="00846BC4" w:rsidRPr="00846BC4">
              <w:rPr>
                <w:rFonts w:eastAsiaTheme="majorEastAsia" w:cs="Times New Roman"/>
                <w:color w:val="FF0000"/>
                <w:szCs w:val="24"/>
              </w:rPr>
              <w:t>(2.apakškārta)</w:t>
            </w:r>
            <w:r w:rsidR="00846BC4">
              <w:rPr>
                <w:rFonts w:eastAsiaTheme="majorEastAsia" w:cs="Times New Roman"/>
                <w:color w:val="FF0000"/>
                <w:szCs w:val="24"/>
              </w:rPr>
              <w:t xml:space="preserve"> </w:t>
            </w:r>
          </w:p>
        </w:tc>
      </w:tr>
      <w:tr w:rsidR="00C1570A" w:rsidRPr="00A21993" w14:paraId="0945F2E8" w14:textId="77777777" w:rsidTr="005353CB">
        <w:trPr>
          <w:trHeight w:val="426"/>
        </w:trPr>
        <w:tc>
          <w:tcPr>
            <w:tcW w:w="3681"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805" w:type="dxa"/>
            <w:gridSpan w:val="3"/>
            <w:vAlign w:val="center"/>
          </w:tcPr>
          <w:p w14:paraId="3EB38D71" w14:textId="75F4B655" w:rsidR="00C1570A" w:rsidRPr="005353CB" w:rsidRDefault="00882613" w:rsidP="005353CB">
            <w:pPr>
              <w:pStyle w:val="tv213"/>
              <w:spacing w:before="0" w:beforeAutospacing="0" w:after="0" w:afterAutospacing="0" w:line="293" w:lineRule="atLeast"/>
              <w:rPr>
                <w:rFonts w:eastAsiaTheme="minorHAnsi"/>
                <w:i/>
                <w:iCs/>
                <w:color w:val="FF0000"/>
                <w:sz w:val="22"/>
                <w:szCs w:val="22"/>
                <w:lang w:eastAsia="en-US"/>
              </w:rPr>
            </w:pPr>
            <w:r w:rsidRPr="007E0689">
              <w:rPr>
                <w:iCs/>
                <w:color w:val="FF0000"/>
              </w:rPr>
              <w:t xml:space="preserve">“A” </w:t>
            </w:r>
            <w:r w:rsidR="007E0689" w:rsidRPr="007E0689">
              <w:rPr>
                <w:iCs/>
                <w:color w:val="FF0000"/>
              </w:rPr>
              <w:t>ģimenes ārsta prakse</w:t>
            </w:r>
          </w:p>
        </w:tc>
      </w:tr>
      <w:tr w:rsidR="00420B6D" w:rsidRPr="00A21993" w14:paraId="6152BC80" w14:textId="77777777" w:rsidTr="005353CB">
        <w:trPr>
          <w:trHeight w:val="551"/>
        </w:trPr>
        <w:tc>
          <w:tcPr>
            <w:tcW w:w="3681"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805" w:type="dxa"/>
            <w:gridSpan w:val="3"/>
            <w:vAlign w:val="center"/>
          </w:tcPr>
          <w:p w14:paraId="034AA2C3" w14:textId="7F6B508A" w:rsidR="00E122D0" w:rsidRPr="00910D92" w:rsidRDefault="00910D92" w:rsidP="00910D92">
            <w:pPr>
              <w:rPr>
                <w:rFonts w:cs="Times New Roman"/>
                <w:color w:val="0070C0"/>
              </w:rPr>
            </w:pPr>
            <w:r w:rsidRPr="00910D92">
              <w:rPr>
                <w:rFonts w:eastAsia="Times New Roman" w:cs="Times New Roman"/>
                <w:bCs/>
                <w:iCs/>
                <w:color w:val="FF0000"/>
                <w:szCs w:val="24"/>
                <w:lang w:eastAsia="lv-LV"/>
              </w:rPr>
              <w:t>90000812928</w:t>
            </w:r>
          </w:p>
        </w:tc>
      </w:tr>
      <w:tr w:rsidR="00420B6D" w:rsidRPr="00A21993" w14:paraId="7BE2D0EA" w14:textId="77777777" w:rsidTr="005353CB">
        <w:trPr>
          <w:trHeight w:val="417"/>
        </w:trPr>
        <w:tc>
          <w:tcPr>
            <w:tcW w:w="3681"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805" w:type="dxa"/>
            <w:gridSpan w:val="3"/>
            <w:vAlign w:val="center"/>
          </w:tcPr>
          <w:p w14:paraId="79A2F6CB" w14:textId="2EB52261" w:rsidR="00F33843" w:rsidRPr="005353CB" w:rsidRDefault="009C5A72" w:rsidP="005353CB">
            <w:pPr>
              <w:tabs>
                <w:tab w:val="left" w:pos="900"/>
              </w:tabs>
              <w:rPr>
                <w:color w:val="FF0000"/>
              </w:rPr>
            </w:pPr>
            <w:r w:rsidRPr="00910D92">
              <w:rPr>
                <w:color w:val="FF0000"/>
              </w:rPr>
              <w:t>Sabiedrība ar ierobežotu atbildību</w:t>
            </w:r>
          </w:p>
        </w:tc>
      </w:tr>
      <w:tr w:rsidR="00420B6D" w:rsidRPr="00A21993" w14:paraId="79660812" w14:textId="77777777" w:rsidTr="005353CB">
        <w:trPr>
          <w:trHeight w:val="564"/>
        </w:trPr>
        <w:tc>
          <w:tcPr>
            <w:tcW w:w="3681"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805" w:type="dxa"/>
            <w:gridSpan w:val="3"/>
            <w:vAlign w:val="center"/>
          </w:tcPr>
          <w:p w14:paraId="04DEFB94" w14:textId="6AD6B828" w:rsidR="00734789" w:rsidRPr="007E0689" w:rsidRDefault="00C9694D" w:rsidP="00C9694D">
            <w:pPr>
              <w:tabs>
                <w:tab w:val="left" w:pos="900"/>
              </w:tabs>
              <w:rPr>
                <w:rFonts w:cs="Times New Roman"/>
                <w:color w:val="FF0000"/>
              </w:rPr>
            </w:pPr>
            <w:r w:rsidRPr="007E0689">
              <w:rPr>
                <w:rFonts w:cs="Times New Roman"/>
                <w:color w:val="FF0000"/>
              </w:rPr>
              <w:t>N/A</w:t>
            </w:r>
          </w:p>
        </w:tc>
      </w:tr>
      <w:tr w:rsidR="00420B6D" w:rsidRPr="00A21993" w14:paraId="557AB694" w14:textId="77777777" w:rsidTr="005353CB">
        <w:tc>
          <w:tcPr>
            <w:tcW w:w="3681"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805" w:type="dxa"/>
            <w:gridSpan w:val="3"/>
          </w:tcPr>
          <w:p w14:paraId="613BFD8B" w14:textId="54E19E24" w:rsidR="00734789" w:rsidRPr="00882613" w:rsidRDefault="00882613" w:rsidP="00A919B8">
            <w:pPr>
              <w:tabs>
                <w:tab w:val="left" w:pos="900"/>
              </w:tabs>
              <w:rPr>
                <w:rFonts w:cs="Times New Roman"/>
                <w:color w:val="0070C0"/>
              </w:rPr>
            </w:pPr>
            <w:r w:rsidRPr="00882613">
              <w:t>Nē</w:t>
            </w:r>
            <w:r w:rsidR="00A919B8" w:rsidRPr="00882613">
              <w:rPr>
                <w:rFonts w:cs="Times New Roman"/>
              </w:rPr>
              <w:t xml:space="preserve"> </w:t>
            </w:r>
          </w:p>
        </w:tc>
      </w:tr>
      <w:tr w:rsidR="00420B6D" w:rsidRPr="00A21993" w14:paraId="2E0C46C8" w14:textId="77777777" w:rsidTr="005353CB">
        <w:tc>
          <w:tcPr>
            <w:tcW w:w="3681"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984"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2"/>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5353CB">
        <w:tc>
          <w:tcPr>
            <w:tcW w:w="3681"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984" w:type="dxa"/>
            <w:vAlign w:val="center"/>
          </w:tcPr>
          <w:p w14:paraId="443CB00D" w14:textId="25586818" w:rsidR="00422334" w:rsidRPr="00D31960" w:rsidRDefault="007A0425" w:rsidP="00D31960">
            <w:pPr>
              <w:tabs>
                <w:tab w:val="left" w:pos="900"/>
              </w:tabs>
              <w:rPr>
                <w:rFonts w:cs="Times New Roman"/>
                <w:i/>
                <w:color w:val="FF0000"/>
              </w:rPr>
            </w:pPr>
            <w:r w:rsidRPr="00D31960">
              <w:rPr>
                <w:rFonts w:cs="Times New Roman"/>
                <w:color w:val="FF0000"/>
              </w:rPr>
              <w:t xml:space="preserve">86.21 </w:t>
            </w:r>
          </w:p>
        </w:tc>
        <w:tc>
          <w:tcPr>
            <w:tcW w:w="3821" w:type="dxa"/>
            <w:gridSpan w:val="2"/>
            <w:vAlign w:val="center"/>
          </w:tcPr>
          <w:p w14:paraId="673ACE64" w14:textId="7228B496" w:rsidR="00420B6D" w:rsidRPr="00D31960" w:rsidRDefault="00882613" w:rsidP="00EA0EB9">
            <w:pPr>
              <w:rPr>
                <w:rFonts w:cs="Times New Roman"/>
                <w:color w:val="FF0000"/>
              </w:rPr>
            </w:pPr>
            <w:r w:rsidRPr="00D31960">
              <w:rPr>
                <w:rFonts w:cs="Times New Roman"/>
                <w:color w:val="FF0000"/>
              </w:rPr>
              <w:t>Vispārējā ārstu prakse</w:t>
            </w:r>
          </w:p>
        </w:tc>
      </w:tr>
      <w:tr w:rsidR="00420B6D" w:rsidRPr="00A21993" w14:paraId="0CAE6A16" w14:textId="77777777" w:rsidTr="005353CB">
        <w:trPr>
          <w:trHeight w:val="228"/>
        </w:trPr>
        <w:tc>
          <w:tcPr>
            <w:tcW w:w="3681"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805" w:type="dxa"/>
            <w:gridSpan w:val="3"/>
          </w:tcPr>
          <w:p w14:paraId="7945FAAB" w14:textId="3CE168A4" w:rsidR="00DF1DAD" w:rsidRPr="0037445F" w:rsidRDefault="00420B6D" w:rsidP="00D31960">
            <w:pPr>
              <w:rPr>
                <w:rFonts w:cs="Times New Roman"/>
                <w:i/>
              </w:rPr>
            </w:pPr>
            <w:r w:rsidRPr="00882613">
              <w:rPr>
                <w:rFonts w:cs="Times New Roman"/>
                <w:i/>
                <w:color w:val="FF0000"/>
              </w:rPr>
              <w:t>Iela, mājas nosaukums, Nr./dzīvokļa Nr.</w:t>
            </w:r>
          </w:p>
        </w:tc>
      </w:tr>
      <w:tr w:rsidR="00420B6D" w:rsidRPr="00A21993" w14:paraId="68EAD781" w14:textId="77777777" w:rsidTr="005353CB">
        <w:tc>
          <w:tcPr>
            <w:tcW w:w="3681"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984" w:type="dxa"/>
          </w:tcPr>
          <w:p w14:paraId="1DE1F6F1" w14:textId="77777777" w:rsidR="00420B6D" w:rsidRPr="00C9694D" w:rsidRDefault="00420B6D" w:rsidP="00420B6D">
            <w:pPr>
              <w:rPr>
                <w:rFonts w:cs="Times New Roman"/>
                <w:i/>
                <w:color w:val="FF0000"/>
              </w:rPr>
            </w:pPr>
            <w:r w:rsidRPr="00C9694D">
              <w:rPr>
                <w:rFonts w:cs="Times New Roman"/>
                <w:i/>
                <w:color w:val="FF0000"/>
              </w:rPr>
              <w:t>Republikas pilsēta</w:t>
            </w:r>
          </w:p>
        </w:tc>
        <w:tc>
          <w:tcPr>
            <w:tcW w:w="993" w:type="dxa"/>
          </w:tcPr>
          <w:p w14:paraId="00CB42D0" w14:textId="77777777" w:rsidR="00420B6D" w:rsidRPr="00C9694D" w:rsidRDefault="00420B6D" w:rsidP="00420B6D">
            <w:pPr>
              <w:rPr>
                <w:rFonts w:cs="Times New Roman"/>
                <w:i/>
                <w:color w:val="FF0000"/>
              </w:rPr>
            </w:pPr>
            <w:r w:rsidRPr="00C9694D">
              <w:rPr>
                <w:rFonts w:cs="Times New Roman"/>
                <w:i/>
                <w:color w:val="FF0000"/>
              </w:rPr>
              <w:t>Novads</w:t>
            </w:r>
          </w:p>
        </w:tc>
        <w:tc>
          <w:tcPr>
            <w:tcW w:w="2828" w:type="dxa"/>
          </w:tcPr>
          <w:p w14:paraId="10CECF13" w14:textId="77777777" w:rsidR="00420B6D" w:rsidRPr="00C9694D" w:rsidRDefault="00420B6D" w:rsidP="00420B6D">
            <w:pPr>
              <w:rPr>
                <w:rFonts w:cs="Times New Roman"/>
                <w:i/>
                <w:color w:val="FF0000"/>
              </w:rPr>
            </w:pPr>
            <w:r w:rsidRPr="00C9694D">
              <w:rPr>
                <w:rFonts w:cs="Times New Roman"/>
                <w:i/>
                <w:color w:val="FF0000"/>
              </w:rPr>
              <w:t>Novada pilsēta vai pagasts</w:t>
            </w:r>
          </w:p>
        </w:tc>
      </w:tr>
      <w:tr w:rsidR="00420B6D" w:rsidRPr="00A21993" w14:paraId="566DB011" w14:textId="77777777" w:rsidTr="005353CB">
        <w:tc>
          <w:tcPr>
            <w:tcW w:w="3681"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805" w:type="dxa"/>
            <w:gridSpan w:val="3"/>
            <w:vAlign w:val="center"/>
          </w:tcPr>
          <w:p w14:paraId="6A18D9F0" w14:textId="77777777" w:rsidR="00420B6D" w:rsidRPr="00C9694D" w:rsidRDefault="00420B6D" w:rsidP="00420B6D">
            <w:pPr>
              <w:rPr>
                <w:rFonts w:cs="Times New Roman"/>
                <w:i/>
                <w:color w:val="FF0000"/>
              </w:rPr>
            </w:pPr>
            <w:r w:rsidRPr="00C9694D">
              <w:rPr>
                <w:rFonts w:cs="Times New Roman"/>
                <w:i/>
                <w:color w:val="FF0000"/>
              </w:rPr>
              <w:t>Pasta indekss</w:t>
            </w:r>
          </w:p>
        </w:tc>
      </w:tr>
      <w:tr w:rsidR="00420B6D" w:rsidRPr="00A21993" w14:paraId="15BDECE9" w14:textId="77777777" w:rsidTr="005353CB">
        <w:tc>
          <w:tcPr>
            <w:tcW w:w="3681"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805" w:type="dxa"/>
            <w:gridSpan w:val="3"/>
            <w:vAlign w:val="center"/>
          </w:tcPr>
          <w:p w14:paraId="609380B8" w14:textId="77777777" w:rsidR="00420B6D" w:rsidRPr="00C9694D" w:rsidRDefault="00420B6D" w:rsidP="00420B6D">
            <w:pPr>
              <w:rPr>
                <w:rFonts w:cs="Times New Roman"/>
                <w:i/>
                <w:color w:val="FF0000"/>
              </w:rPr>
            </w:pPr>
            <w:r w:rsidRPr="00C9694D">
              <w:rPr>
                <w:rFonts w:cs="Times New Roman"/>
                <w:i/>
                <w:color w:val="FF0000"/>
              </w:rPr>
              <w:t>E-pasts</w:t>
            </w:r>
          </w:p>
        </w:tc>
      </w:tr>
      <w:tr w:rsidR="00420B6D" w:rsidRPr="00A21993" w14:paraId="75ED83A0" w14:textId="77777777" w:rsidTr="005353CB">
        <w:tc>
          <w:tcPr>
            <w:tcW w:w="3681"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805" w:type="dxa"/>
            <w:gridSpan w:val="3"/>
            <w:vAlign w:val="center"/>
          </w:tcPr>
          <w:p w14:paraId="6C14D2F2" w14:textId="77777777" w:rsidR="00420B6D" w:rsidRPr="00C9694D" w:rsidRDefault="00420B6D" w:rsidP="00420B6D">
            <w:pPr>
              <w:rPr>
                <w:rFonts w:cs="Times New Roman"/>
                <w:i/>
                <w:color w:val="FF0000"/>
              </w:rPr>
            </w:pPr>
            <w:r w:rsidRPr="00C9694D">
              <w:rPr>
                <w:rFonts w:cs="Times New Roman"/>
                <w:i/>
                <w:color w:val="FF0000"/>
              </w:rPr>
              <w:t>Tīmekļa vietne</w:t>
            </w:r>
          </w:p>
        </w:tc>
      </w:tr>
      <w:tr w:rsidR="00420B6D" w:rsidRPr="00A21993" w14:paraId="661FDF8F" w14:textId="77777777" w:rsidTr="005353CB">
        <w:trPr>
          <w:trHeight w:val="266"/>
        </w:trPr>
        <w:tc>
          <w:tcPr>
            <w:tcW w:w="3681"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805" w:type="dxa"/>
            <w:gridSpan w:val="3"/>
          </w:tcPr>
          <w:p w14:paraId="1F283FAF" w14:textId="53CFEC12" w:rsidR="00734789" w:rsidRPr="0037445F" w:rsidRDefault="00420B6D" w:rsidP="00D31960">
            <w:pPr>
              <w:rPr>
                <w:rFonts w:cs="Times New Roman"/>
                <w:i/>
                <w:color w:val="0000FF"/>
              </w:rPr>
            </w:pPr>
            <w:r w:rsidRPr="00C9694D">
              <w:rPr>
                <w:rFonts w:cs="Times New Roman"/>
                <w:i/>
                <w:color w:val="FF0000"/>
              </w:rPr>
              <w:t>Kontaktpersonas Vārds, Uzvārds</w:t>
            </w:r>
            <w:r w:rsidR="00EF0FE5" w:rsidRPr="0037445F">
              <w:rPr>
                <w:rFonts w:cs="Times New Roman"/>
                <w:i/>
                <w:color w:val="0000FF"/>
              </w:rPr>
              <w:t xml:space="preserve"> </w:t>
            </w:r>
          </w:p>
        </w:tc>
      </w:tr>
      <w:tr w:rsidR="00420B6D" w:rsidRPr="00A21993" w14:paraId="70C24DD3" w14:textId="77777777" w:rsidTr="005353CB">
        <w:tc>
          <w:tcPr>
            <w:tcW w:w="3681"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805" w:type="dxa"/>
            <w:gridSpan w:val="3"/>
            <w:vAlign w:val="center"/>
          </w:tcPr>
          <w:p w14:paraId="270B1F73" w14:textId="77777777" w:rsidR="00420B6D" w:rsidRPr="00C9694D" w:rsidRDefault="00420B6D" w:rsidP="00420B6D">
            <w:pPr>
              <w:rPr>
                <w:rFonts w:cs="Times New Roman"/>
                <w:i/>
                <w:color w:val="FF0000"/>
              </w:rPr>
            </w:pPr>
            <w:r w:rsidRPr="00C9694D">
              <w:rPr>
                <w:rFonts w:cs="Times New Roman"/>
                <w:i/>
                <w:color w:val="FF0000"/>
              </w:rPr>
              <w:t>Ieņemamais amats</w:t>
            </w:r>
          </w:p>
        </w:tc>
      </w:tr>
      <w:tr w:rsidR="00420B6D" w:rsidRPr="00A21993" w14:paraId="7687093A" w14:textId="77777777" w:rsidTr="005353CB">
        <w:tc>
          <w:tcPr>
            <w:tcW w:w="3681"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805" w:type="dxa"/>
            <w:gridSpan w:val="3"/>
            <w:vAlign w:val="center"/>
          </w:tcPr>
          <w:p w14:paraId="061F36D4" w14:textId="77777777" w:rsidR="00420B6D" w:rsidRPr="00C9694D" w:rsidRDefault="00420B6D" w:rsidP="00420B6D">
            <w:pPr>
              <w:rPr>
                <w:rFonts w:cs="Times New Roman"/>
                <w:i/>
                <w:color w:val="FF0000"/>
              </w:rPr>
            </w:pPr>
            <w:r w:rsidRPr="00C9694D">
              <w:rPr>
                <w:rFonts w:cs="Times New Roman"/>
                <w:i/>
                <w:color w:val="FF0000"/>
              </w:rPr>
              <w:t>Tālrunis</w:t>
            </w:r>
          </w:p>
        </w:tc>
      </w:tr>
      <w:tr w:rsidR="00420B6D" w:rsidRPr="00A21993" w14:paraId="5A7C880A" w14:textId="77777777" w:rsidTr="005353CB">
        <w:tc>
          <w:tcPr>
            <w:tcW w:w="3681"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805" w:type="dxa"/>
            <w:gridSpan w:val="3"/>
            <w:vAlign w:val="center"/>
          </w:tcPr>
          <w:p w14:paraId="20D3053C" w14:textId="77777777" w:rsidR="00420B6D" w:rsidRPr="00C9694D" w:rsidRDefault="00420B6D" w:rsidP="00420B6D">
            <w:pPr>
              <w:rPr>
                <w:rFonts w:cs="Times New Roman"/>
                <w:i/>
                <w:color w:val="FF0000"/>
              </w:rPr>
            </w:pPr>
            <w:r w:rsidRPr="00C9694D">
              <w:rPr>
                <w:rFonts w:cs="Times New Roman"/>
                <w:i/>
                <w:color w:val="FF0000"/>
              </w:rPr>
              <w:t>E-pasts</w:t>
            </w:r>
          </w:p>
        </w:tc>
      </w:tr>
      <w:tr w:rsidR="00734789" w:rsidRPr="00A21993" w14:paraId="128B5B01" w14:textId="77777777" w:rsidTr="005353CB">
        <w:trPr>
          <w:trHeight w:val="163"/>
        </w:trPr>
        <w:tc>
          <w:tcPr>
            <w:tcW w:w="3681"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805" w:type="dxa"/>
            <w:gridSpan w:val="3"/>
            <w:tcBorders>
              <w:bottom w:val="single" w:sz="4" w:space="0" w:color="auto"/>
            </w:tcBorders>
          </w:tcPr>
          <w:p w14:paraId="060896BC" w14:textId="42471AF1" w:rsidR="00D2780D" w:rsidRPr="00C9694D" w:rsidRDefault="00734789" w:rsidP="00D31960">
            <w:pPr>
              <w:rPr>
                <w:rFonts w:cs="Times New Roman"/>
                <w:i/>
                <w:color w:val="FF0000"/>
              </w:rPr>
            </w:pPr>
            <w:r w:rsidRPr="00C9694D">
              <w:rPr>
                <w:rFonts w:cs="Times New Roman"/>
                <w:i/>
                <w:color w:val="FF0000"/>
              </w:rPr>
              <w:t>Iela, mājas nosaukums, Nr./dzīvokļa Nr.</w:t>
            </w:r>
            <w:r w:rsidR="00D31960" w:rsidRPr="00C9694D">
              <w:rPr>
                <w:rFonts w:cs="Times New Roman"/>
                <w:i/>
                <w:color w:val="FF0000"/>
              </w:rPr>
              <w:t xml:space="preserve"> </w:t>
            </w:r>
          </w:p>
        </w:tc>
      </w:tr>
      <w:tr w:rsidR="00734789" w:rsidRPr="00A21993" w14:paraId="6D0B81C5" w14:textId="77777777" w:rsidTr="005353CB">
        <w:tc>
          <w:tcPr>
            <w:tcW w:w="3681"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397CF063" w14:textId="1432AFBA" w:rsidR="00734789" w:rsidRPr="00C9694D" w:rsidRDefault="00734789" w:rsidP="00734789">
            <w:pPr>
              <w:rPr>
                <w:rFonts w:cs="Times New Roman"/>
                <w:i/>
                <w:color w:val="FF0000"/>
              </w:rPr>
            </w:pPr>
            <w:r w:rsidRPr="00C9694D">
              <w:rPr>
                <w:rFonts w:cs="Times New Roman"/>
                <w:i/>
                <w:iCs/>
                <w:color w:val="FF0000"/>
              </w:rPr>
              <w:t>Republikas pilsēta</w:t>
            </w:r>
          </w:p>
        </w:tc>
        <w:tc>
          <w:tcPr>
            <w:tcW w:w="993" w:type="dxa"/>
            <w:tcBorders>
              <w:top w:val="single" w:sz="4" w:space="0" w:color="auto"/>
              <w:left w:val="single" w:sz="4" w:space="0" w:color="auto"/>
              <w:bottom w:val="single" w:sz="4" w:space="0" w:color="auto"/>
              <w:right w:val="single" w:sz="4" w:space="0" w:color="auto"/>
            </w:tcBorders>
          </w:tcPr>
          <w:p w14:paraId="10A17ACD" w14:textId="58909587" w:rsidR="00734789" w:rsidRPr="00C9694D" w:rsidRDefault="00734789" w:rsidP="00734789">
            <w:pPr>
              <w:rPr>
                <w:rFonts w:cs="Times New Roman"/>
                <w:i/>
                <w:color w:val="FF0000"/>
              </w:rPr>
            </w:pPr>
            <w:r w:rsidRPr="00C9694D">
              <w:rPr>
                <w:rFonts w:cs="Times New Roman"/>
                <w:i/>
                <w:iCs/>
                <w:color w:val="FF0000"/>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C9694D" w:rsidRDefault="00734789" w:rsidP="00734789">
            <w:pPr>
              <w:rPr>
                <w:rFonts w:cs="Times New Roman"/>
                <w:i/>
                <w:color w:val="FF0000"/>
              </w:rPr>
            </w:pPr>
            <w:r w:rsidRPr="00C9694D">
              <w:rPr>
                <w:rFonts w:cs="Times New Roman"/>
                <w:i/>
                <w:iCs/>
                <w:color w:val="FF0000"/>
              </w:rPr>
              <w:t>Novada pilsēta vai pagasts</w:t>
            </w:r>
          </w:p>
        </w:tc>
      </w:tr>
      <w:tr w:rsidR="00420B6D" w:rsidRPr="00A21993" w14:paraId="3D389781" w14:textId="77777777" w:rsidTr="005353CB">
        <w:tc>
          <w:tcPr>
            <w:tcW w:w="3681"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805" w:type="dxa"/>
            <w:gridSpan w:val="3"/>
            <w:tcBorders>
              <w:top w:val="single" w:sz="4" w:space="0" w:color="auto"/>
            </w:tcBorders>
            <w:vAlign w:val="center"/>
          </w:tcPr>
          <w:p w14:paraId="210AFA7F" w14:textId="77777777" w:rsidR="00420B6D" w:rsidRPr="00C9694D" w:rsidRDefault="00420B6D" w:rsidP="00420B6D">
            <w:pPr>
              <w:rPr>
                <w:rFonts w:cs="Times New Roman"/>
                <w:i/>
                <w:color w:val="FF0000"/>
              </w:rPr>
            </w:pPr>
            <w:r w:rsidRPr="00C9694D">
              <w:rPr>
                <w:rFonts w:cs="Times New Roman"/>
                <w:i/>
                <w:color w:val="FF0000"/>
              </w:rPr>
              <w:t>Pasta indekss</w:t>
            </w:r>
          </w:p>
        </w:tc>
      </w:tr>
      <w:tr w:rsidR="00734789" w:rsidRPr="00A21993" w14:paraId="0526DB15" w14:textId="77777777" w:rsidTr="005353CB">
        <w:trPr>
          <w:trHeight w:val="143"/>
        </w:trPr>
        <w:tc>
          <w:tcPr>
            <w:tcW w:w="3681"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805" w:type="dxa"/>
            <w:gridSpan w:val="3"/>
          </w:tcPr>
          <w:p w14:paraId="01892396" w14:textId="37053D66" w:rsidR="00734789" w:rsidRPr="00A21993" w:rsidRDefault="00734789" w:rsidP="00734789">
            <w:pPr>
              <w:rPr>
                <w:rFonts w:cs="Times New Roman"/>
                <w:color w:val="0070C0"/>
              </w:rPr>
            </w:pPr>
            <w:r w:rsidRPr="00A21993">
              <w:rPr>
                <w:rFonts w:cs="Times New Roman"/>
                <w:i/>
                <w:iCs/>
                <w:color w:val="0070C0"/>
              </w:rPr>
              <w:t>Aizpilda CFLA</w:t>
            </w:r>
          </w:p>
        </w:tc>
      </w:tr>
      <w:tr w:rsidR="00734789" w:rsidRPr="00A21993" w14:paraId="6ADCE239" w14:textId="77777777" w:rsidTr="005353CB">
        <w:trPr>
          <w:trHeight w:val="274"/>
        </w:trPr>
        <w:tc>
          <w:tcPr>
            <w:tcW w:w="3681"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805" w:type="dxa"/>
            <w:gridSpan w:val="3"/>
          </w:tcPr>
          <w:p w14:paraId="039AF605" w14:textId="5F113E8E" w:rsidR="00734789" w:rsidRPr="00A21993" w:rsidRDefault="00734789" w:rsidP="00734789">
            <w:pPr>
              <w:rPr>
                <w:rFonts w:cs="Times New Roman"/>
                <w:color w:val="0070C0"/>
              </w:rPr>
            </w:pPr>
            <w:r w:rsidRPr="00A21993">
              <w:rPr>
                <w:rFonts w:cs="Times New Roman"/>
                <w:i/>
                <w:iCs/>
                <w:color w:val="0070C0"/>
              </w:rPr>
              <w:t>Aizpilda CFLA</w:t>
            </w:r>
          </w:p>
        </w:tc>
      </w:tr>
    </w:tbl>
    <w:p w14:paraId="70545772" w14:textId="77777777" w:rsidR="00734789" w:rsidRDefault="00734789" w:rsidP="00734789">
      <w:pPr>
        <w:tabs>
          <w:tab w:val="left" w:pos="900"/>
        </w:tabs>
        <w:rPr>
          <w:rFonts w:cs="Times New Roman"/>
          <w:i/>
          <w:iCs/>
          <w:sz w:val="20"/>
          <w:szCs w:val="20"/>
        </w:rPr>
      </w:pPr>
    </w:p>
    <w:p w14:paraId="76545ABD" w14:textId="77777777" w:rsidR="000353BE" w:rsidRPr="00A21993" w:rsidRDefault="000353BE" w:rsidP="00734789">
      <w:pPr>
        <w:tabs>
          <w:tab w:val="left" w:pos="900"/>
        </w:tabs>
        <w:rPr>
          <w:rFonts w:cs="Times New Roman"/>
          <w:i/>
          <w:iCs/>
          <w:sz w:val="20"/>
          <w:szCs w:val="20"/>
        </w:rPr>
      </w:pPr>
    </w:p>
    <w:tbl>
      <w:tblPr>
        <w:tblStyle w:val="TableGrid"/>
        <w:tblW w:w="9513" w:type="dxa"/>
        <w:tblLook w:val="04A0" w:firstRow="1" w:lastRow="0" w:firstColumn="1" w:lastColumn="0" w:noHBand="0" w:noVBand="1"/>
      </w:tblPr>
      <w:tblGrid>
        <w:gridCol w:w="9513"/>
      </w:tblGrid>
      <w:tr w:rsidR="00C1570A" w:rsidRPr="00A21993" w14:paraId="2DB90B7B" w14:textId="77777777" w:rsidTr="00DC6BAA">
        <w:trPr>
          <w:trHeight w:val="523"/>
        </w:trPr>
        <w:tc>
          <w:tcPr>
            <w:tcW w:w="9513"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1" w:name="_Toc1548214"/>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1"/>
          </w:p>
        </w:tc>
      </w:tr>
    </w:tbl>
    <w:p w14:paraId="2EFA262E" w14:textId="77777777" w:rsidR="00C1570A" w:rsidRPr="00A21993" w:rsidRDefault="00C1570A" w:rsidP="003C5410">
      <w:pPr>
        <w:rPr>
          <w:rFonts w:cs="Times New Roman"/>
          <w:sz w:val="8"/>
          <w:szCs w:val="8"/>
        </w:rPr>
      </w:pPr>
    </w:p>
    <w:tbl>
      <w:tblPr>
        <w:tblStyle w:val="TableGrid"/>
        <w:tblW w:w="9480" w:type="dxa"/>
        <w:tblLook w:val="04A0" w:firstRow="1" w:lastRow="0" w:firstColumn="1" w:lastColumn="0" w:noHBand="0" w:noVBand="1"/>
      </w:tblPr>
      <w:tblGrid>
        <w:gridCol w:w="9480"/>
      </w:tblGrid>
      <w:tr w:rsidR="00B5771B" w:rsidRPr="00A21993" w14:paraId="48BBE6FC" w14:textId="77777777" w:rsidTr="00DC6BAA">
        <w:trPr>
          <w:trHeight w:val="276"/>
        </w:trPr>
        <w:tc>
          <w:tcPr>
            <w:tcW w:w="9480" w:type="dxa"/>
          </w:tcPr>
          <w:p w14:paraId="49B891BD" w14:textId="7385C9F1" w:rsidR="00B5771B" w:rsidRPr="0047673F" w:rsidRDefault="00B5771B" w:rsidP="00AE04BE">
            <w:pPr>
              <w:pStyle w:val="ListParagraph"/>
              <w:numPr>
                <w:ilvl w:val="1"/>
                <w:numId w:val="1"/>
              </w:numPr>
              <w:ind w:left="0" w:firstLine="0"/>
              <w:rPr>
                <w:rFonts w:cs="Times New Roman"/>
                <w:b/>
              </w:rPr>
            </w:pPr>
            <w:bookmarkStart w:id="2"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2"/>
            <w:r w:rsidRPr="00A21993">
              <w:rPr>
                <w:rFonts w:cs="Times New Roman"/>
                <w:b/>
              </w:rPr>
              <w:t xml:space="preserve"> </w:t>
            </w:r>
            <w:r w:rsidRPr="0047673F">
              <w:rPr>
                <w:rFonts w:cs="Times New Roman"/>
              </w:rPr>
              <w:t>(informācija pēc projekta apstiprināšanas tiks publicēta):</w:t>
            </w:r>
          </w:p>
        </w:tc>
      </w:tr>
      <w:tr w:rsidR="00B5771B" w:rsidRPr="00A21993" w14:paraId="70E846B1" w14:textId="77777777" w:rsidTr="0068659B">
        <w:trPr>
          <w:trHeight w:val="2223"/>
        </w:trPr>
        <w:tc>
          <w:tcPr>
            <w:tcW w:w="9480" w:type="dxa"/>
          </w:tcPr>
          <w:p w14:paraId="68241E02" w14:textId="6EA1120B" w:rsidR="00EB5120" w:rsidRPr="00AD28F1" w:rsidRDefault="00EB5120" w:rsidP="00F52F7B">
            <w:pPr>
              <w:autoSpaceDE w:val="0"/>
              <w:autoSpaceDN w:val="0"/>
              <w:adjustRightInd w:val="0"/>
              <w:rPr>
                <w:rFonts w:eastAsia="Calibri" w:cs="Times New Roman"/>
                <w:iCs/>
                <w:sz w:val="22"/>
              </w:rPr>
            </w:pPr>
            <w:r w:rsidRPr="00AD28F1">
              <w:rPr>
                <w:rFonts w:eastAsia="Calibri" w:cs="Times New Roman"/>
                <w:iCs/>
                <w:sz w:val="22"/>
              </w:rPr>
              <w:t xml:space="preserve">Projekta mērķis ir </w:t>
            </w:r>
            <w:r w:rsidRPr="00AD28F1">
              <w:rPr>
                <w:sz w:val="22"/>
              </w:rPr>
              <w:t xml:space="preserve">uzlabot kvalitatīvu veselības aprūpes pakalpojumu pieejamību, jo īpaši sociālās, teritoriālās atstumtības un nabadzības riskam pakļautajiem iedzīvotājiem, attīstot veselības aprūpes infrastruktūru un tehnisko nodrošinājumu </w:t>
            </w:r>
            <w:r w:rsidRPr="00AD28F1">
              <w:rPr>
                <w:color w:val="FF0000"/>
                <w:sz w:val="22"/>
              </w:rPr>
              <w:t>“</w:t>
            </w:r>
            <w:r w:rsidRPr="00AD28F1">
              <w:rPr>
                <w:rFonts w:cs="Times New Roman"/>
                <w:iCs/>
                <w:color w:val="FF0000"/>
                <w:sz w:val="22"/>
              </w:rPr>
              <w:t xml:space="preserve">A” </w:t>
            </w:r>
            <w:r w:rsidRPr="0068659B">
              <w:rPr>
                <w:rFonts w:eastAsia="Calibri" w:cs="Times New Roman"/>
                <w:iCs/>
                <w:color w:val="FF0000"/>
                <w:sz w:val="22"/>
              </w:rPr>
              <w:t>ģimenes ārsta praksē</w:t>
            </w:r>
            <w:r w:rsidR="006E1657" w:rsidRPr="0068659B">
              <w:rPr>
                <w:rFonts w:eastAsia="Calibri" w:cs="Times New Roman"/>
                <w:iCs/>
                <w:color w:val="FF0000"/>
                <w:sz w:val="22"/>
              </w:rPr>
              <w:t xml:space="preserve"> </w:t>
            </w:r>
            <w:r w:rsidR="006E1657" w:rsidRPr="00AD28F1">
              <w:rPr>
                <w:rFonts w:eastAsia="Calibri" w:cs="Times New Roman"/>
                <w:iCs/>
                <w:sz w:val="22"/>
              </w:rPr>
              <w:t xml:space="preserve">un </w:t>
            </w:r>
            <w:r w:rsidR="006E1657" w:rsidRPr="00AD28F1">
              <w:rPr>
                <w:rFonts w:eastAsia="Calibri" w:cs="Times New Roman"/>
                <w:iCs/>
                <w:color w:val="FF0000"/>
                <w:sz w:val="22"/>
              </w:rPr>
              <w:t>“B” ģimenes ārsta praksē</w:t>
            </w:r>
            <w:r w:rsidRPr="00AD28F1">
              <w:rPr>
                <w:rFonts w:eastAsia="Calibri" w:cs="Times New Roman"/>
                <w:iCs/>
                <w:sz w:val="22"/>
              </w:rPr>
              <w:t xml:space="preserve">. Projekta ietvaros tiks </w:t>
            </w:r>
            <w:r w:rsidR="00DC3411" w:rsidRPr="00AD28F1">
              <w:rPr>
                <w:rFonts w:eastAsia="Calibri" w:cs="Times New Roman"/>
                <w:iCs/>
                <w:color w:val="FF0000"/>
                <w:sz w:val="22"/>
              </w:rPr>
              <w:t xml:space="preserve">iegādāta </w:t>
            </w:r>
            <w:r w:rsidR="006E1657" w:rsidRPr="00AD28F1">
              <w:rPr>
                <w:rFonts w:eastAsia="Calibri" w:cs="Times New Roman"/>
                <w:iCs/>
                <w:color w:val="FF0000"/>
                <w:sz w:val="22"/>
              </w:rPr>
              <w:t>datortehnika</w:t>
            </w:r>
            <w:r w:rsidRPr="00AD28F1">
              <w:rPr>
                <w:rFonts w:eastAsia="Calibri" w:cs="Times New Roman"/>
                <w:iCs/>
                <w:color w:val="FF0000"/>
                <w:sz w:val="22"/>
              </w:rPr>
              <w:t xml:space="preserve"> un medicīnas tehnoloģijas</w:t>
            </w:r>
            <w:r w:rsidRPr="00AD28F1">
              <w:rPr>
                <w:rFonts w:eastAsia="Calibri" w:cs="Times New Roman"/>
                <w:iCs/>
                <w:sz w:val="22"/>
              </w:rPr>
              <w:t xml:space="preserve">. </w:t>
            </w:r>
          </w:p>
          <w:p w14:paraId="4CA02E82" w14:textId="7A4E48E7" w:rsidR="00EB5120" w:rsidRPr="00AD28F1" w:rsidRDefault="00EB5120" w:rsidP="00F52F7B">
            <w:pPr>
              <w:autoSpaceDE w:val="0"/>
              <w:autoSpaceDN w:val="0"/>
              <w:adjustRightInd w:val="0"/>
              <w:rPr>
                <w:rFonts w:eastAsia="Calibri" w:cs="Times New Roman"/>
                <w:iCs/>
                <w:sz w:val="22"/>
              </w:rPr>
            </w:pPr>
            <w:r w:rsidRPr="00AD28F1">
              <w:rPr>
                <w:rFonts w:cs="Times New Roman"/>
                <w:sz w:val="22"/>
              </w:rPr>
              <w:t xml:space="preserve">Projektu plānots īstenot </w:t>
            </w:r>
            <w:r w:rsidR="00846BC4" w:rsidRPr="005D6F7F">
              <w:rPr>
                <w:rFonts w:cs="Times New Roman"/>
                <w:color w:val="FF0000"/>
                <w:sz w:val="22"/>
              </w:rPr>
              <w:t xml:space="preserve">15 mēnešu laikā no </w:t>
            </w:r>
            <w:r w:rsidRPr="00AD28F1">
              <w:rPr>
                <w:rFonts w:cs="Times New Roman"/>
                <w:color w:val="FF0000"/>
                <w:sz w:val="22"/>
              </w:rPr>
              <w:t>20</w:t>
            </w:r>
            <w:r w:rsidR="00846BC4">
              <w:rPr>
                <w:rFonts w:cs="Times New Roman"/>
                <w:color w:val="FF0000"/>
                <w:sz w:val="22"/>
              </w:rPr>
              <w:t>20</w:t>
            </w:r>
            <w:r w:rsidRPr="00AD28F1">
              <w:rPr>
                <w:rFonts w:cs="Times New Roman"/>
                <w:color w:val="FF0000"/>
                <w:sz w:val="22"/>
              </w:rPr>
              <w:t>.gada</w:t>
            </w:r>
            <w:r w:rsidR="005D6F7F">
              <w:rPr>
                <w:rFonts w:cs="Times New Roman"/>
                <w:color w:val="FF0000"/>
                <w:sz w:val="22"/>
              </w:rPr>
              <w:t xml:space="preserve"> 3.ceturkšņa</w:t>
            </w:r>
            <w:r w:rsidRPr="00AD28F1">
              <w:rPr>
                <w:rFonts w:cs="Times New Roman"/>
                <w:sz w:val="22"/>
              </w:rPr>
              <w:t>.</w:t>
            </w:r>
            <w:r w:rsidRPr="00AD28F1">
              <w:rPr>
                <w:sz w:val="22"/>
              </w:rPr>
              <w:t xml:space="preserve"> Projekta kopējās izmaksas ir </w:t>
            </w:r>
            <w:r w:rsidR="00A06378">
              <w:rPr>
                <w:color w:val="FF0000"/>
                <w:sz w:val="22"/>
              </w:rPr>
              <w:t>11 845,</w:t>
            </w:r>
            <w:r w:rsidR="00FA12E7" w:rsidRPr="00AD28F1">
              <w:rPr>
                <w:color w:val="FF0000"/>
                <w:sz w:val="22"/>
              </w:rPr>
              <w:t>00</w:t>
            </w:r>
            <w:r w:rsidRPr="00AD28F1">
              <w:rPr>
                <w:rFonts w:eastAsia="Calibri" w:cs="Times New Roman"/>
                <w:iCs/>
                <w:color w:val="FF0000"/>
                <w:sz w:val="22"/>
              </w:rPr>
              <w:t xml:space="preserve"> </w:t>
            </w:r>
            <w:proofErr w:type="spellStart"/>
            <w:r w:rsidRPr="00A06378">
              <w:rPr>
                <w:rFonts w:eastAsia="Calibri" w:cs="Times New Roman"/>
                <w:i/>
                <w:iCs/>
                <w:sz w:val="22"/>
              </w:rPr>
              <w:t>euro</w:t>
            </w:r>
            <w:proofErr w:type="spellEnd"/>
            <w:r w:rsidRPr="00A06378">
              <w:rPr>
                <w:rFonts w:eastAsia="Calibri" w:cs="Times New Roman"/>
                <w:i/>
                <w:iCs/>
                <w:sz w:val="22"/>
              </w:rPr>
              <w:t>.</w:t>
            </w:r>
            <w:r w:rsidRPr="00AD28F1">
              <w:rPr>
                <w:rFonts w:eastAsia="Calibri" w:cs="Times New Roman"/>
                <w:iCs/>
                <w:sz w:val="22"/>
              </w:rPr>
              <w:t xml:space="preserve"> </w:t>
            </w:r>
          </w:p>
          <w:p w14:paraId="6B993DE4" w14:textId="3D739129" w:rsidR="00B5771B" w:rsidRPr="00A21993" w:rsidRDefault="00F52F7B" w:rsidP="00AE04BE">
            <w:pPr>
              <w:pStyle w:val="CommentText"/>
              <w:rPr>
                <w:rFonts w:cs="Times New Roman"/>
                <w:color w:val="0000FF"/>
              </w:rPr>
            </w:pPr>
            <w:r w:rsidRPr="00AD28F1">
              <w:rPr>
                <w:rFonts w:eastAsia="Calibri" w:cs="Times New Roman"/>
                <w:iCs/>
                <w:sz w:val="22"/>
                <w:szCs w:val="22"/>
              </w:rPr>
              <w:t>Projekta īstenošanas rezultātā tik</w:t>
            </w:r>
            <w:r w:rsidR="00AE04BE">
              <w:rPr>
                <w:rFonts w:eastAsia="Calibri" w:cs="Times New Roman"/>
                <w:iCs/>
                <w:sz w:val="22"/>
                <w:szCs w:val="22"/>
              </w:rPr>
              <w:t>s</w:t>
            </w:r>
            <w:r w:rsidRPr="00AD28F1">
              <w:rPr>
                <w:rFonts w:eastAsia="Calibri" w:cs="Times New Roman"/>
                <w:iCs/>
                <w:sz w:val="22"/>
                <w:szCs w:val="22"/>
              </w:rPr>
              <w:t xml:space="preserve"> attīstīta</w:t>
            </w:r>
            <w:r w:rsidR="00AE04BE">
              <w:rPr>
                <w:rFonts w:eastAsia="Calibri" w:cs="Times New Roman"/>
                <w:iCs/>
                <w:sz w:val="22"/>
                <w:szCs w:val="22"/>
              </w:rPr>
              <w:t>s</w:t>
            </w:r>
            <w:r w:rsidR="00A06378">
              <w:rPr>
                <w:rFonts w:eastAsia="Calibri" w:cs="Times New Roman"/>
                <w:iCs/>
                <w:sz w:val="22"/>
                <w:szCs w:val="22"/>
              </w:rPr>
              <w:t xml:space="preserve"> </w:t>
            </w:r>
            <w:r w:rsidR="006E1657" w:rsidRPr="00AD28F1">
              <w:rPr>
                <w:rFonts w:eastAsia="Calibri" w:cs="Times New Roman"/>
                <w:iCs/>
                <w:color w:val="FF0000"/>
                <w:sz w:val="22"/>
                <w:szCs w:val="22"/>
              </w:rPr>
              <w:t>divas</w:t>
            </w:r>
            <w:r w:rsidRPr="00AD28F1">
              <w:rPr>
                <w:rFonts w:eastAsia="Calibri" w:cs="Times New Roman"/>
                <w:iCs/>
                <w:sz w:val="22"/>
                <w:szCs w:val="22"/>
              </w:rPr>
              <w:t xml:space="preserve"> ģimenes ārsta prakse</w:t>
            </w:r>
            <w:r w:rsidR="00FA12E7" w:rsidRPr="00AD28F1">
              <w:rPr>
                <w:rFonts w:eastAsia="Calibri" w:cs="Times New Roman"/>
                <w:iCs/>
                <w:sz w:val="22"/>
                <w:szCs w:val="22"/>
              </w:rPr>
              <w:t>s</w:t>
            </w:r>
            <w:r w:rsidRPr="00AD28F1">
              <w:rPr>
                <w:rFonts w:eastAsia="Calibri" w:cs="Times New Roman"/>
                <w:iCs/>
                <w:sz w:val="22"/>
                <w:szCs w:val="22"/>
              </w:rPr>
              <w:t xml:space="preserve">, kā rezultātā uzlabosies pakalpojuma pieejamība un kvalitāte </w:t>
            </w:r>
            <w:r w:rsidRPr="00AD28F1">
              <w:rPr>
                <w:rFonts w:eastAsia="Calibri" w:cs="Times New Roman"/>
                <w:iCs/>
                <w:color w:val="FF0000"/>
                <w:sz w:val="22"/>
                <w:szCs w:val="22"/>
              </w:rPr>
              <w:t xml:space="preserve">“A” </w:t>
            </w:r>
            <w:r w:rsidRPr="0068659B">
              <w:rPr>
                <w:rFonts w:eastAsia="Calibri" w:cs="Times New Roman"/>
                <w:iCs/>
                <w:color w:val="FF0000"/>
                <w:sz w:val="22"/>
                <w:szCs w:val="22"/>
              </w:rPr>
              <w:t>ģimenes ārsta praksē</w:t>
            </w:r>
            <w:r w:rsidR="006E1657" w:rsidRPr="0068659B">
              <w:rPr>
                <w:rFonts w:eastAsia="Calibri" w:cs="Times New Roman"/>
                <w:iCs/>
                <w:color w:val="FF0000"/>
                <w:sz w:val="22"/>
                <w:szCs w:val="22"/>
              </w:rPr>
              <w:t xml:space="preserve"> </w:t>
            </w:r>
            <w:r w:rsidR="006E1657" w:rsidRPr="0068659B">
              <w:rPr>
                <w:rFonts w:eastAsia="Calibri" w:cs="Times New Roman"/>
                <w:iCs/>
                <w:sz w:val="22"/>
                <w:szCs w:val="22"/>
              </w:rPr>
              <w:t>un</w:t>
            </w:r>
            <w:r w:rsidR="006E1657" w:rsidRPr="0068659B">
              <w:rPr>
                <w:rFonts w:eastAsia="Calibri" w:cs="Times New Roman"/>
                <w:iCs/>
                <w:color w:val="FF0000"/>
                <w:sz w:val="22"/>
                <w:szCs w:val="22"/>
              </w:rPr>
              <w:t xml:space="preserve"> </w:t>
            </w:r>
            <w:r w:rsidR="006E1657" w:rsidRPr="00AD28F1">
              <w:rPr>
                <w:rFonts w:eastAsia="Calibri" w:cs="Times New Roman"/>
                <w:iCs/>
                <w:color w:val="FF0000"/>
                <w:sz w:val="22"/>
                <w:szCs w:val="22"/>
              </w:rPr>
              <w:t>“B” ģimenes ārsta</w:t>
            </w:r>
            <w:r w:rsidRPr="00AD28F1">
              <w:rPr>
                <w:rFonts w:eastAsia="Calibri" w:cs="Times New Roman"/>
                <w:iCs/>
                <w:color w:val="FF0000"/>
                <w:sz w:val="22"/>
                <w:szCs w:val="22"/>
              </w:rPr>
              <w:t xml:space="preserve"> </w:t>
            </w:r>
            <w:r w:rsidR="00AE04BE">
              <w:rPr>
                <w:rFonts w:eastAsia="Calibri" w:cs="Times New Roman"/>
                <w:iCs/>
                <w:color w:val="FF0000"/>
                <w:sz w:val="22"/>
                <w:szCs w:val="22"/>
              </w:rPr>
              <w:t>praksē</w:t>
            </w:r>
            <w:r w:rsidRPr="00AD28F1">
              <w:rPr>
                <w:rFonts w:eastAsia="Calibri" w:cs="Times New Roman"/>
                <w:iCs/>
                <w:color w:val="FF0000"/>
                <w:sz w:val="22"/>
                <w:szCs w:val="22"/>
              </w:rPr>
              <w:t xml:space="preserve"> </w:t>
            </w:r>
            <w:r w:rsidRPr="00AD28F1">
              <w:rPr>
                <w:rFonts w:eastAsia="Calibri" w:cs="Times New Roman"/>
                <w:iCs/>
                <w:sz w:val="22"/>
                <w:szCs w:val="22"/>
              </w:rPr>
              <w:t>reģistrētajiem pacientiem.</w:t>
            </w:r>
            <w:r w:rsidR="00DC6BAA" w:rsidRPr="00A21993">
              <w:rPr>
                <w:rFonts w:cs="Times New Roman"/>
                <w:color w:val="0000FF"/>
              </w:rPr>
              <w:t xml:space="preserve"> </w:t>
            </w:r>
          </w:p>
        </w:tc>
      </w:tr>
    </w:tbl>
    <w:p w14:paraId="66CE5838" w14:textId="77777777" w:rsidR="00841975" w:rsidRDefault="00841975"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11CEA56C" w:rsidR="00B5771B" w:rsidRPr="00A21993" w:rsidRDefault="00B5771B" w:rsidP="00FF55A2">
            <w:pPr>
              <w:pStyle w:val="ListParagraph"/>
              <w:numPr>
                <w:ilvl w:val="1"/>
                <w:numId w:val="1"/>
              </w:numPr>
              <w:rPr>
                <w:rFonts w:cs="Times New Roman"/>
                <w:b/>
              </w:rPr>
            </w:pPr>
            <w:bookmarkStart w:id="3" w:name="_Toc1548216"/>
            <w:r w:rsidRPr="00A21993">
              <w:rPr>
                <w:rStyle w:val="Heading2Char"/>
                <w:rFonts w:ascii="Times New Roman" w:hAnsi="Times New Roman" w:cs="Times New Roman"/>
                <w:b/>
                <w:color w:val="auto"/>
                <w:sz w:val="22"/>
                <w:szCs w:val="22"/>
              </w:rPr>
              <w:t>Projekta mērķis un tā pamatojums</w:t>
            </w:r>
            <w:bookmarkEnd w:id="3"/>
            <w:r w:rsidR="00FF55A2">
              <w:rPr>
                <w:rFonts w:cs="Times New Roman"/>
                <w:b/>
              </w:rPr>
              <w:t>:</w:t>
            </w:r>
          </w:p>
        </w:tc>
      </w:tr>
      <w:tr w:rsidR="00B5771B" w:rsidRPr="00A21993" w14:paraId="398B3BCF" w14:textId="77777777" w:rsidTr="00262ADA">
        <w:trPr>
          <w:trHeight w:val="1057"/>
        </w:trPr>
        <w:tc>
          <w:tcPr>
            <w:tcW w:w="9486" w:type="dxa"/>
          </w:tcPr>
          <w:p w14:paraId="5A6A42A3" w14:textId="5C011FC9" w:rsidR="006B1028" w:rsidRPr="00AD28F1" w:rsidRDefault="001F7F08" w:rsidP="00EF0D03">
            <w:pPr>
              <w:autoSpaceDE w:val="0"/>
              <w:autoSpaceDN w:val="0"/>
              <w:adjustRightInd w:val="0"/>
              <w:rPr>
                <w:rFonts w:cs="Times New Roman"/>
                <w:color w:val="0000FF"/>
                <w:sz w:val="22"/>
              </w:rPr>
            </w:pPr>
            <w:r w:rsidRPr="00AD28F1">
              <w:rPr>
                <w:rFonts w:eastAsia="Calibri" w:cs="Times New Roman"/>
                <w:iCs/>
                <w:sz w:val="22"/>
              </w:rPr>
              <w:t xml:space="preserve">Projekta mērķis ir </w:t>
            </w:r>
            <w:r w:rsidR="0075009E" w:rsidRPr="00AD28F1">
              <w:rPr>
                <w:sz w:val="22"/>
              </w:rPr>
              <w:t>uzlabot kvalitatīvu veselības aprūpes pakalpojumu pieejamību, jo īpaši sociālās, teritoriālās atstumtības un nabadzības riskam pakļautajiem iedzīvotājiem, attīstot veselības aprūpes infrastruktūru un tehnisko nodrošinājumu</w:t>
            </w:r>
            <w:r w:rsidR="000269F7" w:rsidRPr="00AD28F1">
              <w:rPr>
                <w:sz w:val="22"/>
              </w:rPr>
              <w:t xml:space="preserve"> </w:t>
            </w:r>
            <w:r w:rsidR="000269F7" w:rsidRPr="00AD28F1">
              <w:rPr>
                <w:color w:val="FF0000"/>
                <w:sz w:val="22"/>
              </w:rPr>
              <w:t>“</w:t>
            </w:r>
            <w:r w:rsidR="00220186" w:rsidRPr="00AD28F1">
              <w:rPr>
                <w:rFonts w:cs="Times New Roman"/>
                <w:iCs/>
                <w:color w:val="FF0000"/>
                <w:sz w:val="22"/>
              </w:rPr>
              <w:t xml:space="preserve">A” </w:t>
            </w:r>
            <w:r w:rsidR="0075009E" w:rsidRPr="00AD28F1">
              <w:rPr>
                <w:rFonts w:eastAsia="Calibri" w:cs="Times New Roman"/>
                <w:iCs/>
                <w:color w:val="FF0000"/>
                <w:sz w:val="22"/>
              </w:rPr>
              <w:t>ģimenes ārsta praksē</w:t>
            </w:r>
            <w:r w:rsidR="006E1657" w:rsidRPr="00AD28F1">
              <w:rPr>
                <w:rFonts w:eastAsia="Calibri" w:cs="Times New Roman"/>
                <w:iCs/>
                <w:color w:val="FF0000"/>
                <w:sz w:val="22"/>
              </w:rPr>
              <w:t xml:space="preserve"> un “B” ģimenes ārsta praksē</w:t>
            </w:r>
            <w:r w:rsidR="0075009E" w:rsidRPr="00AD28F1">
              <w:rPr>
                <w:rFonts w:eastAsia="Calibri" w:cs="Times New Roman"/>
                <w:i/>
                <w:iCs/>
                <w:color w:val="FF0000"/>
                <w:sz w:val="22"/>
              </w:rPr>
              <w:t>.</w:t>
            </w:r>
            <w:r w:rsidR="0075009E" w:rsidRPr="00AD28F1">
              <w:rPr>
                <w:rFonts w:eastAsia="Calibri" w:cs="Times New Roman"/>
                <w:i/>
                <w:iCs/>
                <w:color w:val="0070C0"/>
                <w:sz w:val="22"/>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8218A6">
        <w:tc>
          <w:tcPr>
            <w:tcW w:w="9486" w:type="dxa"/>
            <w:tcBorders>
              <w:bottom w:val="single" w:sz="4" w:space="0" w:color="auto"/>
            </w:tcBorders>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4" w:name="_Toc1548217"/>
            <w:r w:rsidRPr="00B75C12">
              <w:rPr>
                <w:rFonts w:ascii="Times New Roman" w:hAnsi="Times New Roman" w:cs="Times New Roman"/>
                <w:b/>
                <w:color w:val="auto"/>
                <w:sz w:val="22"/>
                <w:szCs w:val="22"/>
              </w:rPr>
              <w:t>Problēmas un risinājuma apraksts, t.sk. mērķa grupu problēmu un risinājuma apraksts</w:t>
            </w:r>
            <w:bookmarkEnd w:id="4"/>
            <w:r w:rsidRPr="00B75C12">
              <w:rPr>
                <w:rFonts w:ascii="Times New Roman" w:hAnsi="Times New Roman" w:cs="Times New Roman"/>
                <w:b/>
                <w:color w:val="auto"/>
                <w:sz w:val="22"/>
                <w:szCs w:val="22"/>
              </w:rPr>
              <w:t xml:space="preserve"> </w:t>
            </w:r>
          </w:p>
          <w:p w14:paraId="4AF62973" w14:textId="586AF241" w:rsidR="00B5771B" w:rsidRPr="00A21993" w:rsidRDefault="00B5771B" w:rsidP="00B5771B">
            <w:pPr>
              <w:pStyle w:val="ListParagraph"/>
              <w:ind w:left="360"/>
              <w:rPr>
                <w:rFonts w:cs="Times New Roman"/>
                <w:b/>
              </w:rPr>
            </w:pPr>
          </w:p>
        </w:tc>
      </w:tr>
      <w:tr w:rsidR="00B5771B" w:rsidRPr="00A21993" w14:paraId="50BF2D58" w14:textId="77777777" w:rsidTr="008218A6">
        <w:trPr>
          <w:trHeight w:val="508"/>
        </w:trPr>
        <w:tc>
          <w:tcPr>
            <w:tcW w:w="9486" w:type="dxa"/>
            <w:tcBorders>
              <w:bottom w:val="single" w:sz="4" w:space="0" w:color="auto"/>
            </w:tcBorders>
          </w:tcPr>
          <w:p w14:paraId="782AF011" w14:textId="48E75A12" w:rsidR="000931B6" w:rsidRPr="00AD28F1" w:rsidRDefault="00E921F7" w:rsidP="000353BE">
            <w:pPr>
              <w:rPr>
                <w:color w:val="FF0000"/>
                <w:sz w:val="22"/>
              </w:rPr>
            </w:pPr>
            <w:r w:rsidRPr="00E921F7">
              <w:rPr>
                <w:color w:val="FF0000"/>
              </w:rPr>
              <w:t>“</w:t>
            </w:r>
            <w:r w:rsidRPr="00AD28F1">
              <w:rPr>
                <w:color w:val="FF0000"/>
                <w:sz w:val="22"/>
              </w:rPr>
              <w:t>A” ģimenes ārsta prakse atrodas Me</w:t>
            </w:r>
            <w:r w:rsidR="00325BC4">
              <w:rPr>
                <w:color w:val="FF0000"/>
                <w:sz w:val="22"/>
              </w:rPr>
              <w:t>istaru ielā 10, Rīgā (201.kabine</w:t>
            </w:r>
            <w:r w:rsidRPr="00AD28F1">
              <w:rPr>
                <w:color w:val="FF0000"/>
                <w:sz w:val="22"/>
              </w:rPr>
              <w:t xml:space="preserve">ts) un </w:t>
            </w:r>
            <w:r w:rsidR="004E0ED2" w:rsidRPr="00AD28F1">
              <w:rPr>
                <w:color w:val="FF0000"/>
                <w:sz w:val="22"/>
              </w:rPr>
              <w:t xml:space="preserve">projekta </w:t>
            </w:r>
            <w:r w:rsidRPr="00AD28F1">
              <w:rPr>
                <w:color w:val="FF0000"/>
                <w:sz w:val="22"/>
              </w:rPr>
              <w:t>sadarbības partnera “B” ģimenes ārsta prakse atrodas šajā pašā adresē Meis</w:t>
            </w:r>
            <w:r w:rsidR="004E0ED2" w:rsidRPr="00AD28F1">
              <w:rPr>
                <w:color w:val="FF0000"/>
                <w:sz w:val="22"/>
              </w:rPr>
              <w:t xml:space="preserve">taru </w:t>
            </w:r>
            <w:r w:rsidR="00325BC4">
              <w:rPr>
                <w:color w:val="FF0000"/>
                <w:sz w:val="22"/>
              </w:rPr>
              <w:t>ielā 10, Rīgā (202.kabine</w:t>
            </w:r>
            <w:r w:rsidR="004E0ED2" w:rsidRPr="00AD28F1">
              <w:rPr>
                <w:color w:val="FF0000"/>
                <w:sz w:val="22"/>
              </w:rPr>
              <w:t>ts</w:t>
            </w:r>
            <w:r w:rsidRPr="00AD28F1">
              <w:rPr>
                <w:color w:val="FF0000"/>
                <w:sz w:val="22"/>
              </w:rPr>
              <w:t xml:space="preserve">), katrai ģimenes ārsta praksei ir noslēgts savs līgums </w:t>
            </w:r>
            <w:r w:rsidRPr="00902988">
              <w:rPr>
                <w:color w:val="FF0000"/>
                <w:sz w:val="22"/>
              </w:rPr>
              <w:t>par primāro veselības aprūpes pakalpojumu sniegšanu un apmaksu ar</w:t>
            </w:r>
            <w:r w:rsidRPr="00AD28F1">
              <w:rPr>
                <w:color w:val="FF0000"/>
                <w:sz w:val="22"/>
              </w:rPr>
              <w:t xml:space="preserve"> Nacionālo veselības dienestu.</w:t>
            </w:r>
            <w:r w:rsidR="00775DE9">
              <w:rPr>
                <w:color w:val="FF0000"/>
                <w:sz w:val="22"/>
              </w:rPr>
              <w:t xml:space="preserve"> </w:t>
            </w:r>
          </w:p>
          <w:p w14:paraId="2BBA69B5" w14:textId="761273D1" w:rsidR="00E921F7" w:rsidRPr="00AD28F1" w:rsidRDefault="00E921F7" w:rsidP="000353BE">
            <w:pPr>
              <w:rPr>
                <w:sz w:val="22"/>
              </w:rPr>
            </w:pPr>
            <w:r w:rsidRPr="00AD28F1">
              <w:rPr>
                <w:sz w:val="22"/>
              </w:rPr>
              <w:t xml:space="preserve">Projekta ietvaros plānots veikt ieguldījumus primārās veselības aprūpes infrastruktūras tehniskā nodrošinājuma uzlabošanai </w:t>
            </w:r>
            <w:r w:rsidRPr="00AD28F1">
              <w:rPr>
                <w:color w:val="FF0000"/>
                <w:sz w:val="22"/>
              </w:rPr>
              <w:t xml:space="preserve">abās ģimenes ārstu praksēs, </w:t>
            </w:r>
            <w:r w:rsidRPr="00AD28F1">
              <w:rPr>
                <w:sz w:val="22"/>
              </w:rPr>
              <w:t xml:space="preserve">tādā veidā nodrošinot </w:t>
            </w:r>
            <w:r w:rsidRPr="00902988">
              <w:rPr>
                <w:sz w:val="22"/>
              </w:rPr>
              <w:t>pacientu un personāla vajadzībām funkci</w:t>
            </w:r>
            <w:r w:rsidRPr="00AD28F1">
              <w:rPr>
                <w:sz w:val="22"/>
              </w:rPr>
              <w:t xml:space="preserve">onāli pielāgotu infrastruktūru. </w:t>
            </w:r>
          </w:p>
          <w:p w14:paraId="3CE58569" w14:textId="06957FB0" w:rsidR="00C91852" w:rsidRPr="00AD28F1" w:rsidRDefault="00C91852" w:rsidP="000353BE">
            <w:pPr>
              <w:autoSpaceDE w:val="0"/>
              <w:autoSpaceDN w:val="0"/>
              <w:adjustRightInd w:val="0"/>
              <w:rPr>
                <w:rFonts w:cs="Times New Roman"/>
                <w:color w:val="0070C0"/>
                <w:sz w:val="22"/>
              </w:rPr>
            </w:pPr>
          </w:p>
          <w:p w14:paraId="054E0A60" w14:textId="4B561884" w:rsidR="00326355" w:rsidRPr="00AD28F1" w:rsidRDefault="00E921F7" w:rsidP="000353BE">
            <w:pPr>
              <w:autoSpaceDE w:val="0"/>
              <w:autoSpaceDN w:val="0"/>
              <w:adjustRightInd w:val="0"/>
              <w:rPr>
                <w:rFonts w:cs="Times New Roman"/>
                <w:color w:val="0070C0"/>
                <w:sz w:val="22"/>
              </w:rPr>
            </w:pPr>
            <w:r w:rsidRPr="00AD28F1">
              <w:rPr>
                <w:color w:val="FF0000"/>
                <w:sz w:val="22"/>
              </w:rPr>
              <w:t xml:space="preserve">“A” ģimenes ārsta praksē </w:t>
            </w:r>
            <w:r w:rsidR="00FF55A2" w:rsidRPr="00AD28F1">
              <w:rPr>
                <w:sz w:val="22"/>
              </w:rPr>
              <w:t xml:space="preserve">reģistrēti </w:t>
            </w:r>
            <w:r w:rsidR="00FF55A2" w:rsidRPr="00AD28F1">
              <w:rPr>
                <w:color w:val="FF0000"/>
                <w:sz w:val="22"/>
              </w:rPr>
              <w:t>608</w:t>
            </w:r>
            <w:r w:rsidR="00FF55A2" w:rsidRPr="00AD28F1">
              <w:rPr>
                <w:sz w:val="22"/>
              </w:rPr>
              <w:t xml:space="preserve"> pacienti (20.0</w:t>
            </w:r>
            <w:r w:rsidR="005D6F7F">
              <w:rPr>
                <w:sz w:val="22"/>
              </w:rPr>
              <w:t>7</w:t>
            </w:r>
            <w:r w:rsidR="00FF55A2" w:rsidRPr="00AD28F1">
              <w:rPr>
                <w:sz w:val="22"/>
              </w:rPr>
              <w:t>.</w:t>
            </w:r>
            <w:r w:rsidR="004E0ED2" w:rsidRPr="00AD28F1">
              <w:rPr>
                <w:sz w:val="22"/>
              </w:rPr>
              <w:t>20</w:t>
            </w:r>
            <w:r w:rsidR="005D6F7F">
              <w:rPr>
                <w:sz w:val="22"/>
              </w:rPr>
              <w:t>20</w:t>
            </w:r>
            <w:r w:rsidR="004E0ED2" w:rsidRPr="00AD28F1">
              <w:rPr>
                <w:sz w:val="22"/>
              </w:rPr>
              <w:t>.</w:t>
            </w:r>
            <w:r w:rsidR="00FF55A2" w:rsidRPr="00AD28F1">
              <w:rPr>
                <w:sz w:val="22"/>
              </w:rPr>
              <w:t xml:space="preserve"> dati atbilstoši NVD</w:t>
            </w:r>
            <w:r w:rsidRPr="00AD28F1">
              <w:rPr>
                <w:sz w:val="22"/>
              </w:rPr>
              <w:t xml:space="preserve"> iesniegtajai informācijai</w:t>
            </w:r>
            <w:r w:rsidR="00FF55A2" w:rsidRPr="00AD28F1">
              <w:rPr>
                <w:sz w:val="22"/>
              </w:rPr>
              <w:t>)</w:t>
            </w:r>
            <w:r w:rsidRPr="00AD28F1">
              <w:rPr>
                <w:sz w:val="22"/>
              </w:rPr>
              <w:t>.</w:t>
            </w:r>
          </w:p>
          <w:p w14:paraId="372999CB" w14:textId="32325ABD" w:rsidR="00B21619" w:rsidRPr="00AD28F1" w:rsidRDefault="00B21619" w:rsidP="000353BE">
            <w:pPr>
              <w:rPr>
                <w:sz w:val="22"/>
              </w:rPr>
            </w:pPr>
            <w:r w:rsidRPr="00AD28F1">
              <w:rPr>
                <w:color w:val="FF0000"/>
                <w:sz w:val="22"/>
              </w:rPr>
              <w:t>“B”</w:t>
            </w:r>
            <w:r w:rsidR="00E921F7" w:rsidRPr="00AD28F1">
              <w:rPr>
                <w:color w:val="FF0000"/>
                <w:sz w:val="22"/>
              </w:rPr>
              <w:t xml:space="preserve"> ģimenes ārsta </w:t>
            </w:r>
            <w:r w:rsidRPr="00AD28F1">
              <w:rPr>
                <w:color w:val="FF0000"/>
                <w:sz w:val="22"/>
              </w:rPr>
              <w:t>praksē reģistrēti 954 pacienti (</w:t>
            </w:r>
            <w:r w:rsidRPr="00AD28F1">
              <w:rPr>
                <w:sz w:val="22"/>
              </w:rPr>
              <w:t>20.0</w:t>
            </w:r>
            <w:r w:rsidR="005D6F7F">
              <w:rPr>
                <w:sz w:val="22"/>
              </w:rPr>
              <w:t>7</w:t>
            </w:r>
            <w:r w:rsidRPr="00AD28F1">
              <w:rPr>
                <w:sz w:val="22"/>
              </w:rPr>
              <w:t>.</w:t>
            </w:r>
            <w:r w:rsidR="004E0ED2" w:rsidRPr="00AD28F1">
              <w:rPr>
                <w:sz w:val="22"/>
              </w:rPr>
              <w:t>20</w:t>
            </w:r>
            <w:r w:rsidR="005D6F7F">
              <w:rPr>
                <w:sz w:val="22"/>
              </w:rPr>
              <w:t>20</w:t>
            </w:r>
            <w:r w:rsidR="004E0ED2" w:rsidRPr="00AD28F1">
              <w:rPr>
                <w:sz w:val="22"/>
              </w:rPr>
              <w:t>.</w:t>
            </w:r>
            <w:r w:rsidRPr="00AD28F1">
              <w:rPr>
                <w:sz w:val="22"/>
              </w:rPr>
              <w:t xml:space="preserve"> dati atbilstoši NVD</w:t>
            </w:r>
            <w:r w:rsidR="00E921F7" w:rsidRPr="00AD28F1">
              <w:rPr>
                <w:sz w:val="22"/>
              </w:rPr>
              <w:t xml:space="preserve"> iesniegtajai informācijai</w:t>
            </w:r>
            <w:r w:rsidRPr="00AD28F1">
              <w:rPr>
                <w:sz w:val="22"/>
              </w:rPr>
              <w:t>)</w:t>
            </w:r>
            <w:r w:rsidR="00E921F7" w:rsidRPr="00AD28F1">
              <w:rPr>
                <w:sz w:val="22"/>
              </w:rPr>
              <w:t xml:space="preserve">. </w:t>
            </w:r>
          </w:p>
          <w:p w14:paraId="3151A5CD" w14:textId="77777777" w:rsidR="00E921F7" w:rsidRPr="00AD28F1" w:rsidRDefault="00E921F7" w:rsidP="000353BE">
            <w:pPr>
              <w:rPr>
                <w:sz w:val="22"/>
              </w:rPr>
            </w:pPr>
          </w:p>
          <w:p w14:paraId="791DDA15" w14:textId="6E536FE9" w:rsidR="00FF55A2" w:rsidRPr="00AD28F1" w:rsidRDefault="000931B6" w:rsidP="000353BE">
            <w:pPr>
              <w:rPr>
                <w:color w:val="FF0000"/>
                <w:sz w:val="22"/>
              </w:rPr>
            </w:pPr>
            <w:r w:rsidRPr="00AD28F1">
              <w:rPr>
                <w:sz w:val="22"/>
              </w:rPr>
              <w:t>A</w:t>
            </w:r>
            <w:r w:rsidR="00FF55A2" w:rsidRPr="00AD28F1">
              <w:rPr>
                <w:sz w:val="22"/>
              </w:rPr>
              <w:t>ttālums</w:t>
            </w:r>
            <w:r w:rsidRPr="00AD28F1">
              <w:rPr>
                <w:sz w:val="22"/>
              </w:rPr>
              <w:t xml:space="preserve"> </w:t>
            </w:r>
            <w:r w:rsidRPr="00AD28F1">
              <w:rPr>
                <w:color w:val="FF0000"/>
                <w:sz w:val="22"/>
              </w:rPr>
              <w:t xml:space="preserve">(abas prakses atrodas vienā adresē) </w:t>
            </w:r>
            <w:r w:rsidR="00FF55A2" w:rsidRPr="00AD28F1">
              <w:rPr>
                <w:sz w:val="22"/>
              </w:rPr>
              <w:t xml:space="preserve">no </w:t>
            </w:r>
            <w:r w:rsidR="007E1D1B" w:rsidRPr="00AD28F1">
              <w:rPr>
                <w:sz w:val="22"/>
              </w:rPr>
              <w:t xml:space="preserve">tuvākās </w:t>
            </w:r>
            <w:r w:rsidR="00E921F7" w:rsidRPr="00AD28F1">
              <w:rPr>
                <w:color w:val="FF0000"/>
                <w:sz w:val="22"/>
              </w:rPr>
              <w:t>V</w:t>
            </w:r>
            <w:r w:rsidR="00FF55A2" w:rsidRPr="00AD28F1">
              <w:rPr>
                <w:color w:val="FF0000"/>
                <w:sz w:val="22"/>
              </w:rPr>
              <w:t xml:space="preserve"> līmeņa </w:t>
            </w:r>
            <w:r w:rsidR="00FF55A2" w:rsidRPr="00AD28F1">
              <w:rPr>
                <w:sz w:val="22"/>
              </w:rPr>
              <w:t xml:space="preserve">stacionārās ārstniecības iestādes </w:t>
            </w:r>
            <w:r w:rsidR="00B21619" w:rsidRPr="00AD28F1">
              <w:rPr>
                <w:rFonts w:eastAsia="Times New Roman"/>
                <w:color w:val="FF0000"/>
                <w:sz w:val="22"/>
              </w:rPr>
              <w:t>VSIA "Paula Stradiņa klīniskā universitātes slimnīca"</w:t>
            </w:r>
            <w:r w:rsidR="00775DE9">
              <w:rPr>
                <w:rFonts w:eastAsia="Times New Roman"/>
                <w:b/>
                <w:i/>
                <w:color w:val="FF0000"/>
                <w:sz w:val="22"/>
              </w:rPr>
              <w:t xml:space="preserve"> </w:t>
            </w:r>
            <w:r w:rsidR="00FF55A2" w:rsidRPr="00AD28F1">
              <w:rPr>
                <w:color w:val="FF0000"/>
                <w:sz w:val="22"/>
              </w:rPr>
              <w:t xml:space="preserve">ir </w:t>
            </w:r>
            <w:r w:rsidR="00B21619" w:rsidRPr="00AD28F1">
              <w:rPr>
                <w:color w:val="FF0000"/>
                <w:sz w:val="22"/>
              </w:rPr>
              <w:t>1</w:t>
            </w:r>
            <w:r w:rsidR="00FF55A2" w:rsidRPr="00AD28F1">
              <w:rPr>
                <w:color w:val="FF0000"/>
                <w:sz w:val="22"/>
              </w:rPr>
              <w:t>3 km.</w:t>
            </w:r>
          </w:p>
          <w:p w14:paraId="5A9FBED0" w14:textId="77777777" w:rsidR="0065632C" w:rsidRPr="00AD28F1" w:rsidRDefault="0065632C" w:rsidP="000353BE">
            <w:pPr>
              <w:rPr>
                <w:color w:val="FF0000"/>
                <w:sz w:val="22"/>
              </w:rPr>
            </w:pPr>
          </w:p>
          <w:p w14:paraId="1F0B10F0" w14:textId="2F39530C" w:rsidR="0065632C" w:rsidRPr="00AD28F1" w:rsidRDefault="0065632C" w:rsidP="000353BE">
            <w:pPr>
              <w:rPr>
                <w:color w:val="FF0000"/>
                <w:sz w:val="22"/>
              </w:rPr>
            </w:pPr>
            <w:r w:rsidRPr="00AD28F1">
              <w:rPr>
                <w:color w:val="FF0000"/>
                <w:sz w:val="22"/>
              </w:rPr>
              <w:t>Projekta ietvaros paredzēts atbalsts ind</w:t>
            </w:r>
            <w:r w:rsidR="000931B6" w:rsidRPr="00AD28F1">
              <w:rPr>
                <w:color w:val="FF0000"/>
                <w:sz w:val="22"/>
              </w:rPr>
              <w:t xml:space="preserve">ividuālām ģimenes ārstu praksēm un “A” </w:t>
            </w:r>
            <w:r w:rsidRPr="00AD28F1">
              <w:rPr>
                <w:color w:val="FF0000"/>
                <w:sz w:val="22"/>
              </w:rPr>
              <w:t>ģimenes ārsta praksei</w:t>
            </w:r>
            <w:r w:rsidR="000931B6" w:rsidRPr="00AD28F1">
              <w:rPr>
                <w:color w:val="FF0000"/>
                <w:sz w:val="22"/>
              </w:rPr>
              <w:t xml:space="preserve"> ir reģistrēta viena pieņemšanas vieta un “B” ģimenes ārsta praksei ir reģistrēta viena pieņemšanas vieta. </w:t>
            </w:r>
          </w:p>
          <w:p w14:paraId="4A825018" w14:textId="77777777" w:rsidR="000931B6" w:rsidRPr="00AD28F1" w:rsidRDefault="000931B6" w:rsidP="000353BE">
            <w:pPr>
              <w:rPr>
                <w:color w:val="FF0000"/>
                <w:sz w:val="22"/>
              </w:rPr>
            </w:pPr>
          </w:p>
          <w:p w14:paraId="186E0B96" w14:textId="104ABBA8" w:rsidR="00DC6BAA" w:rsidRPr="008218A6" w:rsidRDefault="000931B6" w:rsidP="000353BE">
            <w:pPr>
              <w:rPr>
                <w:color w:val="FF0000"/>
                <w:sz w:val="22"/>
              </w:rPr>
            </w:pPr>
            <w:r w:rsidRPr="00BB0C6B">
              <w:rPr>
                <w:color w:val="FF0000"/>
                <w:sz w:val="22"/>
              </w:rPr>
              <w:t xml:space="preserve">Projekta ietvaros netiek veidota sadarbības prakse un abas ģimenes ārstu prakses turpinās savu darbību kā līdz šim. </w:t>
            </w:r>
          </w:p>
        </w:tc>
      </w:tr>
      <w:tr w:rsidR="008218A6" w:rsidRPr="00A21993" w14:paraId="4E38DF56" w14:textId="77777777" w:rsidTr="008218A6">
        <w:tc>
          <w:tcPr>
            <w:tcW w:w="9486" w:type="dxa"/>
            <w:tcBorders>
              <w:top w:val="single" w:sz="4" w:space="0" w:color="auto"/>
              <w:left w:val="nil"/>
              <w:bottom w:val="single" w:sz="4" w:space="0" w:color="auto"/>
              <w:right w:val="nil"/>
            </w:tcBorders>
          </w:tcPr>
          <w:p w14:paraId="4B95D5D3" w14:textId="77777777" w:rsidR="008218A6" w:rsidRPr="008218A6" w:rsidRDefault="008218A6" w:rsidP="008218A6">
            <w:pPr>
              <w:rPr>
                <w:rStyle w:val="Heading2Char"/>
                <w:rFonts w:ascii="Times New Roman" w:hAnsi="Times New Roman" w:cs="Times New Roman"/>
                <w:b/>
                <w:color w:val="auto"/>
                <w:sz w:val="22"/>
                <w:szCs w:val="22"/>
              </w:rPr>
            </w:pPr>
          </w:p>
        </w:tc>
      </w:tr>
      <w:tr w:rsidR="00B5771B" w:rsidRPr="00A21993" w14:paraId="73A40215" w14:textId="77777777" w:rsidTr="008218A6">
        <w:tc>
          <w:tcPr>
            <w:tcW w:w="9486" w:type="dxa"/>
            <w:tcBorders>
              <w:top w:val="single" w:sz="4" w:space="0" w:color="auto"/>
            </w:tcBorders>
          </w:tcPr>
          <w:p w14:paraId="05F06D76" w14:textId="469A0103" w:rsidR="00B5771B" w:rsidRPr="00A21993" w:rsidRDefault="00B5771B" w:rsidP="0065632C">
            <w:pPr>
              <w:pStyle w:val="ListParagraph"/>
              <w:numPr>
                <w:ilvl w:val="1"/>
                <w:numId w:val="1"/>
              </w:numPr>
              <w:rPr>
                <w:rFonts w:cs="Times New Roman"/>
                <w:b/>
              </w:rPr>
            </w:pPr>
            <w:bookmarkStart w:id="5" w:name="_Toc1548218"/>
            <w:r w:rsidRPr="00A21993">
              <w:rPr>
                <w:rStyle w:val="Heading2Char"/>
                <w:rFonts w:ascii="Times New Roman" w:hAnsi="Times New Roman" w:cs="Times New Roman"/>
                <w:b/>
                <w:color w:val="auto"/>
                <w:sz w:val="22"/>
                <w:szCs w:val="22"/>
              </w:rPr>
              <w:t>Projekta mērķa grupas apraksts</w:t>
            </w:r>
            <w:bookmarkEnd w:id="5"/>
            <w:r w:rsidRPr="00A21993">
              <w:rPr>
                <w:rFonts w:cs="Times New Roman"/>
                <w:b/>
              </w:rPr>
              <w:t xml:space="preserve"> </w:t>
            </w:r>
          </w:p>
        </w:tc>
      </w:tr>
      <w:tr w:rsidR="00B5771B" w:rsidRPr="00A21993" w14:paraId="358E1721" w14:textId="77777777" w:rsidTr="008218A6">
        <w:trPr>
          <w:trHeight w:val="1407"/>
        </w:trPr>
        <w:tc>
          <w:tcPr>
            <w:tcW w:w="9486" w:type="dxa"/>
          </w:tcPr>
          <w:p w14:paraId="711D650A" w14:textId="3DA86E14" w:rsidR="00D71BFC" w:rsidRPr="00AD28F1" w:rsidRDefault="00A31B6B" w:rsidP="00D71BFC">
            <w:pPr>
              <w:pStyle w:val="Default"/>
              <w:jc w:val="both"/>
              <w:rPr>
                <w:rFonts w:ascii="Times New Roman" w:hAnsi="Times New Roman" w:cs="Times New Roman"/>
                <w:iCs/>
                <w:color w:val="auto"/>
                <w:sz w:val="22"/>
                <w:szCs w:val="22"/>
              </w:rPr>
            </w:pPr>
            <w:r w:rsidRPr="00AD28F1">
              <w:rPr>
                <w:rFonts w:ascii="Times New Roman" w:hAnsi="Times New Roman" w:cs="Times New Roman"/>
                <w:iCs/>
                <w:color w:val="auto"/>
                <w:sz w:val="22"/>
                <w:szCs w:val="22"/>
              </w:rPr>
              <w:t>P</w:t>
            </w:r>
            <w:r w:rsidR="00885C46" w:rsidRPr="00AD28F1">
              <w:rPr>
                <w:rFonts w:ascii="Times New Roman" w:hAnsi="Times New Roman" w:cs="Times New Roman"/>
                <w:iCs/>
                <w:color w:val="auto"/>
                <w:sz w:val="22"/>
                <w:szCs w:val="22"/>
              </w:rPr>
              <w:t>rojekta mērķa grupa</w:t>
            </w:r>
            <w:r w:rsidR="00BF316E" w:rsidRPr="00AD28F1">
              <w:rPr>
                <w:rFonts w:ascii="Times New Roman" w:hAnsi="Times New Roman" w:cs="Times New Roman"/>
                <w:iCs/>
                <w:color w:val="auto"/>
                <w:sz w:val="22"/>
                <w:szCs w:val="22"/>
              </w:rPr>
              <w:t xml:space="preserve"> - ārstniecības iestādes, t.i., </w:t>
            </w:r>
            <w:r w:rsidR="00EF0D03" w:rsidRPr="00AD28F1">
              <w:rPr>
                <w:rFonts w:ascii="Times New Roman" w:hAnsi="Times New Roman" w:cs="Times New Roman"/>
                <w:iCs/>
                <w:color w:val="FF0000"/>
                <w:sz w:val="22"/>
                <w:szCs w:val="22"/>
              </w:rPr>
              <w:t>“A”</w:t>
            </w:r>
            <w:r w:rsidR="00EF0D03" w:rsidRPr="00AD28F1">
              <w:rPr>
                <w:rFonts w:ascii="Times New Roman" w:hAnsi="Times New Roman" w:cs="Times New Roman"/>
                <w:iCs/>
                <w:color w:val="auto"/>
                <w:sz w:val="22"/>
                <w:szCs w:val="22"/>
              </w:rPr>
              <w:t xml:space="preserve"> </w:t>
            </w:r>
            <w:r w:rsidR="00885C46" w:rsidRPr="00AD28F1">
              <w:rPr>
                <w:rFonts w:ascii="Times New Roman" w:hAnsi="Times New Roman" w:cs="Times New Roman"/>
                <w:iCs/>
                <w:color w:val="FF0000"/>
                <w:sz w:val="22"/>
                <w:szCs w:val="22"/>
              </w:rPr>
              <w:t xml:space="preserve">ģimenes ārsta prakse </w:t>
            </w:r>
            <w:r w:rsidR="00EF0D03" w:rsidRPr="00AD28F1">
              <w:rPr>
                <w:rFonts w:ascii="Times New Roman" w:hAnsi="Times New Roman" w:cs="Times New Roman"/>
                <w:iCs/>
                <w:color w:val="auto"/>
                <w:sz w:val="22"/>
                <w:szCs w:val="22"/>
              </w:rPr>
              <w:t xml:space="preserve">un </w:t>
            </w:r>
            <w:r w:rsidR="00EF0D03" w:rsidRPr="00AD28F1">
              <w:rPr>
                <w:rFonts w:ascii="Times New Roman" w:hAnsi="Times New Roman" w:cs="Times New Roman"/>
                <w:iCs/>
                <w:color w:val="FF0000"/>
                <w:sz w:val="22"/>
                <w:szCs w:val="22"/>
              </w:rPr>
              <w:t>“B” ģimenes ārsta prakse.</w:t>
            </w:r>
            <w:r w:rsidR="00885C46" w:rsidRPr="00AD28F1">
              <w:rPr>
                <w:rFonts w:ascii="Times New Roman" w:hAnsi="Times New Roman" w:cs="Times New Roman"/>
                <w:iCs/>
                <w:color w:val="FF0000"/>
                <w:sz w:val="22"/>
                <w:szCs w:val="22"/>
              </w:rPr>
              <w:t xml:space="preserve"> </w:t>
            </w:r>
            <w:r w:rsidR="00D71BFC" w:rsidRPr="00AD28F1">
              <w:rPr>
                <w:rFonts w:ascii="Times New Roman" w:hAnsi="Times New Roman" w:cs="Times New Roman"/>
                <w:iCs/>
                <w:color w:val="auto"/>
                <w:sz w:val="22"/>
                <w:szCs w:val="22"/>
              </w:rPr>
              <w:t>Projektā plānotās darbības ir orientētas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772096B8" w14:textId="77777777" w:rsidR="0095061E" w:rsidRDefault="0095061E" w:rsidP="00AC31EE">
      <w:pPr>
        <w:spacing w:after="0"/>
        <w:jc w:val="center"/>
        <w:rPr>
          <w:rFonts w:cs="Times New Roman"/>
          <w:sz w:val="10"/>
          <w:szCs w:val="10"/>
        </w:rPr>
        <w:sectPr w:rsidR="0095061E" w:rsidSect="0095061E">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568" w:left="1134" w:header="709" w:footer="709" w:gutter="0"/>
          <w:cols w:space="708"/>
          <w:docGrid w:linePitch="360"/>
        </w:sectPr>
      </w:pPr>
    </w:p>
    <w:p w14:paraId="485951E4" w14:textId="7E3CA205" w:rsidR="00AC31EE" w:rsidRPr="00A21993" w:rsidRDefault="00AC31EE" w:rsidP="00AC31EE">
      <w:pPr>
        <w:spacing w:after="0"/>
        <w:jc w:val="center"/>
        <w:rPr>
          <w:rFonts w:cs="Times New Roman"/>
          <w:sz w:val="10"/>
          <w:szCs w:val="10"/>
        </w:rPr>
      </w:pPr>
    </w:p>
    <w:tbl>
      <w:tblPr>
        <w:tblStyle w:val="TableGrid"/>
        <w:tblW w:w="0" w:type="auto"/>
        <w:tblLook w:val="04A0" w:firstRow="1" w:lastRow="0" w:firstColumn="1" w:lastColumn="0" w:noHBand="0" w:noVBand="1"/>
      </w:tblPr>
      <w:tblGrid>
        <w:gridCol w:w="786"/>
        <w:gridCol w:w="2239"/>
        <w:gridCol w:w="5184"/>
        <w:gridCol w:w="2296"/>
        <w:gridCol w:w="1283"/>
        <w:gridCol w:w="1630"/>
        <w:gridCol w:w="1283"/>
      </w:tblGrid>
      <w:tr w:rsidR="009D70E1" w:rsidRPr="00A21993" w14:paraId="3FC55A77" w14:textId="0B75D7C0" w:rsidTr="0065632C">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6" w:name="_Toc1548219"/>
            <w:r w:rsidRPr="00A21993">
              <w:rPr>
                <w:rStyle w:val="Heading2Char"/>
                <w:rFonts w:ascii="Times New Roman" w:hAnsi="Times New Roman" w:cs="Times New Roman"/>
                <w:b/>
                <w:color w:val="auto"/>
                <w:sz w:val="22"/>
                <w:szCs w:val="22"/>
              </w:rPr>
              <w:t>Projekta darbības un sasniedzamie rezultāti</w:t>
            </w:r>
            <w:bookmarkEnd w:id="6"/>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65632C">
        <w:trPr>
          <w:trHeight w:val="389"/>
        </w:trPr>
        <w:tc>
          <w:tcPr>
            <w:tcW w:w="786"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18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75D8A946" w:rsidR="009D70E1" w:rsidRPr="00A21993" w:rsidRDefault="009D70E1" w:rsidP="000F78BC">
            <w:pPr>
              <w:jc w:val="center"/>
              <w:rPr>
                <w:rFonts w:cs="Times New Roman"/>
                <w:b/>
                <w:sz w:val="20"/>
                <w:szCs w:val="20"/>
              </w:rPr>
            </w:pPr>
          </w:p>
        </w:tc>
        <w:tc>
          <w:tcPr>
            <w:tcW w:w="2296"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65632C">
        <w:trPr>
          <w:trHeight w:val="307"/>
        </w:trPr>
        <w:tc>
          <w:tcPr>
            <w:tcW w:w="786"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18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296"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283"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630"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23FD932A" w14:textId="623EA601" w:rsidTr="0065632C">
        <w:trPr>
          <w:trHeight w:val="245"/>
        </w:trPr>
        <w:tc>
          <w:tcPr>
            <w:tcW w:w="786" w:type="dxa"/>
            <w:shd w:val="clear" w:color="auto" w:fill="auto"/>
          </w:tcPr>
          <w:p w14:paraId="73E85798" w14:textId="5B2A6569" w:rsidR="009D70E1" w:rsidRPr="003B503F" w:rsidRDefault="0065632C" w:rsidP="003C5410">
            <w:pPr>
              <w:rPr>
                <w:rFonts w:cs="Times New Roman"/>
                <w:color w:val="0070C0"/>
                <w:sz w:val="22"/>
              </w:rPr>
            </w:pPr>
            <w:r w:rsidRPr="003B503F">
              <w:rPr>
                <w:rFonts w:cs="Times New Roman"/>
                <w:sz w:val="22"/>
              </w:rPr>
              <w:t>1</w:t>
            </w:r>
            <w:r w:rsidR="009D70E1" w:rsidRPr="003B503F">
              <w:rPr>
                <w:rFonts w:cs="Times New Roman"/>
                <w:sz w:val="22"/>
              </w:rPr>
              <w:t>.</w:t>
            </w:r>
          </w:p>
        </w:tc>
        <w:tc>
          <w:tcPr>
            <w:tcW w:w="2239" w:type="dxa"/>
            <w:shd w:val="clear" w:color="auto" w:fill="auto"/>
          </w:tcPr>
          <w:p w14:paraId="33756498" w14:textId="25F8970A" w:rsidR="008E725F" w:rsidRPr="003B503F" w:rsidRDefault="0083618E" w:rsidP="0065632C">
            <w:pPr>
              <w:rPr>
                <w:rFonts w:cs="Times New Roman"/>
                <w:color w:val="0070C0"/>
                <w:sz w:val="22"/>
              </w:rPr>
            </w:pPr>
            <w:r w:rsidRPr="003B503F">
              <w:rPr>
                <w:rFonts w:cs="Times New Roman"/>
                <w:sz w:val="22"/>
              </w:rPr>
              <w:t>Datortehnikas</w:t>
            </w:r>
            <w:r w:rsidR="000A555C" w:rsidRPr="003B503F">
              <w:rPr>
                <w:rFonts w:cs="Times New Roman"/>
                <w:sz w:val="22"/>
              </w:rPr>
              <w:t xml:space="preserve"> iegāde </w:t>
            </w:r>
            <w:r w:rsidR="00BA4A64" w:rsidRPr="003B503F">
              <w:rPr>
                <w:rFonts w:cs="Times New Roman"/>
                <w:color w:val="FF0000"/>
                <w:sz w:val="22"/>
              </w:rPr>
              <w:t>“</w:t>
            </w:r>
            <w:r w:rsidR="00293525" w:rsidRPr="003B503F">
              <w:rPr>
                <w:rFonts w:cs="Times New Roman"/>
                <w:color w:val="FF0000"/>
                <w:sz w:val="22"/>
              </w:rPr>
              <w:t>A</w:t>
            </w:r>
            <w:r w:rsidR="00BA4A64" w:rsidRPr="003B503F">
              <w:rPr>
                <w:rFonts w:cs="Times New Roman"/>
                <w:color w:val="FF0000"/>
                <w:sz w:val="22"/>
              </w:rPr>
              <w:t>”</w:t>
            </w:r>
            <w:r w:rsidR="00293525" w:rsidRPr="003B503F">
              <w:rPr>
                <w:rFonts w:cs="Times New Roman"/>
                <w:sz w:val="22"/>
              </w:rPr>
              <w:t xml:space="preserve"> </w:t>
            </w:r>
            <w:r w:rsidR="000A555C" w:rsidRPr="003B503F">
              <w:rPr>
                <w:rFonts w:cs="Times New Roman"/>
                <w:sz w:val="22"/>
              </w:rPr>
              <w:t>ģimenes ārsta kabinetam</w:t>
            </w:r>
            <w:r w:rsidR="000A555C" w:rsidRPr="003B503F">
              <w:rPr>
                <w:rStyle w:val="samazinams"/>
                <w:rFonts w:ascii="Verdana" w:hAnsi="Verdana"/>
                <w:sz w:val="22"/>
              </w:rPr>
              <w:t xml:space="preserve"> </w:t>
            </w:r>
          </w:p>
        </w:tc>
        <w:tc>
          <w:tcPr>
            <w:tcW w:w="5184" w:type="dxa"/>
            <w:shd w:val="clear" w:color="auto" w:fill="auto"/>
          </w:tcPr>
          <w:p w14:paraId="0D785636" w14:textId="5791500A" w:rsidR="009D70E1" w:rsidRPr="003B503F" w:rsidRDefault="0065632C" w:rsidP="00BA4A64">
            <w:pPr>
              <w:rPr>
                <w:rFonts w:cs="Times New Roman"/>
                <w:iCs/>
                <w:color w:val="FF0000"/>
                <w:sz w:val="22"/>
              </w:rPr>
            </w:pPr>
            <w:r w:rsidRPr="003B503F">
              <w:rPr>
                <w:rFonts w:cs="Times New Roman"/>
                <w:i/>
                <w:iCs/>
                <w:color w:val="0070C0"/>
                <w:sz w:val="22"/>
              </w:rPr>
              <w:t xml:space="preserve"> </w:t>
            </w:r>
            <w:r w:rsidR="00BA4A64" w:rsidRPr="003B503F">
              <w:rPr>
                <w:rFonts w:cs="Times New Roman"/>
                <w:iCs/>
                <w:color w:val="FF0000"/>
                <w:sz w:val="22"/>
              </w:rPr>
              <w:t>“</w:t>
            </w:r>
            <w:r w:rsidR="00E41E22" w:rsidRPr="003B503F">
              <w:rPr>
                <w:rFonts w:cs="Times New Roman"/>
                <w:iCs/>
                <w:color w:val="FF0000"/>
                <w:sz w:val="22"/>
              </w:rPr>
              <w:t>A</w:t>
            </w:r>
            <w:r w:rsidR="00BA4A64" w:rsidRPr="003B503F">
              <w:rPr>
                <w:rFonts w:cs="Times New Roman"/>
                <w:iCs/>
                <w:color w:val="FF0000"/>
                <w:sz w:val="22"/>
              </w:rPr>
              <w:t>”</w:t>
            </w:r>
            <w:r w:rsidR="000D39E6" w:rsidRPr="003B503F">
              <w:rPr>
                <w:rFonts w:cs="Times New Roman"/>
                <w:iCs/>
                <w:color w:val="FF0000"/>
                <w:sz w:val="22"/>
              </w:rPr>
              <w:t xml:space="preserve"> </w:t>
            </w:r>
            <w:r w:rsidR="000D39E6" w:rsidRPr="003B503F">
              <w:rPr>
                <w:rFonts w:cs="Times New Roman"/>
                <w:iCs/>
                <w:sz w:val="22"/>
              </w:rPr>
              <w:t>ģimenes ārsta prakses kabinets tiks aprīkot</w:t>
            </w:r>
            <w:r w:rsidRPr="003B503F">
              <w:rPr>
                <w:rFonts w:cs="Times New Roman"/>
                <w:iCs/>
                <w:sz w:val="22"/>
              </w:rPr>
              <w:t>s</w:t>
            </w:r>
            <w:r w:rsidR="000D39E6" w:rsidRPr="003B503F">
              <w:rPr>
                <w:rFonts w:cs="Times New Roman"/>
                <w:iCs/>
                <w:sz w:val="22"/>
              </w:rPr>
              <w:t xml:space="preserve"> </w:t>
            </w:r>
            <w:r w:rsidR="000D39E6" w:rsidRPr="003B503F">
              <w:rPr>
                <w:rFonts w:cs="Times New Roman"/>
                <w:iCs/>
                <w:color w:val="FF0000"/>
                <w:sz w:val="22"/>
              </w:rPr>
              <w:t xml:space="preserve">ar datoru un monitoru </w:t>
            </w:r>
            <w:r w:rsidR="00D342C9">
              <w:rPr>
                <w:rFonts w:cs="Times New Roman"/>
                <w:iCs/>
                <w:color w:val="FF0000"/>
                <w:sz w:val="22"/>
              </w:rPr>
              <w:t xml:space="preserve">ģimenes ārstam </w:t>
            </w:r>
            <w:r w:rsidR="000D39E6" w:rsidRPr="003B503F">
              <w:rPr>
                <w:rFonts w:cs="Times New Roman"/>
                <w:iCs/>
                <w:color w:val="FF0000"/>
                <w:sz w:val="22"/>
              </w:rPr>
              <w:t xml:space="preserve">(1 komplekts), </w:t>
            </w:r>
            <w:r w:rsidR="0083618E" w:rsidRPr="003B503F">
              <w:rPr>
                <w:rFonts w:cs="Times New Roman"/>
                <w:iCs/>
                <w:color w:val="FF0000"/>
                <w:sz w:val="22"/>
              </w:rPr>
              <w:t>printeri</w:t>
            </w:r>
            <w:r w:rsidR="000D39E6" w:rsidRPr="003B503F">
              <w:rPr>
                <w:rFonts w:cs="Times New Roman"/>
                <w:iCs/>
                <w:color w:val="FF0000"/>
                <w:sz w:val="22"/>
              </w:rPr>
              <w:t xml:space="preserve"> (1 gab.).</w:t>
            </w:r>
          </w:p>
          <w:p w14:paraId="39A0F728" w14:textId="1EA1A3CB" w:rsidR="00A532F4" w:rsidRPr="003B503F" w:rsidRDefault="00A532F4" w:rsidP="00AE04BE">
            <w:pPr>
              <w:rPr>
                <w:rFonts w:cs="Times New Roman"/>
                <w:i/>
                <w:color w:val="0070C0"/>
                <w:sz w:val="22"/>
              </w:rPr>
            </w:pPr>
            <w:r w:rsidRPr="00BF6366">
              <w:rPr>
                <w:rFonts w:cs="Times New Roman"/>
                <w:sz w:val="22"/>
              </w:rPr>
              <w:t>Darbības</w:t>
            </w:r>
            <w:r w:rsidR="00775DE9">
              <w:rPr>
                <w:rFonts w:cs="Times New Roman"/>
                <w:sz w:val="22"/>
              </w:rPr>
              <w:t xml:space="preserve"> </w:t>
            </w:r>
            <w:r w:rsidRPr="00BF6366">
              <w:rPr>
                <w:rFonts w:cs="Times New Roman"/>
                <w:sz w:val="22"/>
              </w:rPr>
              <w:t xml:space="preserve">īstenošanas adrese ir </w:t>
            </w:r>
            <w:r w:rsidRPr="003B503F">
              <w:rPr>
                <w:rFonts w:cs="Times New Roman"/>
                <w:color w:val="FF0000"/>
                <w:sz w:val="22"/>
              </w:rPr>
              <w:t>Meistaru iela 10, Rīga, ģimenes ārsta kabinets atrodas ēkas 2.stāvā (20</w:t>
            </w:r>
            <w:r w:rsidR="00BA128F" w:rsidRPr="003B503F">
              <w:rPr>
                <w:rFonts w:cs="Times New Roman"/>
                <w:color w:val="FF0000"/>
                <w:sz w:val="22"/>
              </w:rPr>
              <w:t>1</w:t>
            </w:r>
            <w:r w:rsidRPr="003B503F">
              <w:rPr>
                <w:rFonts w:cs="Times New Roman"/>
                <w:color w:val="FF0000"/>
                <w:sz w:val="22"/>
              </w:rPr>
              <w:t>.</w:t>
            </w:r>
            <w:r w:rsidR="0065632C" w:rsidRPr="003B503F">
              <w:rPr>
                <w:rFonts w:cs="Times New Roman"/>
                <w:color w:val="FF0000"/>
                <w:sz w:val="22"/>
              </w:rPr>
              <w:t>kabine</w:t>
            </w:r>
            <w:r w:rsidRPr="003B503F">
              <w:rPr>
                <w:rFonts w:cs="Times New Roman"/>
                <w:color w:val="FF0000"/>
                <w:sz w:val="22"/>
              </w:rPr>
              <w:t>ts).</w:t>
            </w:r>
            <w:r w:rsidRPr="003B503F">
              <w:rPr>
                <w:rFonts w:cs="Times New Roman"/>
                <w:i/>
                <w:color w:val="FF0000"/>
                <w:sz w:val="22"/>
              </w:rPr>
              <w:t xml:space="preserve"> </w:t>
            </w:r>
          </w:p>
        </w:tc>
        <w:tc>
          <w:tcPr>
            <w:tcW w:w="2296" w:type="dxa"/>
            <w:shd w:val="clear" w:color="auto" w:fill="auto"/>
          </w:tcPr>
          <w:p w14:paraId="6F368E7F" w14:textId="191B3D4D" w:rsidR="009D70E1" w:rsidRPr="003B503F" w:rsidRDefault="00BF6366" w:rsidP="00BF6366">
            <w:pPr>
              <w:jc w:val="left"/>
              <w:rPr>
                <w:rFonts w:cs="Times New Roman"/>
                <w:color w:val="0070C0"/>
                <w:sz w:val="22"/>
              </w:rPr>
            </w:pPr>
            <w:r>
              <w:rPr>
                <w:rFonts w:cs="Times New Roman"/>
                <w:sz w:val="22"/>
              </w:rPr>
              <w:t>Ar tehnoloģijām a</w:t>
            </w:r>
            <w:r w:rsidR="000D39E6" w:rsidRPr="003B503F">
              <w:rPr>
                <w:rFonts w:cs="Times New Roman"/>
                <w:sz w:val="22"/>
              </w:rPr>
              <w:t>prīkots ģimenes ārsta kabinets</w:t>
            </w:r>
            <w:r w:rsidR="009D70E1" w:rsidRPr="003B503F">
              <w:rPr>
                <w:rFonts w:cs="Times New Roman"/>
                <w:sz w:val="22"/>
              </w:rPr>
              <w:t xml:space="preserve"> </w:t>
            </w:r>
          </w:p>
        </w:tc>
        <w:tc>
          <w:tcPr>
            <w:tcW w:w="1283" w:type="dxa"/>
            <w:shd w:val="clear" w:color="auto" w:fill="auto"/>
          </w:tcPr>
          <w:p w14:paraId="1B059D98" w14:textId="3D8645E8" w:rsidR="009D70E1" w:rsidRPr="003B503F" w:rsidRDefault="0083618E" w:rsidP="000D39E6">
            <w:pPr>
              <w:rPr>
                <w:rFonts w:cs="Times New Roman"/>
                <w:color w:val="0070C0"/>
                <w:sz w:val="22"/>
              </w:rPr>
            </w:pPr>
            <w:r w:rsidRPr="003B503F">
              <w:rPr>
                <w:rFonts w:cs="Times New Roman"/>
                <w:color w:val="FF0000"/>
                <w:sz w:val="22"/>
              </w:rPr>
              <w:t>2</w:t>
            </w:r>
          </w:p>
        </w:tc>
        <w:tc>
          <w:tcPr>
            <w:tcW w:w="1630" w:type="dxa"/>
            <w:shd w:val="clear" w:color="auto" w:fill="auto"/>
          </w:tcPr>
          <w:p w14:paraId="417B82A5" w14:textId="00DD1AD5" w:rsidR="009D70E1" w:rsidRPr="003B503F" w:rsidRDefault="00BA4A64" w:rsidP="000D39E6">
            <w:pPr>
              <w:rPr>
                <w:rFonts w:cs="Times New Roman"/>
                <w:color w:val="FF0000"/>
                <w:sz w:val="22"/>
              </w:rPr>
            </w:pPr>
            <w:r w:rsidRPr="003B503F">
              <w:rPr>
                <w:rFonts w:cs="Times New Roman"/>
                <w:color w:val="FF0000"/>
                <w:sz w:val="22"/>
              </w:rPr>
              <w:t>g</w:t>
            </w:r>
            <w:r w:rsidR="000D39E6" w:rsidRPr="003B503F">
              <w:rPr>
                <w:rFonts w:cs="Times New Roman"/>
                <w:color w:val="FF0000"/>
                <w:sz w:val="22"/>
              </w:rPr>
              <w:t>abali</w:t>
            </w:r>
          </w:p>
        </w:tc>
        <w:tc>
          <w:tcPr>
            <w:tcW w:w="1283" w:type="dxa"/>
          </w:tcPr>
          <w:p w14:paraId="6874A0CF" w14:textId="77777777" w:rsidR="00CF7961" w:rsidRDefault="00CF7961" w:rsidP="003C5410">
            <w:pPr>
              <w:rPr>
                <w:rFonts w:cs="Times New Roman"/>
                <w:i/>
                <w:color w:val="0070C0"/>
              </w:rPr>
            </w:pPr>
          </w:p>
          <w:p w14:paraId="1873594B" w14:textId="3D5B08FD" w:rsidR="0065632C" w:rsidRPr="00CF7961" w:rsidRDefault="0065632C" w:rsidP="003C5410">
            <w:pPr>
              <w:rPr>
                <w:rFonts w:cs="Times New Roman"/>
                <w:color w:val="0070C0"/>
              </w:rPr>
            </w:pPr>
          </w:p>
        </w:tc>
      </w:tr>
      <w:tr w:rsidR="00BF6366" w:rsidRPr="008E273D" w14:paraId="1441863B" w14:textId="77777777" w:rsidTr="0065632C">
        <w:trPr>
          <w:trHeight w:val="231"/>
        </w:trPr>
        <w:tc>
          <w:tcPr>
            <w:tcW w:w="786" w:type="dxa"/>
          </w:tcPr>
          <w:p w14:paraId="0418EA4D" w14:textId="512C2BCB" w:rsidR="00BF6366" w:rsidRPr="003B503F" w:rsidRDefault="00BF6366" w:rsidP="00BF6366">
            <w:pPr>
              <w:rPr>
                <w:rFonts w:cs="Times New Roman"/>
                <w:color w:val="0070C0"/>
                <w:sz w:val="22"/>
              </w:rPr>
            </w:pPr>
            <w:r w:rsidRPr="003B503F">
              <w:rPr>
                <w:rFonts w:cs="Times New Roman"/>
                <w:sz w:val="22"/>
              </w:rPr>
              <w:t>2.</w:t>
            </w:r>
          </w:p>
        </w:tc>
        <w:tc>
          <w:tcPr>
            <w:tcW w:w="2239" w:type="dxa"/>
          </w:tcPr>
          <w:p w14:paraId="4AE12DFD" w14:textId="6EA732B6" w:rsidR="00BF6366" w:rsidRPr="003B503F" w:rsidRDefault="00BF6366" w:rsidP="00BF6366">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ģimenes ārsta kabinetam</w:t>
            </w:r>
          </w:p>
        </w:tc>
        <w:tc>
          <w:tcPr>
            <w:tcW w:w="5184" w:type="dxa"/>
          </w:tcPr>
          <w:p w14:paraId="027AA187" w14:textId="1C216838" w:rsidR="00BF6366" w:rsidRPr="003B503F" w:rsidRDefault="00BF6366" w:rsidP="00BF6366">
            <w:pPr>
              <w:rPr>
                <w:rFonts w:cs="Times New Roman"/>
                <w:iCs/>
                <w:color w:val="FF0000"/>
                <w:sz w:val="22"/>
              </w:rPr>
            </w:pPr>
            <w:r w:rsidRPr="003B503F">
              <w:rPr>
                <w:rFonts w:cs="Times New Roman"/>
                <w:iCs/>
                <w:color w:val="FF0000"/>
                <w:sz w:val="22"/>
              </w:rPr>
              <w:t xml:space="preserve">“A” </w:t>
            </w:r>
            <w:r w:rsidRPr="00BF6366">
              <w:rPr>
                <w:rFonts w:cs="Times New Roman"/>
                <w:iCs/>
                <w:sz w:val="22"/>
              </w:rPr>
              <w:t xml:space="preserve">ģimenes ārsta kabinets tiks aprīkots </w:t>
            </w:r>
            <w:r w:rsidR="004D24BD">
              <w:rPr>
                <w:rFonts w:cs="Times New Roman"/>
                <w:iCs/>
                <w:color w:val="FF0000"/>
                <w:sz w:val="22"/>
              </w:rPr>
              <w:t xml:space="preserve">ar </w:t>
            </w:r>
            <w:proofErr w:type="spellStart"/>
            <w:r w:rsidR="004D24BD">
              <w:rPr>
                <w:rFonts w:cs="Times New Roman"/>
                <w:iCs/>
                <w:color w:val="FF0000"/>
                <w:sz w:val="22"/>
              </w:rPr>
              <w:t>oftalmoskopu</w:t>
            </w:r>
            <w:proofErr w:type="spellEnd"/>
            <w:r w:rsidR="004D24BD">
              <w:rPr>
                <w:rFonts w:cs="Times New Roman"/>
                <w:iCs/>
                <w:color w:val="FF0000"/>
                <w:sz w:val="22"/>
              </w:rPr>
              <w:t xml:space="preserve"> (1 </w:t>
            </w:r>
            <w:r w:rsidRPr="003B503F">
              <w:rPr>
                <w:rFonts w:cs="Times New Roman"/>
                <w:iCs/>
                <w:color w:val="FF0000"/>
                <w:sz w:val="22"/>
              </w:rPr>
              <w:t xml:space="preserve">gab.), elektrokardiogrāfu ar EKG </w:t>
            </w:r>
            <w:r w:rsidR="004D24BD">
              <w:rPr>
                <w:rFonts w:cs="Times New Roman"/>
                <w:iCs/>
                <w:color w:val="FF0000"/>
                <w:sz w:val="22"/>
              </w:rPr>
              <w:t xml:space="preserve">analizatoru ar galdu un somu (1 </w:t>
            </w:r>
            <w:r w:rsidRPr="003B503F">
              <w:rPr>
                <w:rFonts w:cs="Times New Roman"/>
                <w:iCs/>
                <w:color w:val="FF0000"/>
                <w:sz w:val="22"/>
              </w:rPr>
              <w:t>gab</w:t>
            </w:r>
            <w:r w:rsidR="004D24BD">
              <w:rPr>
                <w:rFonts w:cs="Times New Roman"/>
                <w:iCs/>
                <w:color w:val="FF0000"/>
                <w:sz w:val="22"/>
              </w:rPr>
              <w:t>.</w:t>
            </w:r>
            <w:r w:rsidRPr="003B503F">
              <w:rPr>
                <w:rFonts w:cs="Times New Roman"/>
                <w:iCs/>
                <w:color w:val="FF0000"/>
                <w:sz w:val="22"/>
              </w:rPr>
              <w:t xml:space="preserve">). </w:t>
            </w:r>
            <w:r w:rsidRPr="00BF6366">
              <w:rPr>
                <w:rFonts w:cs="Times New Roman"/>
                <w:iCs/>
                <w:sz w:val="22"/>
              </w:rPr>
              <w:t xml:space="preserve">Medicīnas tehnoloģijas tiks iegādātas piemērojot vienas vienības izmaksu standarta likmju aprēķina un piemērošanas metodiku. </w:t>
            </w:r>
          </w:p>
          <w:p w14:paraId="3BAE2E95" w14:textId="3E00A1B5" w:rsidR="00BF6366" w:rsidRPr="003B503F" w:rsidRDefault="00BF6366" w:rsidP="00AE04BE">
            <w:pPr>
              <w:rPr>
                <w:rFonts w:cs="Times New Roman"/>
                <w:iCs/>
                <w:color w:val="FF0000"/>
                <w:sz w:val="22"/>
              </w:rPr>
            </w:pPr>
            <w:r w:rsidRPr="00BF6366">
              <w:rPr>
                <w:rFonts w:cs="Times New Roman"/>
                <w:sz w:val="22"/>
              </w:rPr>
              <w:t>Darbības īstenošanas adrese ir</w:t>
            </w:r>
            <w:r w:rsidRPr="003B503F">
              <w:rPr>
                <w:rFonts w:cs="Times New Roman"/>
                <w:color w:val="FF0000"/>
                <w:sz w:val="22"/>
              </w:rPr>
              <w:t xml:space="preserve"> Meistaru iela 10, Rīga, ģimenes ārsta kabinets atrodas ēkas 2.stāvā (201.kabinets)</w:t>
            </w:r>
          </w:p>
        </w:tc>
        <w:tc>
          <w:tcPr>
            <w:tcW w:w="2296" w:type="dxa"/>
          </w:tcPr>
          <w:p w14:paraId="243DE4A5" w14:textId="33C0C0F6" w:rsidR="00BF6366" w:rsidRPr="003B503F" w:rsidRDefault="00BF6366" w:rsidP="00BF6366">
            <w:pPr>
              <w:rPr>
                <w:rFonts w:cs="Times New Roman"/>
                <w:i/>
                <w:color w:val="0070C0"/>
                <w:sz w:val="22"/>
                <w:u w:val="single"/>
              </w:rPr>
            </w:pPr>
            <w:r w:rsidRPr="001D0782">
              <w:rPr>
                <w:rFonts w:cs="Times New Roman"/>
                <w:sz w:val="22"/>
              </w:rPr>
              <w:t xml:space="preserve">Ar tehnoloģijām aprīkots ģimenes ārsta kabinets </w:t>
            </w:r>
          </w:p>
        </w:tc>
        <w:tc>
          <w:tcPr>
            <w:tcW w:w="1283" w:type="dxa"/>
          </w:tcPr>
          <w:p w14:paraId="75795199" w14:textId="4D299BC4" w:rsidR="00BF6366" w:rsidRPr="003B503F" w:rsidRDefault="00BF6366" w:rsidP="00BF6366">
            <w:pPr>
              <w:rPr>
                <w:rFonts w:cs="Times New Roman"/>
                <w:i/>
                <w:color w:val="0070C0"/>
                <w:sz w:val="22"/>
                <w:u w:val="single"/>
              </w:rPr>
            </w:pPr>
            <w:r w:rsidRPr="003B503F">
              <w:rPr>
                <w:rFonts w:cs="Times New Roman"/>
                <w:color w:val="FF0000"/>
                <w:sz w:val="22"/>
              </w:rPr>
              <w:t>2</w:t>
            </w:r>
          </w:p>
        </w:tc>
        <w:tc>
          <w:tcPr>
            <w:tcW w:w="1630" w:type="dxa"/>
          </w:tcPr>
          <w:p w14:paraId="4A3C5B9C" w14:textId="5AD8154C" w:rsidR="00BF6366" w:rsidRPr="003B503F" w:rsidRDefault="00BF6366" w:rsidP="00BF6366">
            <w:pPr>
              <w:rPr>
                <w:rFonts w:cs="Times New Roman"/>
                <w:i/>
                <w:color w:val="FF0000"/>
                <w:sz w:val="22"/>
                <w:u w:val="single"/>
              </w:rPr>
            </w:pPr>
            <w:r w:rsidRPr="003B503F">
              <w:rPr>
                <w:rFonts w:cs="Times New Roman"/>
                <w:color w:val="FF0000"/>
                <w:sz w:val="22"/>
              </w:rPr>
              <w:t>gabali</w:t>
            </w:r>
          </w:p>
        </w:tc>
        <w:tc>
          <w:tcPr>
            <w:tcW w:w="1283" w:type="dxa"/>
          </w:tcPr>
          <w:p w14:paraId="0893416C" w14:textId="77777777" w:rsidR="00BF6366" w:rsidRPr="00BA4A64" w:rsidRDefault="00BF6366" w:rsidP="00BF6366">
            <w:pPr>
              <w:rPr>
                <w:rFonts w:cs="Times New Roman"/>
                <w:i/>
                <w:color w:val="0070C0"/>
                <w:u w:val="single"/>
              </w:rPr>
            </w:pPr>
          </w:p>
        </w:tc>
      </w:tr>
      <w:tr w:rsidR="00BF6366" w:rsidRPr="008E273D" w14:paraId="760A424C" w14:textId="1C355F6D" w:rsidTr="00196DA4">
        <w:trPr>
          <w:trHeight w:val="1796"/>
        </w:trPr>
        <w:tc>
          <w:tcPr>
            <w:tcW w:w="786" w:type="dxa"/>
          </w:tcPr>
          <w:p w14:paraId="4EED15B3" w14:textId="262D55F2" w:rsidR="00BF6366" w:rsidRPr="003B503F" w:rsidRDefault="00BF6366" w:rsidP="00BF6366">
            <w:pPr>
              <w:rPr>
                <w:rFonts w:cs="Times New Roman"/>
                <w:color w:val="0070C0"/>
                <w:sz w:val="22"/>
              </w:rPr>
            </w:pPr>
            <w:r w:rsidRPr="003B503F">
              <w:rPr>
                <w:rFonts w:cs="Times New Roman"/>
                <w:sz w:val="22"/>
              </w:rPr>
              <w:t>3.</w:t>
            </w:r>
          </w:p>
        </w:tc>
        <w:tc>
          <w:tcPr>
            <w:tcW w:w="2239" w:type="dxa"/>
          </w:tcPr>
          <w:p w14:paraId="78666145" w14:textId="0D82D711" w:rsidR="00BF6366" w:rsidRPr="003B503F" w:rsidRDefault="00BF6366" w:rsidP="00BF6366">
            <w:pPr>
              <w:rPr>
                <w:rFonts w:cs="Times New Roman"/>
                <w:color w:val="0070C0"/>
                <w:sz w:val="22"/>
              </w:rPr>
            </w:pPr>
            <w:r w:rsidRPr="003B503F">
              <w:rPr>
                <w:rFonts w:cs="Times New Roman"/>
                <w:sz w:val="22"/>
              </w:rPr>
              <w:t xml:space="preserve">Medicīnas tehnoloģiju iegāde </w:t>
            </w:r>
            <w:r w:rsidRPr="003B503F">
              <w:rPr>
                <w:rFonts w:cs="Times New Roman"/>
                <w:color w:val="FF0000"/>
                <w:sz w:val="22"/>
              </w:rPr>
              <w:t xml:space="preserve">“B” </w:t>
            </w:r>
            <w:r w:rsidRPr="003B503F">
              <w:rPr>
                <w:rFonts w:cs="Times New Roman"/>
                <w:sz w:val="22"/>
              </w:rPr>
              <w:t>ģimenes ārsta kabinetam</w:t>
            </w:r>
            <w:r w:rsidRPr="003B503F">
              <w:rPr>
                <w:rFonts w:cs="Times New Roman"/>
                <w:color w:val="0070C0"/>
                <w:sz w:val="22"/>
              </w:rPr>
              <w:t xml:space="preserve"> </w:t>
            </w:r>
          </w:p>
        </w:tc>
        <w:tc>
          <w:tcPr>
            <w:tcW w:w="5184" w:type="dxa"/>
          </w:tcPr>
          <w:p w14:paraId="14FE55BA" w14:textId="24884DE7" w:rsidR="00BF6366" w:rsidRPr="003B503F" w:rsidRDefault="00BF6366" w:rsidP="00BF6366">
            <w:pPr>
              <w:rPr>
                <w:rFonts w:cs="Times New Roman"/>
                <w:iCs/>
                <w:color w:val="FF0000"/>
                <w:sz w:val="22"/>
              </w:rPr>
            </w:pPr>
            <w:r w:rsidRPr="003B503F">
              <w:rPr>
                <w:rFonts w:cs="Times New Roman"/>
                <w:iCs/>
                <w:color w:val="FF0000"/>
                <w:sz w:val="22"/>
              </w:rPr>
              <w:t xml:space="preserve">“B” </w:t>
            </w:r>
            <w:r w:rsidRPr="003B503F">
              <w:rPr>
                <w:rFonts w:cs="Times New Roman"/>
                <w:iCs/>
                <w:sz w:val="22"/>
              </w:rPr>
              <w:t xml:space="preserve">ģimenes ārsta prakses kabinets tiks aprīkots ar </w:t>
            </w:r>
            <w:r w:rsidRPr="003B503F">
              <w:rPr>
                <w:rFonts w:cs="Times New Roman"/>
                <w:iCs/>
                <w:color w:val="FF0000"/>
                <w:sz w:val="22"/>
              </w:rPr>
              <w:t>medicīnisko ledusskapi ar saldē</w:t>
            </w:r>
            <w:r w:rsidR="004D24BD">
              <w:rPr>
                <w:rFonts w:cs="Times New Roman"/>
                <w:iCs/>
                <w:color w:val="FF0000"/>
                <w:sz w:val="22"/>
              </w:rPr>
              <w:t xml:space="preserve">tavu (1 gab.), sterilizatoru (1 </w:t>
            </w:r>
            <w:r w:rsidRPr="003B503F">
              <w:rPr>
                <w:rFonts w:cs="Times New Roman"/>
                <w:iCs/>
                <w:color w:val="FF0000"/>
                <w:sz w:val="22"/>
              </w:rPr>
              <w:t xml:space="preserve">gab.). </w:t>
            </w:r>
          </w:p>
          <w:p w14:paraId="5D10DB66" w14:textId="77777777" w:rsidR="00BF6366" w:rsidRPr="00BF6366" w:rsidRDefault="00BF6366" w:rsidP="00BF6366">
            <w:pPr>
              <w:rPr>
                <w:rFonts w:cs="Times New Roman"/>
                <w:iCs/>
                <w:sz w:val="22"/>
              </w:rPr>
            </w:pPr>
            <w:r w:rsidRPr="00BF6366">
              <w:rPr>
                <w:rFonts w:cs="Times New Roman"/>
                <w:iCs/>
                <w:sz w:val="22"/>
              </w:rPr>
              <w:t xml:space="preserve">Medicīnas tehnoloģijas tiks iegādātas piemērojot vienas vienības izmaksu standarta likmju aprēķina un piemērošanas metodiku. </w:t>
            </w:r>
          </w:p>
          <w:p w14:paraId="0AAE8DD4" w14:textId="2C481366" w:rsidR="00BF6366" w:rsidRPr="003B503F" w:rsidRDefault="00BF6366" w:rsidP="00AE04BE">
            <w:pPr>
              <w:rPr>
                <w:rFonts w:cs="Times New Roman"/>
                <w:color w:val="0070C0"/>
                <w:sz w:val="22"/>
              </w:rPr>
            </w:pPr>
            <w:r w:rsidRPr="00BF6366">
              <w:rPr>
                <w:rFonts w:cs="Times New Roman"/>
                <w:sz w:val="22"/>
              </w:rPr>
              <w:t xml:space="preserve">Darbības īstenošanas adrese </w:t>
            </w:r>
            <w:r w:rsidRPr="003B503F">
              <w:rPr>
                <w:rFonts w:cs="Times New Roman"/>
                <w:color w:val="FF0000"/>
                <w:sz w:val="22"/>
              </w:rPr>
              <w:t>ir Meistaru iela 10, Rīga, ģimenes ārsta kabinets atrodas ēkas 2.stāvā (202.kabinets).</w:t>
            </w:r>
          </w:p>
        </w:tc>
        <w:tc>
          <w:tcPr>
            <w:tcW w:w="2296" w:type="dxa"/>
          </w:tcPr>
          <w:p w14:paraId="6583B7EF" w14:textId="0E1A15C8" w:rsidR="00BF6366" w:rsidRPr="003B503F" w:rsidRDefault="00BF6366" w:rsidP="00BF6366">
            <w:pPr>
              <w:rPr>
                <w:rFonts w:cs="Times New Roman"/>
                <w:color w:val="0070C0"/>
                <w:sz w:val="22"/>
              </w:rPr>
            </w:pPr>
            <w:r w:rsidRPr="001D0782">
              <w:rPr>
                <w:rFonts w:cs="Times New Roman"/>
                <w:sz w:val="22"/>
              </w:rPr>
              <w:t xml:space="preserve">Ar tehnoloģijām aprīkots ģimenes ārsta kabinets </w:t>
            </w:r>
          </w:p>
        </w:tc>
        <w:tc>
          <w:tcPr>
            <w:tcW w:w="1283" w:type="dxa"/>
          </w:tcPr>
          <w:p w14:paraId="09343554" w14:textId="1F535AAF" w:rsidR="00BF6366" w:rsidRPr="003B503F" w:rsidRDefault="00BF6366" w:rsidP="00BF6366">
            <w:pPr>
              <w:rPr>
                <w:rFonts w:cs="Times New Roman"/>
                <w:color w:val="FF0000"/>
                <w:sz w:val="22"/>
              </w:rPr>
            </w:pPr>
            <w:r w:rsidRPr="003B503F">
              <w:rPr>
                <w:rFonts w:cs="Times New Roman"/>
                <w:color w:val="FF0000"/>
                <w:sz w:val="22"/>
              </w:rPr>
              <w:t>2</w:t>
            </w:r>
          </w:p>
        </w:tc>
        <w:tc>
          <w:tcPr>
            <w:tcW w:w="1630" w:type="dxa"/>
          </w:tcPr>
          <w:p w14:paraId="32EE8167" w14:textId="480F0961" w:rsidR="00BF6366" w:rsidRPr="003B503F" w:rsidRDefault="00BF6366" w:rsidP="00BF6366">
            <w:pPr>
              <w:rPr>
                <w:rFonts w:cs="Times New Roman"/>
                <w:color w:val="FF0000"/>
                <w:sz w:val="22"/>
              </w:rPr>
            </w:pPr>
            <w:r w:rsidRPr="003B503F">
              <w:rPr>
                <w:rFonts w:cs="Times New Roman"/>
                <w:color w:val="FF0000"/>
                <w:sz w:val="22"/>
              </w:rPr>
              <w:t>gabali</w:t>
            </w:r>
          </w:p>
        </w:tc>
        <w:tc>
          <w:tcPr>
            <w:tcW w:w="1283" w:type="dxa"/>
          </w:tcPr>
          <w:p w14:paraId="469A8F85" w14:textId="69CBB190" w:rsidR="00BF6366" w:rsidRPr="008E273D" w:rsidRDefault="00BF6366" w:rsidP="00512864">
            <w:pPr>
              <w:jc w:val="center"/>
              <w:rPr>
                <w:rFonts w:cs="Times New Roman"/>
                <w:color w:val="0070C0"/>
              </w:rPr>
            </w:pPr>
            <w:r w:rsidRPr="00196DA4">
              <w:rPr>
                <w:rFonts w:cs="Times New Roman"/>
                <w:color w:val="FF0000"/>
              </w:rPr>
              <w:t>1</w:t>
            </w:r>
          </w:p>
        </w:tc>
      </w:tr>
      <w:tr w:rsidR="00B96CB7" w:rsidRPr="008E273D" w14:paraId="740BC3D3" w14:textId="77777777" w:rsidTr="0065632C">
        <w:trPr>
          <w:trHeight w:val="385"/>
        </w:trPr>
        <w:tc>
          <w:tcPr>
            <w:tcW w:w="786" w:type="dxa"/>
          </w:tcPr>
          <w:p w14:paraId="02645916" w14:textId="1BFF4355" w:rsidR="00B96CB7" w:rsidRPr="003B503F" w:rsidRDefault="00DE51F7" w:rsidP="00B96CB7">
            <w:pPr>
              <w:rPr>
                <w:rFonts w:cs="Times New Roman"/>
                <w:sz w:val="22"/>
              </w:rPr>
            </w:pPr>
            <w:r w:rsidRPr="003B503F">
              <w:rPr>
                <w:rFonts w:cs="Times New Roman"/>
                <w:sz w:val="22"/>
              </w:rPr>
              <w:t>4</w:t>
            </w:r>
            <w:r w:rsidR="00B96CB7" w:rsidRPr="003B503F">
              <w:rPr>
                <w:rFonts w:cs="Times New Roman"/>
                <w:sz w:val="22"/>
              </w:rPr>
              <w:t>.</w:t>
            </w:r>
          </w:p>
          <w:p w14:paraId="2BFD9875" w14:textId="77777777" w:rsidR="00B96CB7" w:rsidRPr="003B503F" w:rsidRDefault="00B96CB7" w:rsidP="00B96CB7">
            <w:pPr>
              <w:rPr>
                <w:rFonts w:cs="Times New Roman"/>
                <w:sz w:val="22"/>
              </w:rPr>
            </w:pPr>
          </w:p>
        </w:tc>
        <w:tc>
          <w:tcPr>
            <w:tcW w:w="2239" w:type="dxa"/>
          </w:tcPr>
          <w:p w14:paraId="3ACE8F2E" w14:textId="15612C2C" w:rsidR="00B96CB7" w:rsidRPr="003B503F" w:rsidRDefault="00B96CB7" w:rsidP="00B96CB7">
            <w:pPr>
              <w:rPr>
                <w:rFonts w:cs="Times New Roman"/>
                <w:sz w:val="22"/>
              </w:rPr>
            </w:pPr>
            <w:r w:rsidRPr="003B503F">
              <w:rPr>
                <w:rFonts w:cs="Times New Roman"/>
                <w:sz w:val="22"/>
              </w:rPr>
              <w:t xml:space="preserve">Publicitātes nodrošināšana </w:t>
            </w:r>
          </w:p>
        </w:tc>
        <w:tc>
          <w:tcPr>
            <w:tcW w:w="5184" w:type="dxa"/>
          </w:tcPr>
          <w:p w14:paraId="2157A6EA" w14:textId="6106A9F4" w:rsidR="00930967" w:rsidRPr="003B503F" w:rsidRDefault="00930967" w:rsidP="00AE04BE">
            <w:pPr>
              <w:rPr>
                <w:rFonts w:cs="Times New Roman"/>
                <w:iCs/>
                <w:color w:val="0070C0"/>
                <w:sz w:val="22"/>
                <w:u w:val="single"/>
              </w:rPr>
            </w:pPr>
            <w:r w:rsidRPr="003B503F">
              <w:rPr>
                <w:rFonts w:cs="Times New Roman"/>
                <w:sz w:val="22"/>
              </w:rPr>
              <w:t xml:space="preserve">Projekta īstenošanas laikā </w:t>
            </w:r>
            <w:r w:rsidR="00CA0C29" w:rsidRPr="003B503F">
              <w:rPr>
                <w:rFonts w:cs="Times New Roman"/>
                <w:sz w:val="22"/>
              </w:rPr>
              <w:t xml:space="preserve">pie finansējuma saņēmēja un </w:t>
            </w:r>
            <w:r w:rsidR="00CA0C29" w:rsidRPr="003B503F">
              <w:rPr>
                <w:rFonts w:cs="Times New Roman"/>
                <w:color w:val="FF0000"/>
                <w:sz w:val="22"/>
              </w:rPr>
              <w:t>sadarbības partner</w:t>
            </w:r>
            <w:r w:rsidR="009978AA" w:rsidRPr="003B503F">
              <w:rPr>
                <w:rFonts w:cs="Times New Roman"/>
                <w:color w:val="FF0000"/>
                <w:sz w:val="22"/>
              </w:rPr>
              <w:t>a</w:t>
            </w:r>
            <w:r w:rsidR="00CA0C29" w:rsidRPr="003B503F">
              <w:rPr>
                <w:rFonts w:cs="Times New Roman"/>
                <w:color w:val="FF0000"/>
                <w:sz w:val="22"/>
              </w:rPr>
              <w:t xml:space="preserve"> </w:t>
            </w:r>
            <w:r w:rsidR="00CA0C29" w:rsidRPr="003B503F">
              <w:rPr>
                <w:rFonts w:cs="Times New Roman"/>
                <w:sz w:val="22"/>
              </w:rPr>
              <w:t>p</w:t>
            </w:r>
            <w:r w:rsidRPr="003B503F">
              <w:rPr>
                <w:rFonts w:cs="Times New Roman"/>
                <w:sz w:val="22"/>
              </w:rPr>
              <w:t>rojekta īstenošanas vietās</w:t>
            </w:r>
            <w:r w:rsidR="00CA0C29" w:rsidRPr="003B503F">
              <w:rPr>
                <w:rFonts w:cs="Times New Roman"/>
                <w:sz w:val="22"/>
              </w:rPr>
              <w:t xml:space="preserve"> (pie ģimenes ārstu kabinetiem) </w:t>
            </w:r>
            <w:r w:rsidRPr="003B503F">
              <w:rPr>
                <w:rFonts w:cs="Times New Roman"/>
                <w:sz w:val="22"/>
              </w:rPr>
              <w:t>tiks izvietoti informatīvie</w:t>
            </w:r>
            <w:r w:rsidR="00775DE9">
              <w:rPr>
                <w:rFonts w:cs="Times New Roman"/>
                <w:sz w:val="22"/>
              </w:rPr>
              <w:t xml:space="preserve"> </w:t>
            </w:r>
            <w:r w:rsidRPr="003B503F">
              <w:rPr>
                <w:rFonts w:cs="Times New Roman"/>
                <w:sz w:val="22"/>
              </w:rPr>
              <w:t>plakāti (minimālais izmērs A3).</w:t>
            </w:r>
            <w:r w:rsidR="00CA0C29" w:rsidRPr="003B503F">
              <w:rPr>
                <w:rFonts w:cs="Times New Roman"/>
                <w:iCs/>
                <w:sz w:val="22"/>
                <w:u w:val="single"/>
              </w:rPr>
              <w:t xml:space="preserve"> </w:t>
            </w:r>
          </w:p>
        </w:tc>
        <w:tc>
          <w:tcPr>
            <w:tcW w:w="2296" w:type="dxa"/>
          </w:tcPr>
          <w:p w14:paraId="3AAB1242" w14:textId="2E14D77A" w:rsidR="00B96CB7" w:rsidRPr="003B503F" w:rsidRDefault="00CA0C29" w:rsidP="00B96CB7">
            <w:pPr>
              <w:rPr>
                <w:rFonts w:cs="Times New Roman"/>
                <w:sz w:val="22"/>
              </w:rPr>
            </w:pPr>
            <w:r w:rsidRPr="003B503F">
              <w:rPr>
                <w:rFonts w:cs="Times New Roman"/>
                <w:sz w:val="22"/>
              </w:rPr>
              <w:t xml:space="preserve">Publicitātes pasākuma nodrošināšana </w:t>
            </w:r>
          </w:p>
        </w:tc>
        <w:tc>
          <w:tcPr>
            <w:tcW w:w="1283" w:type="dxa"/>
          </w:tcPr>
          <w:p w14:paraId="4FE8511B" w14:textId="4680FE74" w:rsidR="00B96CB7" w:rsidRPr="003B503F" w:rsidRDefault="00B96CB7" w:rsidP="00B96CB7">
            <w:pPr>
              <w:rPr>
                <w:rFonts w:cs="Times New Roman"/>
                <w:sz w:val="22"/>
                <w:u w:val="single"/>
              </w:rPr>
            </w:pPr>
            <w:r w:rsidRPr="003B503F">
              <w:rPr>
                <w:rFonts w:cs="Times New Roman"/>
                <w:sz w:val="22"/>
              </w:rPr>
              <w:t xml:space="preserve">1 </w:t>
            </w:r>
          </w:p>
        </w:tc>
        <w:tc>
          <w:tcPr>
            <w:tcW w:w="1630" w:type="dxa"/>
          </w:tcPr>
          <w:p w14:paraId="1E7C5E90" w14:textId="5DAE8460" w:rsidR="00B96CB7" w:rsidRPr="003B503F" w:rsidRDefault="00B96CB7" w:rsidP="00B96CB7">
            <w:pPr>
              <w:rPr>
                <w:rFonts w:cs="Times New Roman"/>
                <w:sz w:val="22"/>
                <w:u w:val="single"/>
              </w:rPr>
            </w:pPr>
            <w:r w:rsidRPr="003B503F">
              <w:rPr>
                <w:rFonts w:cs="Times New Roman"/>
                <w:sz w:val="22"/>
              </w:rPr>
              <w:t>pasākumu kopums</w:t>
            </w:r>
          </w:p>
        </w:tc>
        <w:tc>
          <w:tcPr>
            <w:tcW w:w="1283" w:type="dxa"/>
          </w:tcPr>
          <w:p w14:paraId="2444876A" w14:textId="63E12673" w:rsidR="00B96CB7" w:rsidRPr="009978AA" w:rsidRDefault="009978AA" w:rsidP="00512864">
            <w:pPr>
              <w:jc w:val="center"/>
              <w:rPr>
                <w:rFonts w:cs="Times New Roman"/>
              </w:rPr>
            </w:pPr>
            <w:r w:rsidRPr="00196DA4">
              <w:rPr>
                <w:rFonts w:cs="Times New Roman"/>
                <w:color w:val="FF0000"/>
              </w:rPr>
              <w:t>1</w:t>
            </w:r>
          </w:p>
        </w:tc>
      </w:tr>
    </w:tbl>
    <w:p w14:paraId="7EC6D88D" w14:textId="77777777" w:rsidR="0095061E" w:rsidRDefault="0095061E" w:rsidP="005E20A6">
      <w:pPr>
        <w:spacing w:after="0"/>
        <w:rPr>
          <w:rFonts w:cs="Times New Roman"/>
          <w:color w:val="0070C0"/>
          <w:sz w:val="16"/>
          <w:szCs w:val="16"/>
          <w:highlight w:val="yellow"/>
        </w:rPr>
        <w:sectPr w:rsidR="0095061E" w:rsidSect="0095061E">
          <w:pgSz w:w="16838" w:h="11906" w:orient="landscape" w:code="9"/>
          <w:pgMar w:top="1134" w:right="851" w:bottom="1276" w:left="568" w:header="709" w:footer="709" w:gutter="0"/>
          <w:cols w:space="708"/>
          <w:titlePg/>
          <w:docGrid w:linePitch="360"/>
        </w:sectPr>
      </w:pPr>
    </w:p>
    <w:tbl>
      <w:tblPr>
        <w:tblStyle w:val="TableGrid"/>
        <w:tblW w:w="9356" w:type="dxa"/>
        <w:tblInd w:w="137" w:type="dxa"/>
        <w:tblLook w:val="04A0" w:firstRow="1" w:lastRow="0" w:firstColumn="1" w:lastColumn="0" w:noHBand="0" w:noVBand="1"/>
      </w:tblPr>
      <w:tblGrid>
        <w:gridCol w:w="9356"/>
      </w:tblGrid>
      <w:tr w:rsidR="005E20A6" w:rsidRPr="00A21993" w14:paraId="3D0AD64B" w14:textId="77777777" w:rsidTr="00C85DA5">
        <w:trPr>
          <w:trHeight w:val="748"/>
        </w:trPr>
        <w:tc>
          <w:tcPr>
            <w:tcW w:w="9356" w:type="dxa"/>
            <w:vAlign w:val="center"/>
          </w:tcPr>
          <w:p w14:paraId="74A019CD" w14:textId="03CB3C78" w:rsidR="005E20A6" w:rsidRPr="00A21993" w:rsidRDefault="005E20A6" w:rsidP="006F7C44">
            <w:pPr>
              <w:pStyle w:val="ListParagraph"/>
              <w:numPr>
                <w:ilvl w:val="1"/>
                <w:numId w:val="1"/>
              </w:numPr>
              <w:rPr>
                <w:rFonts w:cs="Times New Roman"/>
                <w:b/>
              </w:rPr>
            </w:pPr>
            <w:bookmarkStart w:id="7" w:name="_Toc1548220"/>
            <w:r w:rsidRPr="00A21993">
              <w:rPr>
                <w:rStyle w:val="Heading2Char"/>
                <w:rFonts w:ascii="Times New Roman" w:hAnsi="Times New Roman" w:cs="Times New Roman"/>
                <w:b/>
                <w:color w:val="auto"/>
                <w:sz w:val="22"/>
                <w:szCs w:val="22"/>
              </w:rPr>
              <w:lastRenderedPageBreak/>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w:t>
            </w:r>
            <w:r w:rsidR="00775DE9">
              <w:rPr>
                <w:rStyle w:val="Heading2Char"/>
                <w:rFonts w:ascii="Times New Roman" w:hAnsi="Times New Roman" w:cs="Times New Roman"/>
                <w:b/>
                <w:color w:val="auto"/>
                <w:sz w:val="22"/>
                <w:szCs w:val="22"/>
              </w:rPr>
              <w:t xml:space="preserve"> </w:t>
            </w:r>
            <w:r w:rsidR="00EE71C0" w:rsidRPr="00A21993">
              <w:rPr>
                <w:rStyle w:val="Heading2Char"/>
                <w:rFonts w:ascii="Times New Roman" w:hAnsi="Times New Roman" w:cs="Times New Roman"/>
                <w:b/>
                <w:color w:val="auto"/>
                <w:sz w:val="22"/>
                <w:szCs w:val="22"/>
              </w:rPr>
              <w:t>īstenošanu norādītajiem</w:t>
            </w:r>
            <w:bookmarkEnd w:id="7"/>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137" w:type="dxa"/>
        <w:tblLayout w:type="fixed"/>
        <w:tblLook w:val="04A0" w:firstRow="1" w:lastRow="0" w:firstColumn="1" w:lastColumn="0" w:noHBand="0" w:noVBand="1"/>
      </w:tblPr>
      <w:tblGrid>
        <w:gridCol w:w="546"/>
        <w:gridCol w:w="2321"/>
        <w:gridCol w:w="1527"/>
        <w:gridCol w:w="1985"/>
        <w:gridCol w:w="3027"/>
      </w:tblGrid>
      <w:tr w:rsidR="007156A9" w:rsidRPr="00A21993" w14:paraId="717E4313" w14:textId="66DAA88D" w:rsidTr="00C85DA5">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8"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8"/>
          </w:p>
        </w:tc>
      </w:tr>
      <w:tr w:rsidR="007156A9" w:rsidRPr="00A21993" w14:paraId="502C005C" w14:textId="0BD7B209" w:rsidTr="00C85DA5">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527"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1985"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C85DA5">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527"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1985"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C85DA5">
        <w:trPr>
          <w:trHeight w:val="1313"/>
        </w:trPr>
        <w:tc>
          <w:tcPr>
            <w:tcW w:w="546" w:type="dxa"/>
          </w:tcPr>
          <w:p w14:paraId="0B019B2E" w14:textId="77777777" w:rsidR="007156A9" w:rsidRPr="0037445F" w:rsidRDefault="007156A9" w:rsidP="0037445F">
            <w:pPr>
              <w:rPr>
                <w:rFonts w:cs="Times New Roman"/>
                <w:sz w:val="20"/>
                <w:szCs w:val="20"/>
              </w:rPr>
            </w:pPr>
            <w:r w:rsidRPr="0037445F">
              <w:rPr>
                <w:rFonts w:cs="Times New Roman"/>
                <w:sz w:val="20"/>
                <w:szCs w:val="20"/>
              </w:rPr>
              <w:t>1.</w:t>
            </w:r>
          </w:p>
        </w:tc>
        <w:tc>
          <w:tcPr>
            <w:tcW w:w="2321" w:type="dxa"/>
            <w:shd w:val="clear" w:color="auto" w:fill="auto"/>
          </w:tcPr>
          <w:p w14:paraId="57AAFA5E" w14:textId="45EEF4B2" w:rsidR="007156A9" w:rsidRPr="003B503F" w:rsidRDefault="007156A9" w:rsidP="0037445F">
            <w:pPr>
              <w:rPr>
                <w:rFonts w:cs="Times New Roman"/>
                <w:sz w:val="22"/>
              </w:rPr>
            </w:pPr>
            <w:r w:rsidRPr="003B503F">
              <w:rPr>
                <w:rFonts w:cs="Times New Roman"/>
                <w:sz w:val="22"/>
              </w:rPr>
              <w:t xml:space="preserve">Uzlaboto ārstniecības iestāžu skaits, kurās attīstīta infrastruktūra veselības aprūpes pakalpojumu sniegšanai </w:t>
            </w:r>
          </w:p>
        </w:tc>
        <w:tc>
          <w:tcPr>
            <w:tcW w:w="1527" w:type="dxa"/>
          </w:tcPr>
          <w:p w14:paraId="413E247E" w14:textId="009C03EF" w:rsidR="007156A9" w:rsidRPr="003B503F" w:rsidRDefault="00C00978" w:rsidP="00C00978">
            <w:pPr>
              <w:jc w:val="center"/>
              <w:rPr>
                <w:rFonts w:cs="Times New Roman"/>
                <w:color w:val="0070C0"/>
                <w:sz w:val="22"/>
              </w:rPr>
            </w:pPr>
            <w:r w:rsidRPr="003B503F">
              <w:rPr>
                <w:rFonts w:cs="Times New Roman"/>
                <w:color w:val="FF0000"/>
                <w:sz w:val="22"/>
              </w:rPr>
              <w:t>2</w:t>
            </w:r>
          </w:p>
        </w:tc>
        <w:tc>
          <w:tcPr>
            <w:tcW w:w="1985" w:type="dxa"/>
            <w:shd w:val="clear" w:color="auto" w:fill="auto"/>
          </w:tcPr>
          <w:p w14:paraId="33FEC9CF" w14:textId="2B6E0963" w:rsidR="007156A9" w:rsidRPr="003B503F" w:rsidRDefault="007156A9" w:rsidP="00C95408">
            <w:pPr>
              <w:rPr>
                <w:rFonts w:cs="Times New Roman"/>
                <w:sz w:val="22"/>
              </w:rPr>
            </w:pPr>
            <w:r w:rsidRPr="003B503F">
              <w:rPr>
                <w:rFonts w:cs="Times New Roman"/>
                <w:sz w:val="22"/>
              </w:rPr>
              <w:t>Ārstniecības iestāžu skaits</w:t>
            </w:r>
            <w:r w:rsidR="00DD1D79" w:rsidRPr="003B503F">
              <w:rPr>
                <w:rFonts w:cs="Times New Roman"/>
                <w:sz w:val="22"/>
              </w:rPr>
              <w:t xml:space="preserve"> (ģimenes ārstu prakses) </w:t>
            </w:r>
          </w:p>
          <w:p w14:paraId="080AC37A" w14:textId="72013944" w:rsidR="007156A9" w:rsidRPr="003B503F" w:rsidRDefault="007156A9" w:rsidP="00C95408">
            <w:pPr>
              <w:rPr>
                <w:rFonts w:cs="Times New Roman"/>
                <w:i/>
                <w:color w:val="0070C0"/>
                <w:sz w:val="22"/>
              </w:rPr>
            </w:pPr>
          </w:p>
        </w:tc>
        <w:tc>
          <w:tcPr>
            <w:tcW w:w="3027" w:type="dxa"/>
          </w:tcPr>
          <w:p w14:paraId="1B018AB4" w14:textId="4992C20B" w:rsidR="00D72648" w:rsidRPr="003B503F" w:rsidRDefault="004C3A31" w:rsidP="00C95408">
            <w:pPr>
              <w:rPr>
                <w:rFonts w:cs="Times New Roman"/>
                <w:color w:val="0070C0"/>
                <w:sz w:val="22"/>
              </w:rPr>
            </w:pP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sz w:val="22"/>
              </w:rPr>
              <w:t xml:space="preserve">kopā </w:t>
            </w:r>
            <w:r w:rsidR="00C00978" w:rsidRPr="003B503F">
              <w:rPr>
                <w:rFonts w:cs="Times New Roman"/>
                <w:color w:val="FF0000"/>
                <w:sz w:val="22"/>
              </w:rPr>
              <w:t>2</w:t>
            </w:r>
            <w:r w:rsidRPr="003B503F">
              <w:rPr>
                <w:rFonts w:cs="Times New Roman"/>
                <w:color w:val="FF0000"/>
                <w:sz w:val="22"/>
              </w:rPr>
              <w:t xml:space="preserve"> </w:t>
            </w:r>
            <w:r w:rsidRPr="003B503F">
              <w:rPr>
                <w:rFonts w:cs="Times New Roman"/>
                <w:sz w:val="22"/>
              </w:rPr>
              <w:t>ārstniecības iestādes</w:t>
            </w:r>
            <w:r w:rsidR="00D72648" w:rsidRPr="003B503F">
              <w:rPr>
                <w:rFonts w:cs="Times New Roman"/>
                <w:sz w:val="22"/>
              </w:rPr>
              <w:t>.</w:t>
            </w:r>
          </w:p>
          <w:p w14:paraId="36DCF94F" w14:textId="046FBBD5" w:rsidR="00680C6D" w:rsidRPr="003B503F" w:rsidRDefault="00680C6D" w:rsidP="00C95408">
            <w:pPr>
              <w:rPr>
                <w:rFonts w:cs="Times New Roman"/>
                <w:i/>
                <w:color w:val="0070C0"/>
                <w:sz w:val="22"/>
              </w:rPr>
            </w:pPr>
          </w:p>
        </w:tc>
      </w:tr>
      <w:tr w:rsidR="007156A9" w:rsidRPr="0037445F" w14:paraId="1DDE263D" w14:textId="56551F05" w:rsidTr="00C85DA5">
        <w:trPr>
          <w:trHeight w:val="1238"/>
        </w:trPr>
        <w:tc>
          <w:tcPr>
            <w:tcW w:w="546" w:type="dxa"/>
          </w:tcPr>
          <w:p w14:paraId="502C75DB" w14:textId="77777777" w:rsidR="007156A9" w:rsidRPr="00D72648" w:rsidRDefault="007156A9" w:rsidP="0037445F">
            <w:pPr>
              <w:rPr>
                <w:rFonts w:cs="Times New Roman"/>
              </w:rPr>
            </w:pPr>
            <w:r w:rsidRPr="00D72648">
              <w:rPr>
                <w:rFonts w:cs="Times New Roman"/>
              </w:rPr>
              <w:t>2.</w:t>
            </w:r>
          </w:p>
        </w:tc>
        <w:tc>
          <w:tcPr>
            <w:tcW w:w="2321" w:type="dxa"/>
            <w:shd w:val="clear" w:color="auto" w:fill="auto"/>
          </w:tcPr>
          <w:p w14:paraId="54B230D1" w14:textId="5CF80AC1" w:rsidR="007156A9" w:rsidRPr="003B503F" w:rsidRDefault="007156A9" w:rsidP="0037445F">
            <w:pPr>
              <w:rPr>
                <w:rFonts w:cs="Times New Roman"/>
                <w:sz w:val="22"/>
              </w:rPr>
            </w:pPr>
            <w:r w:rsidRPr="003B503F">
              <w:rPr>
                <w:rFonts w:cs="Times New Roman"/>
                <w:sz w:val="22"/>
              </w:rPr>
              <w:t>Iedzīvotāju skaits, kuriem ir pieejami uzlaboti veselības aprūpes pakalpojumi</w:t>
            </w:r>
          </w:p>
        </w:tc>
        <w:tc>
          <w:tcPr>
            <w:tcW w:w="1527" w:type="dxa"/>
          </w:tcPr>
          <w:p w14:paraId="62FBB6C6" w14:textId="77777777" w:rsidR="007156A9" w:rsidRPr="003B503F" w:rsidRDefault="007156A9" w:rsidP="00C95408">
            <w:pPr>
              <w:rPr>
                <w:rFonts w:cs="Times New Roman"/>
                <w:i/>
                <w:color w:val="0070C0"/>
                <w:sz w:val="22"/>
              </w:rPr>
            </w:pPr>
          </w:p>
          <w:p w14:paraId="61CF62EA" w14:textId="54FBE2A0" w:rsidR="007156A9" w:rsidRPr="003B503F" w:rsidRDefault="00B21619" w:rsidP="00503E87">
            <w:pPr>
              <w:jc w:val="center"/>
              <w:rPr>
                <w:rFonts w:cs="Times New Roman"/>
                <w:color w:val="0070C0"/>
                <w:sz w:val="22"/>
              </w:rPr>
            </w:pPr>
            <w:r w:rsidRPr="003B503F">
              <w:rPr>
                <w:rFonts w:cs="Times New Roman"/>
                <w:color w:val="FF0000"/>
                <w:sz w:val="22"/>
              </w:rPr>
              <w:t>1562</w:t>
            </w:r>
          </w:p>
        </w:tc>
        <w:tc>
          <w:tcPr>
            <w:tcW w:w="1985" w:type="dxa"/>
            <w:shd w:val="clear" w:color="auto" w:fill="auto"/>
          </w:tcPr>
          <w:p w14:paraId="6C128751" w14:textId="18A6A968" w:rsidR="007156A9" w:rsidRPr="003B503F" w:rsidRDefault="007156A9" w:rsidP="00C95408">
            <w:pPr>
              <w:rPr>
                <w:rFonts w:cs="Times New Roman"/>
                <w:color w:val="0070C0"/>
                <w:sz w:val="22"/>
              </w:rPr>
            </w:pPr>
            <w:r w:rsidRPr="003B503F">
              <w:rPr>
                <w:rFonts w:cs="Times New Roman"/>
                <w:sz w:val="22"/>
              </w:rPr>
              <w:t>Iedzīvotāju skaits</w:t>
            </w:r>
          </w:p>
        </w:tc>
        <w:tc>
          <w:tcPr>
            <w:tcW w:w="3027" w:type="dxa"/>
          </w:tcPr>
          <w:p w14:paraId="1A93DC0F" w14:textId="1BAC47B1" w:rsidR="007156A9" w:rsidRPr="003B503F" w:rsidRDefault="004C3A31" w:rsidP="00012631">
            <w:pPr>
              <w:rPr>
                <w:rFonts w:cs="Times New Roman"/>
                <w:i/>
                <w:color w:val="0070C0"/>
                <w:sz w:val="22"/>
              </w:rPr>
            </w:pPr>
            <w:r w:rsidRPr="003B503F">
              <w:rPr>
                <w:rFonts w:cs="Times New Roman"/>
                <w:sz w:val="22"/>
              </w:rPr>
              <w:t xml:space="preserve">Uz projekta iesnieguma iesniegšanas brīdi </w:t>
            </w: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color w:val="FF0000"/>
                <w:sz w:val="22"/>
              </w:rPr>
              <w:t xml:space="preserve"> </w:t>
            </w:r>
            <w:r w:rsidR="00D72648" w:rsidRPr="003B503F">
              <w:rPr>
                <w:rFonts w:cs="Times New Roman"/>
                <w:sz w:val="22"/>
              </w:rPr>
              <w:t xml:space="preserve">ģimenes ārsta praksē reģistrēti </w:t>
            </w:r>
            <w:r w:rsidR="00B21619" w:rsidRPr="003B503F">
              <w:rPr>
                <w:rFonts w:cs="Times New Roman"/>
                <w:color w:val="FF0000"/>
                <w:sz w:val="22"/>
              </w:rPr>
              <w:t>608</w:t>
            </w:r>
            <w:r w:rsidR="00D72648" w:rsidRPr="003B503F">
              <w:rPr>
                <w:rFonts w:cs="Times New Roman"/>
                <w:sz w:val="22"/>
              </w:rPr>
              <w:t xml:space="preserve"> pacienti,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praksē reģistrēti </w:t>
            </w:r>
            <w:r w:rsidR="00B21619" w:rsidRPr="003B503F">
              <w:rPr>
                <w:rFonts w:cs="Times New Roman"/>
                <w:color w:val="FF0000"/>
                <w:sz w:val="22"/>
              </w:rPr>
              <w:t>954</w:t>
            </w:r>
            <w:r w:rsidR="00B21619" w:rsidRPr="003B503F">
              <w:rPr>
                <w:rFonts w:cs="Times New Roman"/>
                <w:sz w:val="22"/>
              </w:rPr>
              <w:t xml:space="preserve"> </w:t>
            </w:r>
            <w:r w:rsidR="00D72648" w:rsidRPr="003B503F">
              <w:rPr>
                <w:rFonts w:cs="Times New Roman"/>
                <w:sz w:val="22"/>
              </w:rPr>
              <w:t xml:space="preserve">pacienti, kopā </w:t>
            </w:r>
            <w:r w:rsidR="00B21619" w:rsidRPr="003B503F">
              <w:rPr>
                <w:rFonts w:cs="Times New Roman"/>
                <w:sz w:val="22"/>
              </w:rPr>
              <w:t>abās</w:t>
            </w:r>
            <w:r w:rsidR="00D72648" w:rsidRPr="003B503F">
              <w:rPr>
                <w:rFonts w:cs="Times New Roman"/>
                <w:sz w:val="22"/>
              </w:rPr>
              <w:t xml:space="preserve"> ģimenes ārstu praksēs reģistrēti </w:t>
            </w:r>
            <w:r w:rsidR="00B21619" w:rsidRPr="003B503F">
              <w:rPr>
                <w:rFonts w:cs="Times New Roman"/>
                <w:color w:val="FF0000"/>
                <w:sz w:val="22"/>
              </w:rPr>
              <w:t>1562</w:t>
            </w:r>
            <w:r w:rsidR="00D72648" w:rsidRPr="003B503F">
              <w:rPr>
                <w:rFonts w:cs="Times New Roman"/>
                <w:sz w:val="22"/>
              </w:rPr>
              <w:t xml:space="preserve"> pacienti.</w:t>
            </w:r>
            <w:r w:rsidR="00012631" w:rsidRPr="003B503F">
              <w:rPr>
                <w:rFonts w:cs="Times New Roman"/>
                <w:i/>
                <w:color w:val="0070C0"/>
                <w:sz w:val="22"/>
              </w:rPr>
              <w:t xml:space="preserve"> </w:t>
            </w:r>
          </w:p>
        </w:tc>
      </w:tr>
    </w:tbl>
    <w:p w14:paraId="68B4401B" w14:textId="77777777" w:rsidR="00434C70" w:rsidRPr="0037445F" w:rsidRDefault="00434C70" w:rsidP="0037445F">
      <w:pPr>
        <w:spacing w:after="0"/>
        <w:ind w:right="-477"/>
        <w:rPr>
          <w:rFonts w:cs="Times New Roman"/>
          <w:i/>
          <w:color w:val="0070C0"/>
          <w:sz w:val="16"/>
          <w:szCs w:val="16"/>
        </w:rPr>
      </w:pPr>
    </w:p>
    <w:p w14:paraId="2583FFF6" w14:textId="77777777" w:rsidR="00DD1D79" w:rsidRPr="0037445F" w:rsidRDefault="00DD1D79" w:rsidP="0037445F">
      <w:pPr>
        <w:spacing w:after="0"/>
        <w:rPr>
          <w:rFonts w:cs="Times New Roman"/>
          <w:i/>
          <w:color w:val="0000FF"/>
        </w:rPr>
      </w:pPr>
    </w:p>
    <w:tbl>
      <w:tblPr>
        <w:tblStyle w:val="TableGrid"/>
        <w:tblW w:w="9356" w:type="dxa"/>
        <w:tblInd w:w="137" w:type="dxa"/>
        <w:tblLook w:val="04A0" w:firstRow="1" w:lastRow="0" w:firstColumn="1" w:lastColumn="0" w:noHBand="0" w:noVBand="1"/>
      </w:tblPr>
      <w:tblGrid>
        <w:gridCol w:w="4024"/>
        <w:gridCol w:w="5332"/>
      </w:tblGrid>
      <w:tr w:rsidR="0069063A" w:rsidRPr="0037445F" w14:paraId="0088342E" w14:textId="77777777" w:rsidTr="00C85DA5">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9" w:name="_Toc1548222"/>
            <w:r w:rsidRPr="0037445F">
              <w:rPr>
                <w:rStyle w:val="Heading2Char"/>
                <w:rFonts w:ascii="Times New Roman" w:hAnsi="Times New Roman" w:cs="Times New Roman"/>
                <w:b/>
                <w:color w:val="auto"/>
                <w:sz w:val="22"/>
                <w:szCs w:val="22"/>
              </w:rPr>
              <w:t>Projekta īstenošanas vieta</w:t>
            </w:r>
            <w:bookmarkEnd w:id="9"/>
            <w:r w:rsidRPr="0037445F">
              <w:rPr>
                <w:rFonts w:cs="Times New Roman"/>
                <w:b/>
              </w:rPr>
              <w:t>:</w:t>
            </w:r>
          </w:p>
        </w:tc>
      </w:tr>
      <w:tr w:rsidR="0069063A" w:rsidRPr="0037445F" w14:paraId="5714E3B8" w14:textId="77777777" w:rsidTr="00C85DA5">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37445F" w14:paraId="5EC19C4E" w14:textId="77777777" w:rsidTr="00C85DA5">
        <w:tc>
          <w:tcPr>
            <w:tcW w:w="4024" w:type="dxa"/>
            <w:vAlign w:val="center"/>
          </w:tcPr>
          <w:p w14:paraId="5770F361" w14:textId="3BA0B2C1" w:rsidR="0069063A" w:rsidRPr="00C85DA5" w:rsidRDefault="00281C13" w:rsidP="0037445F">
            <w:pPr>
              <w:rPr>
                <w:rFonts w:cs="Times New Roman"/>
              </w:rPr>
            </w:pPr>
            <w:r w:rsidRPr="00C85DA5">
              <w:rPr>
                <w:rFonts w:cs="Times New Roman"/>
              </w:rPr>
              <w:t>Visa</w:t>
            </w:r>
            <w:r w:rsidR="0069063A" w:rsidRPr="00C85DA5">
              <w:rPr>
                <w:rFonts w:cs="Times New Roman"/>
              </w:rPr>
              <w:t xml:space="preserve"> Latvija</w:t>
            </w:r>
          </w:p>
        </w:tc>
        <w:tc>
          <w:tcPr>
            <w:tcW w:w="5332" w:type="dxa"/>
          </w:tcPr>
          <w:p w14:paraId="2335B731" w14:textId="6FE9D26D" w:rsidR="0069063A" w:rsidRPr="0037445F" w:rsidRDefault="0069063A" w:rsidP="0037445F">
            <w:pPr>
              <w:rPr>
                <w:rFonts w:cs="Times New Roman"/>
                <w:color w:val="0000FF"/>
              </w:rPr>
            </w:pPr>
          </w:p>
        </w:tc>
      </w:tr>
      <w:tr w:rsidR="00DC6595" w:rsidRPr="0037445F" w14:paraId="2B056E9A" w14:textId="77777777" w:rsidTr="00C85DA5">
        <w:tc>
          <w:tcPr>
            <w:tcW w:w="4024" w:type="dxa"/>
            <w:vAlign w:val="center"/>
          </w:tcPr>
          <w:p w14:paraId="44963D71" w14:textId="77777777" w:rsidR="00DC6595" w:rsidRPr="00C85DA5" w:rsidRDefault="00DC6595" w:rsidP="0037445F">
            <w:pPr>
              <w:rPr>
                <w:rFonts w:cs="Times New Roman"/>
              </w:rPr>
            </w:pPr>
            <w:r w:rsidRPr="00C85DA5">
              <w:rPr>
                <w:rFonts w:cs="Times New Roman"/>
              </w:rPr>
              <w:t>Statistiskais reģions</w:t>
            </w:r>
          </w:p>
        </w:tc>
        <w:tc>
          <w:tcPr>
            <w:tcW w:w="5332" w:type="dxa"/>
          </w:tcPr>
          <w:p w14:paraId="52C00179" w14:textId="401245BA" w:rsidR="00DC6595" w:rsidRPr="00E60767" w:rsidRDefault="00DE51F7" w:rsidP="0037445F">
            <w:pPr>
              <w:rPr>
                <w:rFonts w:cs="Times New Roman"/>
                <w:color w:val="0070C0"/>
              </w:rPr>
            </w:pPr>
            <w:r w:rsidRPr="00DE51F7">
              <w:rPr>
                <w:rFonts w:cs="Times New Roman"/>
                <w:color w:val="FF0000"/>
              </w:rPr>
              <w:t>Rīgas statistiskais reģions</w:t>
            </w:r>
          </w:p>
        </w:tc>
      </w:tr>
      <w:tr w:rsidR="00DC6595" w:rsidRPr="0037445F" w14:paraId="5A8A8297" w14:textId="77777777" w:rsidTr="00C85DA5">
        <w:tc>
          <w:tcPr>
            <w:tcW w:w="4024" w:type="dxa"/>
            <w:vAlign w:val="center"/>
          </w:tcPr>
          <w:p w14:paraId="0A70D627" w14:textId="77777777" w:rsidR="00DC6595" w:rsidRPr="00C85DA5" w:rsidRDefault="00DC6595" w:rsidP="0037445F">
            <w:pPr>
              <w:rPr>
                <w:rFonts w:cs="Times New Roman"/>
              </w:rPr>
            </w:pPr>
            <w:r w:rsidRPr="00C85DA5">
              <w:rPr>
                <w:rFonts w:cs="Times New Roman"/>
              </w:rPr>
              <w:t>Republikas pilsēta vai novads</w:t>
            </w:r>
          </w:p>
        </w:tc>
        <w:tc>
          <w:tcPr>
            <w:tcW w:w="5332" w:type="dxa"/>
          </w:tcPr>
          <w:p w14:paraId="25D43F3B" w14:textId="4B7BA63F" w:rsidR="00DC6595" w:rsidRPr="00DE51F7" w:rsidRDefault="00DE51F7" w:rsidP="0037445F">
            <w:pPr>
              <w:rPr>
                <w:rFonts w:cs="Times New Roman"/>
                <w:color w:val="FF0000"/>
              </w:rPr>
            </w:pPr>
            <w:r w:rsidRPr="00DE51F7">
              <w:rPr>
                <w:rFonts w:cs="Times New Roman"/>
                <w:iCs/>
                <w:color w:val="FF0000"/>
              </w:rPr>
              <w:t>novads</w:t>
            </w:r>
          </w:p>
        </w:tc>
      </w:tr>
      <w:tr w:rsidR="00DC6595" w:rsidRPr="0037445F" w14:paraId="5210E11D" w14:textId="77777777" w:rsidTr="00C85DA5">
        <w:tc>
          <w:tcPr>
            <w:tcW w:w="4024" w:type="dxa"/>
            <w:vAlign w:val="center"/>
          </w:tcPr>
          <w:p w14:paraId="0EC0B1A0" w14:textId="77777777" w:rsidR="00DC6595" w:rsidRPr="00C85DA5" w:rsidRDefault="00DC6595" w:rsidP="0037445F">
            <w:pPr>
              <w:rPr>
                <w:rFonts w:cs="Times New Roman"/>
              </w:rPr>
            </w:pPr>
            <w:r w:rsidRPr="00C85DA5">
              <w:rPr>
                <w:rFonts w:cs="Times New Roman"/>
              </w:rPr>
              <w:t>Novada pilsēta vai pagasts</w:t>
            </w:r>
          </w:p>
        </w:tc>
        <w:tc>
          <w:tcPr>
            <w:tcW w:w="5332" w:type="dxa"/>
          </w:tcPr>
          <w:p w14:paraId="116B07A4" w14:textId="291A66A8" w:rsidR="00DC6595" w:rsidRPr="00DE51F7" w:rsidRDefault="00DE51F7" w:rsidP="0037445F">
            <w:pPr>
              <w:rPr>
                <w:rFonts w:cs="Times New Roman"/>
                <w:color w:val="FF0000"/>
              </w:rPr>
            </w:pPr>
            <w:r w:rsidRPr="00DE51F7">
              <w:rPr>
                <w:rFonts w:cs="Times New Roman"/>
                <w:iCs/>
                <w:color w:val="FF0000"/>
              </w:rPr>
              <w:t>pagasts</w:t>
            </w:r>
          </w:p>
        </w:tc>
      </w:tr>
      <w:tr w:rsidR="0069063A" w:rsidRPr="0037445F" w14:paraId="75113EC7" w14:textId="77777777" w:rsidTr="00C85DA5">
        <w:tc>
          <w:tcPr>
            <w:tcW w:w="4024" w:type="dxa"/>
            <w:vAlign w:val="center"/>
          </w:tcPr>
          <w:p w14:paraId="6C98FAC3" w14:textId="77777777" w:rsidR="0069063A" w:rsidRPr="00C85DA5" w:rsidRDefault="0069063A" w:rsidP="0037445F">
            <w:pPr>
              <w:rPr>
                <w:rFonts w:cs="Times New Roman"/>
              </w:rPr>
            </w:pPr>
            <w:r w:rsidRPr="00C85DA5">
              <w:rPr>
                <w:rFonts w:cs="Times New Roman"/>
              </w:rPr>
              <w:t>Iela</w:t>
            </w:r>
          </w:p>
        </w:tc>
        <w:tc>
          <w:tcPr>
            <w:tcW w:w="5332" w:type="dxa"/>
          </w:tcPr>
          <w:p w14:paraId="43D8F3E4" w14:textId="77777777" w:rsidR="0069063A" w:rsidRPr="00E60767" w:rsidRDefault="0069063A" w:rsidP="0037445F">
            <w:pPr>
              <w:rPr>
                <w:rFonts w:cs="Times New Roman"/>
                <w:color w:val="0070C0"/>
              </w:rPr>
            </w:pPr>
          </w:p>
        </w:tc>
      </w:tr>
      <w:tr w:rsidR="0069063A" w:rsidRPr="0037445F" w14:paraId="4D522ACE" w14:textId="77777777" w:rsidTr="00C85DA5">
        <w:tc>
          <w:tcPr>
            <w:tcW w:w="4024" w:type="dxa"/>
            <w:vAlign w:val="center"/>
          </w:tcPr>
          <w:p w14:paraId="31A2470A" w14:textId="77777777" w:rsidR="0069063A" w:rsidRPr="00C85DA5" w:rsidRDefault="005F31ED" w:rsidP="0037445F">
            <w:pPr>
              <w:rPr>
                <w:rFonts w:cs="Times New Roman"/>
              </w:rPr>
            </w:pPr>
            <w:r w:rsidRPr="00C85DA5">
              <w:rPr>
                <w:rFonts w:cs="Times New Roman"/>
              </w:rPr>
              <w:t>Mājas nosaukums/ Nr. /dzīvokļa nr.</w:t>
            </w:r>
          </w:p>
        </w:tc>
        <w:tc>
          <w:tcPr>
            <w:tcW w:w="5332" w:type="dxa"/>
          </w:tcPr>
          <w:p w14:paraId="398C1018" w14:textId="77777777" w:rsidR="0069063A" w:rsidRPr="00E60767" w:rsidRDefault="0069063A" w:rsidP="0037445F">
            <w:pPr>
              <w:rPr>
                <w:rFonts w:cs="Times New Roman"/>
                <w:color w:val="0070C0"/>
              </w:rPr>
            </w:pPr>
          </w:p>
        </w:tc>
      </w:tr>
      <w:tr w:rsidR="0069063A" w:rsidRPr="0037445F" w14:paraId="1725F01E" w14:textId="77777777" w:rsidTr="00C85DA5">
        <w:tc>
          <w:tcPr>
            <w:tcW w:w="4024" w:type="dxa"/>
            <w:vAlign w:val="center"/>
          </w:tcPr>
          <w:p w14:paraId="6441029E" w14:textId="77777777" w:rsidR="0069063A" w:rsidRPr="00C85DA5" w:rsidRDefault="005F31ED" w:rsidP="0037445F">
            <w:pPr>
              <w:rPr>
                <w:rFonts w:cs="Times New Roman"/>
              </w:rPr>
            </w:pPr>
            <w:r w:rsidRPr="00C85DA5">
              <w:rPr>
                <w:rFonts w:cs="Times New Roman"/>
              </w:rPr>
              <w:t>Pasta indekss</w:t>
            </w:r>
          </w:p>
        </w:tc>
        <w:tc>
          <w:tcPr>
            <w:tcW w:w="5332" w:type="dxa"/>
          </w:tcPr>
          <w:p w14:paraId="2D0E42D0" w14:textId="77777777" w:rsidR="0069063A" w:rsidRPr="00E60767" w:rsidRDefault="0069063A" w:rsidP="0037445F">
            <w:pPr>
              <w:rPr>
                <w:rFonts w:cs="Times New Roman"/>
                <w:color w:val="0070C0"/>
              </w:rPr>
            </w:pPr>
          </w:p>
        </w:tc>
      </w:tr>
      <w:tr w:rsidR="0069063A" w:rsidRPr="0037445F" w14:paraId="2E88C740" w14:textId="77777777" w:rsidTr="00C85DA5">
        <w:trPr>
          <w:trHeight w:val="378"/>
        </w:trPr>
        <w:tc>
          <w:tcPr>
            <w:tcW w:w="4024" w:type="dxa"/>
            <w:vAlign w:val="center"/>
          </w:tcPr>
          <w:p w14:paraId="25797E79" w14:textId="77777777" w:rsidR="0069063A" w:rsidRPr="00C85DA5" w:rsidRDefault="005F31ED" w:rsidP="0037445F">
            <w:pPr>
              <w:rPr>
                <w:rFonts w:cs="Times New Roman"/>
              </w:rPr>
            </w:pPr>
            <w:r w:rsidRPr="00C85DA5">
              <w:rPr>
                <w:rFonts w:cs="Times New Roman"/>
              </w:rPr>
              <w:t>Kadastra numurs vai apzīmējums</w:t>
            </w:r>
          </w:p>
        </w:tc>
        <w:tc>
          <w:tcPr>
            <w:tcW w:w="5332" w:type="dxa"/>
          </w:tcPr>
          <w:p w14:paraId="40F5BE0D" w14:textId="48F1C036" w:rsidR="0069063A" w:rsidRPr="00E60767" w:rsidRDefault="0068659B" w:rsidP="006D695F">
            <w:pPr>
              <w:rPr>
                <w:rFonts w:cs="Times New Roman"/>
                <w:i/>
                <w:iCs/>
                <w:color w:val="0070C0"/>
              </w:rPr>
            </w:pPr>
            <w:r w:rsidRPr="0068659B">
              <w:rPr>
                <w:rFonts w:cs="Times New Roman"/>
                <w:iCs/>
                <w:color w:val="FF0000"/>
              </w:rPr>
              <w:t>67777777777 </w:t>
            </w:r>
          </w:p>
        </w:tc>
      </w:tr>
      <w:tr w:rsidR="00BC1073" w:rsidRPr="0037445F" w14:paraId="4D60412E" w14:textId="77777777" w:rsidTr="00C85DA5">
        <w:tc>
          <w:tcPr>
            <w:tcW w:w="4024" w:type="dxa"/>
            <w:vAlign w:val="center"/>
          </w:tcPr>
          <w:p w14:paraId="3DABF0F7" w14:textId="6216456D" w:rsidR="00BC1073" w:rsidRPr="00C85DA5" w:rsidRDefault="00BC1073" w:rsidP="0037445F">
            <w:pPr>
              <w:rPr>
                <w:rFonts w:cs="Times New Roman"/>
              </w:rPr>
            </w:pPr>
            <w:r w:rsidRPr="00C85DA5">
              <w:rPr>
                <w:rFonts w:cs="Times New Roman"/>
              </w:rPr>
              <w:t>Projekta īstenošanas vietas apraksts</w:t>
            </w:r>
          </w:p>
        </w:tc>
        <w:tc>
          <w:tcPr>
            <w:tcW w:w="5332" w:type="dxa"/>
          </w:tcPr>
          <w:p w14:paraId="08480123" w14:textId="0720E739" w:rsidR="00BC1073" w:rsidRPr="0068659B" w:rsidRDefault="001B5DFE" w:rsidP="00B95E8C">
            <w:pPr>
              <w:rPr>
                <w:rFonts w:cs="Times New Roman"/>
                <w:iCs/>
                <w:color w:val="0070C0"/>
              </w:rPr>
            </w:pPr>
            <w:r w:rsidRPr="0068659B">
              <w:rPr>
                <w:rFonts w:cs="Times New Roman"/>
                <w:color w:val="FF0000"/>
              </w:rPr>
              <w:t xml:space="preserve">Projekta īstenošanas vieta ir “A” ģimenes ārsta prakse, kas atrodas </w:t>
            </w:r>
            <w:r w:rsidR="00B95E8C" w:rsidRPr="0068659B">
              <w:rPr>
                <w:rFonts w:cs="Times New Roman"/>
                <w:color w:val="FF0000"/>
              </w:rPr>
              <w:t xml:space="preserve">Meistaru iela 10, Rīgā (201.kabinēts) , </w:t>
            </w:r>
            <w:r w:rsidRPr="0068659B">
              <w:rPr>
                <w:rFonts w:cs="Times New Roman"/>
                <w:color w:val="FF0000"/>
              </w:rPr>
              <w:t xml:space="preserve">telpas tiek </w:t>
            </w:r>
            <w:r w:rsidR="00B95E8C" w:rsidRPr="0068659B">
              <w:rPr>
                <w:rFonts w:cs="Times New Roman"/>
                <w:color w:val="FF0000"/>
              </w:rPr>
              <w:t>nomātas no SIA “X”</w:t>
            </w:r>
          </w:p>
        </w:tc>
      </w:tr>
      <w:tr w:rsidR="00C26044" w:rsidRPr="0037445F" w14:paraId="57A5AD93" w14:textId="77777777" w:rsidTr="00C85DA5">
        <w:tc>
          <w:tcPr>
            <w:tcW w:w="4024" w:type="dxa"/>
            <w:vAlign w:val="center"/>
          </w:tcPr>
          <w:p w14:paraId="6F8F1947" w14:textId="14083A39" w:rsidR="00C26044" w:rsidRPr="00C85DA5" w:rsidRDefault="00C26044" w:rsidP="0037445F">
            <w:pPr>
              <w:rPr>
                <w:rFonts w:cs="Times New Roman"/>
              </w:rPr>
            </w:pPr>
            <w:r w:rsidRPr="00C85DA5">
              <w:rPr>
                <w:rFonts w:cs="Times New Roman"/>
                <w:b/>
              </w:rPr>
              <w:t xml:space="preserve">1.7.2. Projekta īstenošanas adrese* </w:t>
            </w:r>
          </w:p>
        </w:tc>
        <w:tc>
          <w:tcPr>
            <w:tcW w:w="5332" w:type="dxa"/>
          </w:tcPr>
          <w:p w14:paraId="5FC9B15A" w14:textId="77777777" w:rsidR="00C26044" w:rsidRPr="00E60767" w:rsidRDefault="00C26044" w:rsidP="0037445F">
            <w:pPr>
              <w:rPr>
                <w:rFonts w:cs="Times New Roman"/>
                <w:i/>
                <w:iCs/>
                <w:color w:val="0070C0"/>
              </w:rPr>
            </w:pPr>
          </w:p>
        </w:tc>
      </w:tr>
      <w:tr w:rsidR="00C26044" w:rsidRPr="0037445F" w14:paraId="64097072" w14:textId="77777777" w:rsidTr="00C85DA5">
        <w:tc>
          <w:tcPr>
            <w:tcW w:w="4024" w:type="dxa"/>
            <w:vAlign w:val="center"/>
          </w:tcPr>
          <w:p w14:paraId="0A00BF1E" w14:textId="53D0D275" w:rsidR="00C26044" w:rsidRPr="00C85DA5" w:rsidRDefault="00C26044" w:rsidP="0037445F">
            <w:pPr>
              <w:rPr>
                <w:rFonts w:cs="Times New Roman"/>
              </w:rPr>
            </w:pPr>
            <w:r w:rsidRPr="00C85DA5">
              <w:rPr>
                <w:rFonts w:cs="Times New Roman"/>
              </w:rPr>
              <w:t>Visa Latvija</w:t>
            </w:r>
          </w:p>
        </w:tc>
        <w:tc>
          <w:tcPr>
            <w:tcW w:w="5332" w:type="dxa"/>
          </w:tcPr>
          <w:p w14:paraId="59B085CA" w14:textId="77777777" w:rsidR="00C26044" w:rsidRPr="00E60767" w:rsidRDefault="00C26044" w:rsidP="0037445F">
            <w:pPr>
              <w:rPr>
                <w:rFonts w:cs="Times New Roman"/>
                <w:i/>
                <w:iCs/>
                <w:color w:val="0070C0"/>
              </w:rPr>
            </w:pPr>
          </w:p>
        </w:tc>
      </w:tr>
      <w:tr w:rsidR="00C26044" w:rsidRPr="0037445F" w14:paraId="5EE8E552" w14:textId="77777777" w:rsidTr="00C85DA5">
        <w:tc>
          <w:tcPr>
            <w:tcW w:w="4024" w:type="dxa"/>
            <w:vAlign w:val="center"/>
          </w:tcPr>
          <w:p w14:paraId="592BABFD" w14:textId="0D26BE67" w:rsidR="00C26044" w:rsidRPr="00C85DA5" w:rsidRDefault="00C26044" w:rsidP="0037445F">
            <w:pPr>
              <w:rPr>
                <w:rFonts w:cs="Times New Roman"/>
              </w:rPr>
            </w:pPr>
            <w:r w:rsidRPr="00C85DA5">
              <w:rPr>
                <w:rFonts w:cs="Times New Roman"/>
              </w:rPr>
              <w:t>Statistiskais reģions</w:t>
            </w:r>
          </w:p>
        </w:tc>
        <w:tc>
          <w:tcPr>
            <w:tcW w:w="5332" w:type="dxa"/>
          </w:tcPr>
          <w:p w14:paraId="7B71FC4C" w14:textId="103C2B68" w:rsidR="003F4E81" w:rsidRPr="00E60767" w:rsidRDefault="00DE51F7" w:rsidP="003F4E81">
            <w:pPr>
              <w:rPr>
                <w:rFonts w:cs="Times New Roman"/>
                <w:i/>
                <w:iCs/>
                <w:color w:val="0070C0"/>
              </w:rPr>
            </w:pPr>
            <w:r w:rsidRPr="00DE51F7">
              <w:rPr>
                <w:rFonts w:cs="Times New Roman"/>
                <w:color w:val="FF0000"/>
              </w:rPr>
              <w:t>Rīgas statistiskais reģions</w:t>
            </w:r>
          </w:p>
        </w:tc>
      </w:tr>
      <w:tr w:rsidR="00DE51F7" w:rsidRPr="0037445F" w14:paraId="350EF82B" w14:textId="77777777" w:rsidTr="00C85DA5">
        <w:tc>
          <w:tcPr>
            <w:tcW w:w="4024" w:type="dxa"/>
            <w:vAlign w:val="center"/>
          </w:tcPr>
          <w:p w14:paraId="27B2626B" w14:textId="5460859E" w:rsidR="00DE51F7" w:rsidRPr="00C85DA5" w:rsidRDefault="00DE51F7" w:rsidP="00DE51F7">
            <w:pPr>
              <w:rPr>
                <w:rFonts w:cs="Times New Roman"/>
              </w:rPr>
            </w:pPr>
            <w:r w:rsidRPr="00C85DA5">
              <w:rPr>
                <w:rFonts w:cs="Times New Roman"/>
              </w:rPr>
              <w:t>Republikas pilsēta vai novads</w:t>
            </w:r>
          </w:p>
        </w:tc>
        <w:tc>
          <w:tcPr>
            <w:tcW w:w="5332" w:type="dxa"/>
          </w:tcPr>
          <w:p w14:paraId="01765E5E" w14:textId="5280DB33" w:rsidR="00DE51F7" w:rsidRPr="00E60767" w:rsidRDefault="00DE51F7" w:rsidP="00DE51F7">
            <w:pPr>
              <w:rPr>
                <w:rFonts w:cs="Times New Roman"/>
                <w:i/>
                <w:iCs/>
                <w:color w:val="0070C0"/>
              </w:rPr>
            </w:pPr>
            <w:r w:rsidRPr="00DE51F7">
              <w:rPr>
                <w:rFonts w:cs="Times New Roman"/>
                <w:iCs/>
                <w:color w:val="FF0000"/>
              </w:rPr>
              <w:t>novads</w:t>
            </w:r>
          </w:p>
        </w:tc>
      </w:tr>
      <w:tr w:rsidR="00DE51F7" w:rsidRPr="0037445F" w14:paraId="0541DCFE" w14:textId="77777777" w:rsidTr="00C85DA5">
        <w:tc>
          <w:tcPr>
            <w:tcW w:w="4024" w:type="dxa"/>
            <w:vAlign w:val="center"/>
          </w:tcPr>
          <w:p w14:paraId="1A53500F" w14:textId="20A92A79" w:rsidR="00DE51F7" w:rsidRPr="00C85DA5" w:rsidRDefault="00DE51F7" w:rsidP="00DE51F7">
            <w:pPr>
              <w:rPr>
                <w:rFonts w:cs="Times New Roman"/>
              </w:rPr>
            </w:pPr>
            <w:r w:rsidRPr="00C85DA5">
              <w:rPr>
                <w:rFonts w:cs="Times New Roman"/>
              </w:rPr>
              <w:t>Novada pilsēta vai pagasts</w:t>
            </w:r>
          </w:p>
        </w:tc>
        <w:tc>
          <w:tcPr>
            <w:tcW w:w="5332" w:type="dxa"/>
          </w:tcPr>
          <w:p w14:paraId="0933048A" w14:textId="4B71B16E" w:rsidR="00DE51F7" w:rsidRPr="00E60767" w:rsidRDefault="00DE51F7" w:rsidP="00DE51F7">
            <w:pPr>
              <w:rPr>
                <w:rFonts w:cs="Times New Roman"/>
                <w:i/>
                <w:iCs/>
                <w:color w:val="0070C0"/>
              </w:rPr>
            </w:pPr>
            <w:r w:rsidRPr="00DE51F7">
              <w:rPr>
                <w:rFonts w:cs="Times New Roman"/>
                <w:iCs/>
                <w:color w:val="FF0000"/>
              </w:rPr>
              <w:t>pagasts</w:t>
            </w:r>
          </w:p>
        </w:tc>
      </w:tr>
      <w:tr w:rsidR="00C26044" w:rsidRPr="0037445F" w14:paraId="43C92395" w14:textId="77777777" w:rsidTr="00C85DA5">
        <w:tc>
          <w:tcPr>
            <w:tcW w:w="4024" w:type="dxa"/>
            <w:vAlign w:val="center"/>
          </w:tcPr>
          <w:p w14:paraId="4AC7B69B" w14:textId="68E24210" w:rsidR="00C26044" w:rsidRPr="00C85DA5" w:rsidRDefault="00C26044" w:rsidP="0037445F">
            <w:pPr>
              <w:rPr>
                <w:rFonts w:cs="Times New Roman"/>
              </w:rPr>
            </w:pPr>
            <w:r w:rsidRPr="00C85DA5">
              <w:rPr>
                <w:rFonts w:cs="Times New Roman"/>
              </w:rPr>
              <w:t>Iela</w:t>
            </w:r>
          </w:p>
        </w:tc>
        <w:tc>
          <w:tcPr>
            <w:tcW w:w="5332" w:type="dxa"/>
          </w:tcPr>
          <w:p w14:paraId="6AB52E96" w14:textId="77777777" w:rsidR="00C26044" w:rsidRPr="00E60767" w:rsidRDefault="00C26044" w:rsidP="0037445F">
            <w:pPr>
              <w:rPr>
                <w:rFonts w:cs="Times New Roman"/>
                <w:i/>
                <w:iCs/>
                <w:color w:val="0070C0"/>
              </w:rPr>
            </w:pPr>
          </w:p>
        </w:tc>
      </w:tr>
      <w:tr w:rsidR="00C26044" w:rsidRPr="0037445F" w14:paraId="10B16B99" w14:textId="77777777" w:rsidTr="00C85DA5">
        <w:tc>
          <w:tcPr>
            <w:tcW w:w="4024" w:type="dxa"/>
            <w:vAlign w:val="center"/>
          </w:tcPr>
          <w:p w14:paraId="1666E4F9" w14:textId="4B0D4318" w:rsidR="00C26044" w:rsidRPr="00C85DA5" w:rsidRDefault="00C26044" w:rsidP="0037445F">
            <w:pPr>
              <w:rPr>
                <w:rFonts w:cs="Times New Roman"/>
              </w:rPr>
            </w:pPr>
            <w:r w:rsidRPr="00C85DA5">
              <w:rPr>
                <w:rFonts w:cs="Times New Roman"/>
              </w:rPr>
              <w:t>Mājas nosaukums/ Nr. /dzīvokļa nr.</w:t>
            </w:r>
          </w:p>
        </w:tc>
        <w:tc>
          <w:tcPr>
            <w:tcW w:w="5332" w:type="dxa"/>
          </w:tcPr>
          <w:p w14:paraId="046ACFC5" w14:textId="77777777" w:rsidR="00C26044" w:rsidRPr="00E60767" w:rsidRDefault="00C26044" w:rsidP="0037445F">
            <w:pPr>
              <w:rPr>
                <w:rFonts w:cs="Times New Roman"/>
                <w:i/>
                <w:iCs/>
                <w:color w:val="0070C0"/>
              </w:rPr>
            </w:pPr>
          </w:p>
        </w:tc>
      </w:tr>
      <w:tr w:rsidR="00C26044" w:rsidRPr="0037445F" w14:paraId="43540E9A" w14:textId="77777777" w:rsidTr="00C85DA5">
        <w:tc>
          <w:tcPr>
            <w:tcW w:w="4024" w:type="dxa"/>
            <w:vAlign w:val="center"/>
          </w:tcPr>
          <w:p w14:paraId="01797473" w14:textId="7B4D3BBE" w:rsidR="00C26044" w:rsidRPr="00C85DA5" w:rsidRDefault="00C26044" w:rsidP="0037445F">
            <w:pPr>
              <w:rPr>
                <w:rFonts w:cs="Times New Roman"/>
              </w:rPr>
            </w:pPr>
            <w:r w:rsidRPr="00C85DA5">
              <w:rPr>
                <w:rFonts w:cs="Times New Roman"/>
              </w:rPr>
              <w:t>Pasta indekss</w:t>
            </w:r>
          </w:p>
        </w:tc>
        <w:tc>
          <w:tcPr>
            <w:tcW w:w="5332" w:type="dxa"/>
          </w:tcPr>
          <w:p w14:paraId="2B75052B" w14:textId="77777777" w:rsidR="00C26044" w:rsidRPr="00E60767" w:rsidRDefault="00C26044" w:rsidP="0037445F">
            <w:pPr>
              <w:rPr>
                <w:rFonts w:cs="Times New Roman"/>
                <w:i/>
                <w:iCs/>
                <w:color w:val="0070C0"/>
              </w:rPr>
            </w:pPr>
          </w:p>
        </w:tc>
      </w:tr>
      <w:tr w:rsidR="00C26044" w:rsidRPr="00A21993" w14:paraId="1763F28C" w14:textId="77777777" w:rsidTr="00C85DA5">
        <w:tc>
          <w:tcPr>
            <w:tcW w:w="4024" w:type="dxa"/>
            <w:vAlign w:val="center"/>
          </w:tcPr>
          <w:p w14:paraId="0AC0EFF8" w14:textId="5CF9F38A" w:rsidR="00C26044" w:rsidRPr="00C85DA5" w:rsidRDefault="00C26044" w:rsidP="0037445F">
            <w:pPr>
              <w:rPr>
                <w:rFonts w:cs="Times New Roman"/>
              </w:rPr>
            </w:pPr>
            <w:r w:rsidRPr="00C85DA5">
              <w:rPr>
                <w:rFonts w:cs="Times New Roman"/>
              </w:rPr>
              <w:t>Kadastra numurs vai apzīmējums</w:t>
            </w:r>
          </w:p>
        </w:tc>
        <w:tc>
          <w:tcPr>
            <w:tcW w:w="5332" w:type="dxa"/>
          </w:tcPr>
          <w:p w14:paraId="26C2B9F0" w14:textId="3283E704" w:rsidR="00C26044" w:rsidRPr="0068659B" w:rsidRDefault="0068659B" w:rsidP="0037445F">
            <w:pPr>
              <w:rPr>
                <w:rFonts w:cs="Times New Roman"/>
                <w:iCs/>
                <w:color w:val="0070C0"/>
              </w:rPr>
            </w:pPr>
            <w:r w:rsidRPr="0068659B">
              <w:rPr>
                <w:rFonts w:cs="Times New Roman"/>
                <w:iCs/>
                <w:color w:val="FF0000"/>
              </w:rPr>
              <w:t>67777777777</w:t>
            </w:r>
            <w:r w:rsidR="006D695F" w:rsidRPr="0068659B">
              <w:rPr>
                <w:rFonts w:cs="Times New Roman"/>
                <w:iCs/>
                <w:color w:val="FF0000"/>
              </w:rPr>
              <w:t> </w:t>
            </w:r>
          </w:p>
        </w:tc>
      </w:tr>
      <w:tr w:rsidR="00BC1073" w:rsidRPr="00A21993" w14:paraId="06684E09" w14:textId="77777777" w:rsidTr="00C85DA5">
        <w:tc>
          <w:tcPr>
            <w:tcW w:w="4024" w:type="dxa"/>
            <w:vAlign w:val="center"/>
          </w:tcPr>
          <w:p w14:paraId="13E881BA" w14:textId="02199C80" w:rsidR="00BC1073" w:rsidRPr="00C85DA5" w:rsidRDefault="00BC1073" w:rsidP="00C26044">
            <w:pPr>
              <w:rPr>
                <w:rFonts w:cs="Times New Roman"/>
              </w:rPr>
            </w:pPr>
            <w:r w:rsidRPr="00C85DA5">
              <w:rPr>
                <w:rFonts w:cs="Times New Roman"/>
              </w:rPr>
              <w:t>Projekta īstenošanas vietas apraksts</w:t>
            </w:r>
          </w:p>
        </w:tc>
        <w:tc>
          <w:tcPr>
            <w:tcW w:w="5332" w:type="dxa"/>
          </w:tcPr>
          <w:p w14:paraId="59C5700B" w14:textId="2FFC7198" w:rsidR="00BC1073" w:rsidRPr="0068659B" w:rsidRDefault="00DE51F7" w:rsidP="001B5DFE">
            <w:pPr>
              <w:rPr>
                <w:rFonts w:cs="Times New Roman"/>
                <w:iCs/>
                <w:color w:val="0070C0"/>
                <w:highlight w:val="yellow"/>
              </w:rPr>
            </w:pPr>
            <w:r w:rsidRPr="0068659B">
              <w:rPr>
                <w:rFonts w:cs="Times New Roman"/>
                <w:color w:val="FF0000"/>
              </w:rPr>
              <w:t xml:space="preserve">Projekta </w:t>
            </w:r>
            <w:r w:rsidR="00B95E8C" w:rsidRPr="0068659B">
              <w:rPr>
                <w:rFonts w:cs="Times New Roman"/>
                <w:color w:val="FF0000"/>
              </w:rPr>
              <w:t xml:space="preserve">sadarbības partnera </w:t>
            </w:r>
            <w:r w:rsidRPr="0068659B">
              <w:rPr>
                <w:rFonts w:cs="Times New Roman"/>
                <w:color w:val="FF0000"/>
              </w:rPr>
              <w:t>īstenošanas vieta ir “B” ģimenes ārsta prakse, kas atrodas Rīgā</w:t>
            </w:r>
            <w:r w:rsidR="00B95E8C" w:rsidRPr="0068659B">
              <w:rPr>
                <w:rFonts w:cs="Times New Roman"/>
                <w:color w:val="FF0000"/>
              </w:rPr>
              <w:t xml:space="preserve"> (201.kabinēts)</w:t>
            </w:r>
            <w:r w:rsidRPr="0068659B">
              <w:rPr>
                <w:rFonts w:cs="Times New Roman"/>
                <w:color w:val="FF0000"/>
              </w:rPr>
              <w:t xml:space="preserve">, </w:t>
            </w:r>
            <w:r w:rsidR="00B95E8C" w:rsidRPr="0068659B">
              <w:rPr>
                <w:rFonts w:cs="Times New Roman"/>
                <w:color w:val="FF0000"/>
              </w:rPr>
              <w:t>telpas tiek nomātas no SIA “X”.</w:t>
            </w:r>
          </w:p>
        </w:tc>
      </w:tr>
    </w:tbl>
    <w:p w14:paraId="4094E97C" w14:textId="079600C9" w:rsidR="00434C70" w:rsidRPr="00A21993" w:rsidRDefault="005F31ED" w:rsidP="00C85DA5">
      <w:pPr>
        <w:spacing w:after="0"/>
        <w:ind w:left="142" w:right="707"/>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101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815"/>
        <w:gridCol w:w="4719"/>
      </w:tblGrid>
      <w:tr w:rsidR="00BC548B" w:rsidRPr="00A21993" w14:paraId="0FBAB483" w14:textId="77777777" w:rsidTr="000353BE">
        <w:trPr>
          <w:trHeight w:val="581"/>
        </w:trPr>
        <w:tc>
          <w:tcPr>
            <w:tcW w:w="10149"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0" w:name="_Toc442195161"/>
            <w:bookmarkStart w:id="11" w:name="_Toc1548223"/>
            <w:r w:rsidRPr="00931E22">
              <w:rPr>
                <w:rFonts w:ascii="Times New Roman" w:eastAsia="Calibri" w:hAnsi="Times New Roman" w:cs="Times New Roman"/>
                <w:b/>
                <w:color w:val="auto"/>
                <w:sz w:val="24"/>
              </w:rPr>
              <w:lastRenderedPageBreak/>
              <w:t>1.8. Projekta finansiālā ietekme uz vairākām teritorijām</w:t>
            </w:r>
            <w:bookmarkEnd w:id="10"/>
            <w:r w:rsidRPr="00931E22">
              <w:rPr>
                <w:rFonts w:ascii="Times New Roman" w:eastAsia="Calibri" w:hAnsi="Times New Roman" w:cs="Times New Roman"/>
                <w:b/>
                <w:color w:val="auto"/>
                <w:sz w:val="24"/>
              </w:rPr>
              <w:t>:</w:t>
            </w:r>
            <w:bookmarkEnd w:id="11"/>
          </w:p>
        </w:tc>
      </w:tr>
      <w:tr w:rsidR="00BC548B" w:rsidRPr="00A21993" w14:paraId="4F13165F" w14:textId="77777777" w:rsidTr="000353BE">
        <w:trPr>
          <w:trHeight w:val="508"/>
        </w:trPr>
        <w:tc>
          <w:tcPr>
            <w:tcW w:w="615"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815"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718"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0353BE">
        <w:trPr>
          <w:trHeight w:val="801"/>
        </w:trPr>
        <w:tc>
          <w:tcPr>
            <w:tcW w:w="615"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815" w:type="dxa"/>
            <w:shd w:val="clear" w:color="auto" w:fill="auto"/>
            <w:vAlign w:val="center"/>
          </w:tcPr>
          <w:p w14:paraId="412C96AC" w14:textId="1E2AFFC2" w:rsidR="00BC548B" w:rsidRPr="00AE04BE" w:rsidRDefault="001B5DFE" w:rsidP="00BC548B">
            <w:pPr>
              <w:spacing w:after="0"/>
              <w:rPr>
                <w:rFonts w:eastAsia="Calibri" w:cs="Times New Roman"/>
                <w:color w:val="FF0000"/>
                <w:lang w:eastAsia="lv-LV"/>
              </w:rPr>
            </w:pPr>
            <w:r w:rsidRPr="001B5DFE">
              <w:rPr>
                <w:rFonts w:eastAsia="Calibri" w:cs="Times New Roman"/>
                <w:color w:val="FF0000"/>
                <w:lang w:eastAsia="lv-LV"/>
              </w:rPr>
              <w:t>Rīga</w:t>
            </w:r>
          </w:p>
        </w:tc>
        <w:tc>
          <w:tcPr>
            <w:tcW w:w="4718" w:type="dxa"/>
            <w:shd w:val="clear" w:color="auto" w:fill="auto"/>
            <w:vAlign w:val="center"/>
          </w:tcPr>
          <w:p w14:paraId="348FE89A" w14:textId="3E7D962E" w:rsidR="00BC548B" w:rsidRPr="001B5DFE" w:rsidRDefault="001B5DFE" w:rsidP="004F46BD">
            <w:pPr>
              <w:spacing w:after="0"/>
              <w:rPr>
                <w:rFonts w:eastAsia="Calibri" w:cs="Times New Roman"/>
                <w:b/>
                <w:color w:val="0070C0"/>
              </w:rPr>
            </w:pPr>
            <w:r w:rsidRPr="001B5DFE">
              <w:rPr>
                <w:rFonts w:eastAsia="Calibri" w:cs="Times New Roman"/>
                <w:color w:val="FF0000"/>
                <w:lang w:eastAsia="lv-LV"/>
              </w:rPr>
              <w:t>100%</w:t>
            </w:r>
          </w:p>
        </w:tc>
      </w:tr>
    </w:tbl>
    <w:p w14:paraId="1831D411" w14:textId="036DF8CB" w:rsidR="001C2680" w:rsidRPr="00A21993" w:rsidRDefault="001478A2" w:rsidP="004E2985">
      <w:pPr>
        <w:spacing w:after="0"/>
        <w:ind w:left="-567" w:right="565"/>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Republikas 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4CE7D4E4" w:rsidR="0003564D" w:rsidRDefault="00AE04BE" w:rsidP="004E2985">
      <w:pPr>
        <w:spacing w:after="0"/>
        <w:ind w:left="-567" w:right="565"/>
        <w:rPr>
          <w:rFonts w:cs="Times New Roman"/>
          <w:i/>
          <w:sz w:val="18"/>
          <w:szCs w:val="18"/>
        </w:rPr>
      </w:pPr>
      <w:r>
        <w:rPr>
          <w:rFonts w:cs="Times New Roman"/>
          <w:i/>
          <w:sz w:val="18"/>
          <w:szCs w:val="18"/>
        </w:rPr>
        <w:t>Ja projekta</w:t>
      </w:r>
      <w:r w:rsidR="001478A2" w:rsidRPr="00A21993">
        <w:rPr>
          <w:rFonts w:cs="Times New Roman"/>
          <w:i/>
          <w:sz w:val="18"/>
          <w:szCs w:val="18"/>
        </w:rPr>
        <w:t xml:space="preserve"> finansiālā ietekme aptver visus novadus un republikas pilsētas </w:t>
      </w:r>
      <w:r w:rsidR="00E26AA3" w:rsidRPr="00A21993">
        <w:rPr>
          <w:rFonts w:cs="Times New Roman"/>
          <w:i/>
          <w:sz w:val="18"/>
          <w:szCs w:val="18"/>
        </w:rPr>
        <w:t>statistiskā reģiona ietvaros, lūdzam norādīt kopējo projekta finansiālo ietekmi dalījumā pa statistiskajiem reģioniem. Ja projekta ietekme</w:t>
      </w:r>
      <w:r w:rsidR="00775DE9">
        <w:rPr>
          <w:rFonts w:cs="Times New Roman"/>
          <w:i/>
          <w:sz w:val="18"/>
          <w:szCs w:val="18"/>
        </w:rPr>
        <w:t xml:space="preserve"> </w:t>
      </w:r>
      <w:r w:rsidR="00E26AA3" w:rsidRPr="00A21993">
        <w:rPr>
          <w:rFonts w:cs="Times New Roman"/>
          <w:i/>
          <w:sz w:val="18"/>
          <w:szCs w:val="18"/>
        </w:rPr>
        <w:t>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91"/>
        <w:gridCol w:w="1287"/>
        <w:gridCol w:w="2145"/>
      </w:tblGrid>
      <w:tr w:rsidR="00BC2B5E" w:rsidRPr="00632400" w14:paraId="2FE2A298" w14:textId="77777777" w:rsidTr="000353BE">
        <w:trPr>
          <w:trHeight w:val="443"/>
        </w:trPr>
        <w:tc>
          <w:tcPr>
            <w:tcW w:w="10203" w:type="dxa"/>
            <w:gridSpan w:val="4"/>
            <w:shd w:val="clear" w:color="auto" w:fill="auto"/>
            <w:vAlign w:val="center"/>
          </w:tcPr>
          <w:p w14:paraId="07C872A4" w14:textId="16C4A43E" w:rsidR="00BC2B5E" w:rsidRPr="00632400" w:rsidRDefault="00BC2B5E" w:rsidP="008E7FCF">
            <w:pPr>
              <w:pStyle w:val="Heading2"/>
              <w:jc w:val="center"/>
            </w:pPr>
            <w:bookmarkStart w:id="12" w:name="_Toc459795969"/>
            <w:bookmarkStart w:id="13"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2"/>
            <w:bookmarkEnd w:id="13"/>
          </w:p>
        </w:tc>
      </w:tr>
      <w:tr w:rsidR="00BC2B5E" w:rsidRPr="00632400" w14:paraId="436E3530" w14:textId="77777777" w:rsidTr="00C85DA5">
        <w:trPr>
          <w:trHeight w:val="578"/>
        </w:trPr>
        <w:tc>
          <w:tcPr>
            <w:tcW w:w="4480"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723" w:type="dxa"/>
            <w:gridSpan w:val="3"/>
            <w:shd w:val="clear" w:color="auto" w:fill="auto"/>
            <w:vAlign w:val="center"/>
          </w:tcPr>
          <w:p w14:paraId="5AAD3F9C" w14:textId="53CE667B" w:rsidR="001557C3" w:rsidRPr="00587485" w:rsidRDefault="00587485" w:rsidP="00DD26E1">
            <w:pPr>
              <w:tabs>
                <w:tab w:val="left" w:pos="900"/>
              </w:tabs>
              <w:spacing w:after="0"/>
              <w:rPr>
                <w:rFonts w:cs="Times New Roman"/>
                <w:color w:val="0070C0"/>
              </w:rPr>
            </w:pPr>
            <w:r w:rsidRPr="00587485">
              <w:rPr>
                <w:rFonts w:cs="Times New Roman"/>
                <w:color w:val="FF0000"/>
              </w:rPr>
              <w:t>“B” ģimenes ārsta prakse</w:t>
            </w:r>
            <w:r w:rsidR="001557C3" w:rsidRPr="00587485">
              <w:rPr>
                <w:rFonts w:cs="Times New Roman"/>
                <w:color w:val="FF0000"/>
              </w:rPr>
              <w:t xml:space="preserve"> </w:t>
            </w:r>
          </w:p>
        </w:tc>
      </w:tr>
      <w:tr w:rsidR="00BC2B5E" w:rsidRPr="00632400" w14:paraId="6386D41E" w14:textId="77777777" w:rsidTr="00C85DA5">
        <w:trPr>
          <w:trHeight w:val="548"/>
        </w:trPr>
        <w:tc>
          <w:tcPr>
            <w:tcW w:w="4480"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723" w:type="dxa"/>
            <w:gridSpan w:val="3"/>
            <w:shd w:val="clear" w:color="auto" w:fill="auto"/>
          </w:tcPr>
          <w:p w14:paraId="378E274F" w14:textId="72DCBB6D" w:rsidR="00936C66" w:rsidRPr="00587485" w:rsidRDefault="00B95E8C" w:rsidP="0013059A">
            <w:pPr>
              <w:rPr>
                <w:rFonts w:cs="Times New Roman"/>
                <w:color w:val="0070C0"/>
              </w:rPr>
            </w:pPr>
            <w:r>
              <w:rPr>
                <w:rFonts w:cs="Times New Roman"/>
                <w:color w:val="FF0000"/>
              </w:rPr>
              <w:t>240419-12345</w:t>
            </w:r>
          </w:p>
        </w:tc>
      </w:tr>
      <w:tr w:rsidR="00BC2B5E" w:rsidRPr="00632400" w14:paraId="4CAEAC06" w14:textId="77777777" w:rsidTr="00C85DA5">
        <w:trPr>
          <w:trHeight w:val="372"/>
        </w:trPr>
        <w:tc>
          <w:tcPr>
            <w:tcW w:w="4480"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723" w:type="dxa"/>
            <w:gridSpan w:val="3"/>
            <w:shd w:val="clear" w:color="auto" w:fill="auto"/>
          </w:tcPr>
          <w:p w14:paraId="39CEC6D5" w14:textId="3EB1FD14" w:rsidR="00BC2B5E" w:rsidRPr="00783484" w:rsidRDefault="00B95E8C" w:rsidP="00B95E8C">
            <w:pPr>
              <w:rPr>
                <w:rFonts w:cs="Times New Roman"/>
                <w:color w:val="0070C0"/>
              </w:rPr>
            </w:pPr>
            <w:r w:rsidRPr="00B95E8C">
              <w:rPr>
                <w:rFonts w:cs="Times New Roman"/>
                <w:color w:val="FF0000"/>
              </w:rPr>
              <w:t>Fiziska persona</w:t>
            </w:r>
          </w:p>
        </w:tc>
      </w:tr>
      <w:tr w:rsidR="00BC2B5E" w:rsidRPr="00632400" w14:paraId="086BE8E9" w14:textId="77777777" w:rsidTr="00C85DA5">
        <w:trPr>
          <w:trHeight w:val="419"/>
        </w:trPr>
        <w:tc>
          <w:tcPr>
            <w:tcW w:w="4480"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723" w:type="dxa"/>
            <w:gridSpan w:val="3"/>
            <w:shd w:val="clear" w:color="auto" w:fill="auto"/>
          </w:tcPr>
          <w:p w14:paraId="4BBF63FE" w14:textId="77777777" w:rsidR="00BC2B5E" w:rsidRPr="0068659B" w:rsidRDefault="00BC2B5E" w:rsidP="0013059A">
            <w:pPr>
              <w:spacing w:after="0"/>
              <w:rPr>
                <w:rFonts w:cs="Times New Roman"/>
                <w:i/>
                <w:color w:val="FF0000"/>
              </w:rPr>
            </w:pPr>
            <w:r w:rsidRPr="0068659B">
              <w:rPr>
                <w:rFonts w:cs="Times New Roman"/>
                <w:i/>
                <w:color w:val="FF0000"/>
              </w:rPr>
              <w:t>Iela, mājas nosaukums, Nr./ dzīvokļa Nr.</w:t>
            </w:r>
          </w:p>
        </w:tc>
      </w:tr>
      <w:tr w:rsidR="00BC2B5E" w:rsidRPr="00632400" w14:paraId="2ACDD720" w14:textId="77777777" w:rsidTr="00C85DA5">
        <w:trPr>
          <w:trHeight w:val="699"/>
        </w:trPr>
        <w:tc>
          <w:tcPr>
            <w:tcW w:w="4480" w:type="dxa"/>
            <w:vMerge/>
            <w:shd w:val="clear" w:color="auto" w:fill="auto"/>
            <w:vAlign w:val="center"/>
          </w:tcPr>
          <w:p w14:paraId="2ED2D9C2" w14:textId="77777777" w:rsidR="00BC2B5E" w:rsidRPr="00632400" w:rsidRDefault="00BC2B5E" w:rsidP="0013059A">
            <w:pPr>
              <w:rPr>
                <w:rFonts w:cs="Times New Roman"/>
              </w:rPr>
            </w:pPr>
          </w:p>
        </w:tc>
        <w:tc>
          <w:tcPr>
            <w:tcW w:w="2291" w:type="dxa"/>
            <w:shd w:val="clear" w:color="auto" w:fill="auto"/>
          </w:tcPr>
          <w:p w14:paraId="69F8BA45" w14:textId="77777777" w:rsidR="00BC2B5E" w:rsidRPr="0068659B" w:rsidRDefault="00BC2B5E" w:rsidP="0013059A">
            <w:pPr>
              <w:rPr>
                <w:rFonts w:cs="Times New Roman"/>
                <w:i/>
                <w:color w:val="FF0000"/>
              </w:rPr>
            </w:pPr>
            <w:r w:rsidRPr="0068659B">
              <w:rPr>
                <w:rFonts w:cs="Times New Roman"/>
                <w:i/>
                <w:color w:val="FF0000"/>
              </w:rPr>
              <w:t>Republikas pilsēta</w:t>
            </w:r>
          </w:p>
        </w:tc>
        <w:tc>
          <w:tcPr>
            <w:tcW w:w="1287" w:type="dxa"/>
            <w:shd w:val="clear" w:color="auto" w:fill="auto"/>
          </w:tcPr>
          <w:p w14:paraId="060EDE42"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tcPr>
          <w:p w14:paraId="037140C1" w14:textId="77777777" w:rsidR="00BC2B5E" w:rsidRPr="0068659B" w:rsidRDefault="00BC2B5E" w:rsidP="0013059A">
            <w:pPr>
              <w:rPr>
                <w:rFonts w:cs="Times New Roman"/>
                <w:i/>
                <w:color w:val="FF0000"/>
              </w:rPr>
            </w:pPr>
            <w:r w:rsidRPr="0068659B">
              <w:rPr>
                <w:rFonts w:cs="Times New Roman"/>
                <w:i/>
                <w:color w:val="FF0000"/>
              </w:rPr>
              <w:t>Novada pilsēta vai pagasts</w:t>
            </w:r>
          </w:p>
        </w:tc>
      </w:tr>
      <w:tr w:rsidR="00BC2B5E" w:rsidRPr="00632400" w14:paraId="6BA62AA2" w14:textId="77777777" w:rsidTr="00C85DA5">
        <w:trPr>
          <w:trHeight w:val="345"/>
        </w:trPr>
        <w:tc>
          <w:tcPr>
            <w:tcW w:w="4480" w:type="dxa"/>
            <w:vMerge/>
            <w:shd w:val="clear" w:color="auto" w:fill="auto"/>
            <w:vAlign w:val="center"/>
          </w:tcPr>
          <w:p w14:paraId="35C2A424" w14:textId="77777777" w:rsidR="00BC2B5E" w:rsidRPr="00632400" w:rsidRDefault="00BC2B5E" w:rsidP="0013059A">
            <w:pPr>
              <w:rPr>
                <w:rFonts w:cs="Times New Roman"/>
              </w:rPr>
            </w:pPr>
          </w:p>
        </w:tc>
        <w:tc>
          <w:tcPr>
            <w:tcW w:w="5723" w:type="dxa"/>
            <w:gridSpan w:val="3"/>
            <w:shd w:val="clear" w:color="auto" w:fill="auto"/>
            <w:vAlign w:val="center"/>
          </w:tcPr>
          <w:p w14:paraId="071FD7CB" w14:textId="77777777" w:rsidR="00BC2B5E" w:rsidRPr="0068659B" w:rsidRDefault="00BC2B5E" w:rsidP="0013059A">
            <w:pPr>
              <w:spacing w:after="0"/>
              <w:rPr>
                <w:rFonts w:cs="Times New Roman"/>
                <w:i/>
                <w:color w:val="FF0000"/>
              </w:rPr>
            </w:pPr>
            <w:r w:rsidRPr="0068659B">
              <w:rPr>
                <w:rFonts w:cs="Times New Roman"/>
                <w:i/>
                <w:color w:val="FF0000"/>
              </w:rPr>
              <w:t>Pasta indekss</w:t>
            </w:r>
          </w:p>
        </w:tc>
      </w:tr>
      <w:tr w:rsidR="00BC2B5E" w:rsidRPr="00632400" w14:paraId="48E87C47" w14:textId="77777777" w:rsidTr="00C85DA5">
        <w:trPr>
          <w:trHeight w:val="279"/>
        </w:trPr>
        <w:tc>
          <w:tcPr>
            <w:tcW w:w="4480" w:type="dxa"/>
            <w:vMerge/>
            <w:shd w:val="clear" w:color="auto" w:fill="auto"/>
            <w:vAlign w:val="center"/>
          </w:tcPr>
          <w:p w14:paraId="60BE8947" w14:textId="77777777" w:rsidR="00BC2B5E" w:rsidRPr="00632400" w:rsidRDefault="00BC2B5E" w:rsidP="0013059A">
            <w:pPr>
              <w:rPr>
                <w:rFonts w:cs="Times New Roman"/>
              </w:rPr>
            </w:pPr>
          </w:p>
        </w:tc>
        <w:tc>
          <w:tcPr>
            <w:tcW w:w="5723" w:type="dxa"/>
            <w:gridSpan w:val="3"/>
            <w:shd w:val="clear" w:color="auto" w:fill="auto"/>
            <w:vAlign w:val="center"/>
          </w:tcPr>
          <w:p w14:paraId="08A54F86"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765F966B" w14:textId="77777777" w:rsidTr="00C85DA5">
        <w:trPr>
          <w:trHeight w:val="568"/>
        </w:trPr>
        <w:tc>
          <w:tcPr>
            <w:tcW w:w="4480" w:type="dxa"/>
            <w:vMerge/>
            <w:shd w:val="clear" w:color="auto" w:fill="auto"/>
            <w:vAlign w:val="center"/>
          </w:tcPr>
          <w:p w14:paraId="19F49D44" w14:textId="77777777" w:rsidR="00BC2B5E" w:rsidRPr="00632400" w:rsidRDefault="00BC2B5E" w:rsidP="0013059A">
            <w:pPr>
              <w:rPr>
                <w:rFonts w:cs="Times New Roman"/>
              </w:rPr>
            </w:pPr>
          </w:p>
        </w:tc>
        <w:tc>
          <w:tcPr>
            <w:tcW w:w="5723" w:type="dxa"/>
            <w:gridSpan w:val="3"/>
            <w:shd w:val="clear" w:color="auto" w:fill="auto"/>
            <w:vAlign w:val="center"/>
          </w:tcPr>
          <w:p w14:paraId="5841FBA4" w14:textId="77777777" w:rsidR="00BC2B5E" w:rsidRPr="0068659B" w:rsidRDefault="00BC2B5E" w:rsidP="0013059A">
            <w:pPr>
              <w:spacing w:after="0"/>
              <w:rPr>
                <w:rFonts w:cs="Times New Roman"/>
                <w:i/>
                <w:color w:val="FF0000"/>
              </w:rPr>
            </w:pPr>
            <w:r w:rsidRPr="0068659B">
              <w:rPr>
                <w:rFonts w:cs="Times New Roman"/>
                <w:i/>
                <w:color w:val="FF0000"/>
              </w:rPr>
              <w:t>Tīmekļa vietne</w:t>
            </w:r>
          </w:p>
        </w:tc>
      </w:tr>
      <w:tr w:rsidR="00BC2B5E" w:rsidRPr="00632400" w14:paraId="0D1C0FF5" w14:textId="77777777" w:rsidTr="00C85DA5">
        <w:trPr>
          <w:trHeight w:val="371"/>
        </w:trPr>
        <w:tc>
          <w:tcPr>
            <w:tcW w:w="4480"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723" w:type="dxa"/>
            <w:gridSpan w:val="3"/>
            <w:shd w:val="clear" w:color="auto" w:fill="auto"/>
            <w:vAlign w:val="center"/>
          </w:tcPr>
          <w:p w14:paraId="517B9550" w14:textId="77777777" w:rsidR="00BC2B5E" w:rsidRPr="0068659B" w:rsidRDefault="00BC2B5E" w:rsidP="0013059A">
            <w:pPr>
              <w:spacing w:after="0"/>
              <w:rPr>
                <w:rFonts w:cs="Times New Roman"/>
                <w:i/>
                <w:color w:val="FF0000"/>
              </w:rPr>
            </w:pPr>
            <w:r w:rsidRPr="0068659B">
              <w:rPr>
                <w:rFonts w:cs="Times New Roman"/>
                <w:i/>
                <w:color w:val="FF0000"/>
              </w:rPr>
              <w:t>Kontaktpersonas Vārds, Uzvārds</w:t>
            </w:r>
          </w:p>
        </w:tc>
      </w:tr>
      <w:tr w:rsidR="00BC2B5E" w:rsidRPr="00632400" w14:paraId="3B7B1C33" w14:textId="77777777" w:rsidTr="00C85DA5">
        <w:trPr>
          <w:trHeight w:val="420"/>
        </w:trPr>
        <w:tc>
          <w:tcPr>
            <w:tcW w:w="4480" w:type="dxa"/>
            <w:vMerge/>
            <w:shd w:val="clear" w:color="auto" w:fill="auto"/>
            <w:vAlign w:val="center"/>
          </w:tcPr>
          <w:p w14:paraId="089CE114" w14:textId="77777777" w:rsidR="00BC2B5E" w:rsidRPr="00632400" w:rsidRDefault="00BC2B5E" w:rsidP="0013059A">
            <w:pPr>
              <w:rPr>
                <w:rFonts w:cs="Times New Roman"/>
              </w:rPr>
            </w:pPr>
          </w:p>
        </w:tc>
        <w:tc>
          <w:tcPr>
            <w:tcW w:w="5723" w:type="dxa"/>
            <w:gridSpan w:val="3"/>
            <w:shd w:val="clear" w:color="auto" w:fill="auto"/>
            <w:vAlign w:val="center"/>
          </w:tcPr>
          <w:p w14:paraId="05738327" w14:textId="77777777" w:rsidR="00BC2B5E" w:rsidRPr="0068659B" w:rsidRDefault="00BC2B5E" w:rsidP="0013059A">
            <w:pPr>
              <w:spacing w:after="0"/>
              <w:rPr>
                <w:rFonts w:cs="Times New Roman"/>
                <w:i/>
                <w:color w:val="FF0000"/>
              </w:rPr>
            </w:pPr>
            <w:r w:rsidRPr="0068659B">
              <w:rPr>
                <w:rFonts w:cs="Times New Roman"/>
                <w:i/>
                <w:color w:val="FF0000"/>
              </w:rPr>
              <w:t>Ieņemamais amats</w:t>
            </w:r>
          </w:p>
        </w:tc>
      </w:tr>
      <w:tr w:rsidR="00BC2B5E" w:rsidRPr="00632400" w14:paraId="6101DF75" w14:textId="77777777" w:rsidTr="00C85DA5">
        <w:trPr>
          <w:trHeight w:val="406"/>
        </w:trPr>
        <w:tc>
          <w:tcPr>
            <w:tcW w:w="4480" w:type="dxa"/>
            <w:vMerge/>
            <w:shd w:val="clear" w:color="auto" w:fill="auto"/>
            <w:vAlign w:val="center"/>
          </w:tcPr>
          <w:p w14:paraId="7CF5B0BB" w14:textId="77777777" w:rsidR="00BC2B5E" w:rsidRPr="00632400" w:rsidRDefault="00BC2B5E" w:rsidP="0013059A">
            <w:pPr>
              <w:rPr>
                <w:rFonts w:cs="Times New Roman"/>
              </w:rPr>
            </w:pPr>
          </w:p>
        </w:tc>
        <w:tc>
          <w:tcPr>
            <w:tcW w:w="5723" w:type="dxa"/>
            <w:gridSpan w:val="3"/>
            <w:shd w:val="clear" w:color="auto" w:fill="auto"/>
            <w:vAlign w:val="center"/>
          </w:tcPr>
          <w:p w14:paraId="7889FED3" w14:textId="77777777" w:rsidR="00BC2B5E" w:rsidRPr="0068659B" w:rsidRDefault="00BC2B5E" w:rsidP="0013059A">
            <w:pPr>
              <w:spacing w:after="0"/>
              <w:rPr>
                <w:rFonts w:cs="Times New Roman"/>
                <w:i/>
                <w:color w:val="FF0000"/>
              </w:rPr>
            </w:pPr>
            <w:r w:rsidRPr="0068659B">
              <w:rPr>
                <w:rFonts w:cs="Times New Roman"/>
                <w:i/>
                <w:color w:val="FF0000"/>
              </w:rPr>
              <w:t xml:space="preserve">Tālrunis </w:t>
            </w:r>
          </w:p>
        </w:tc>
      </w:tr>
      <w:tr w:rsidR="00BC2B5E" w:rsidRPr="00632400" w14:paraId="1B52A72C" w14:textId="77777777" w:rsidTr="00C85DA5">
        <w:trPr>
          <w:trHeight w:val="288"/>
        </w:trPr>
        <w:tc>
          <w:tcPr>
            <w:tcW w:w="4480" w:type="dxa"/>
            <w:vMerge/>
            <w:shd w:val="clear" w:color="auto" w:fill="auto"/>
            <w:vAlign w:val="center"/>
          </w:tcPr>
          <w:p w14:paraId="1FE6809E" w14:textId="77777777" w:rsidR="00BC2B5E" w:rsidRPr="00632400" w:rsidRDefault="00BC2B5E" w:rsidP="0013059A">
            <w:pPr>
              <w:rPr>
                <w:rFonts w:cs="Times New Roman"/>
              </w:rPr>
            </w:pPr>
          </w:p>
        </w:tc>
        <w:tc>
          <w:tcPr>
            <w:tcW w:w="5723" w:type="dxa"/>
            <w:gridSpan w:val="3"/>
            <w:shd w:val="clear" w:color="auto" w:fill="auto"/>
            <w:vAlign w:val="center"/>
          </w:tcPr>
          <w:p w14:paraId="68E10390"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6B217F2D" w14:textId="77777777" w:rsidTr="00C85DA5">
        <w:trPr>
          <w:trHeight w:val="604"/>
        </w:trPr>
        <w:tc>
          <w:tcPr>
            <w:tcW w:w="4480"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723" w:type="dxa"/>
            <w:gridSpan w:val="3"/>
            <w:shd w:val="clear" w:color="auto" w:fill="auto"/>
            <w:vAlign w:val="center"/>
          </w:tcPr>
          <w:p w14:paraId="0F6685A3" w14:textId="77777777" w:rsidR="00BC2B5E" w:rsidRPr="0068659B" w:rsidRDefault="00BC2B5E" w:rsidP="0013059A">
            <w:pPr>
              <w:rPr>
                <w:rFonts w:cs="Times New Roman"/>
                <w:i/>
                <w:color w:val="FF0000"/>
              </w:rPr>
            </w:pPr>
            <w:r w:rsidRPr="0068659B">
              <w:rPr>
                <w:rFonts w:cs="Times New Roman"/>
                <w:i/>
                <w:color w:val="FF0000"/>
              </w:rPr>
              <w:t>Iela, mājas nosaukums, Nr./ dzīvokļa Nr.</w:t>
            </w:r>
          </w:p>
        </w:tc>
      </w:tr>
      <w:tr w:rsidR="00BC2B5E" w:rsidRPr="00632400" w14:paraId="2EE72732" w14:textId="77777777" w:rsidTr="00C85DA5">
        <w:trPr>
          <w:trHeight w:val="564"/>
        </w:trPr>
        <w:tc>
          <w:tcPr>
            <w:tcW w:w="4480" w:type="dxa"/>
            <w:vMerge/>
            <w:shd w:val="clear" w:color="auto" w:fill="auto"/>
            <w:vAlign w:val="center"/>
          </w:tcPr>
          <w:p w14:paraId="7F18CDB1" w14:textId="77777777" w:rsidR="00BC2B5E" w:rsidRPr="00632400" w:rsidRDefault="00BC2B5E" w:rsidP="0013059A">
            <w:pPr>
              <w:spacing w:after="0"/>
              <w:rPr>
                <w:rFonts w:cs="Times New Roman"/>
                <w:b/>
              </w:rPr>
            </w:pPr>
          </w:p>
        </w:tc>
        <w:tc>
          <w:tcPr>
            <w:tcW w:w="2291" w:type="dxa"/>
            <w:shd w:val="clear" w:color="auto" w:fill="auto"/>
            <w:vAlign w:val="center"/>
          </w:tcPr>
          <w:p w14:paraId="7597F250" w14:textId="77777777" w:rsidR="00BC2B5E" w:rsidRPr="0068659B" w:rsidRDefault="00BC2B5E" w:rsidP="0013059A">
            <w:pPr>
              <w:spacing w:after="0"/>
              <w:rPr>
                <w:rFonts w:cs="Times New Roman"/>
                <w:i/>
                <w:color w:val="FF0000"/>
              </w:rPr>
            </w:pPr>
            <w:r w:rsidRPr="0068659B">
              <w:rPr>
                <w:rFonts w:cs="Times New Roman"/>
                <w:i/>
                <w:color w:val="FF0000"/>
              </w:rPr>
              <w:t>Republikas pilsēta</w:t>
            </w:r>
          </w:p>
        </w:tc>
        <w:tc>
          <w:tcPr>
            <w:tcW w:w="1287" w:type="dxa"/>
            <w:shd w:val="clear" w:color="auto" w:fill="auto"/>
            <w:vAlign w:val="center"/>
          </w:tcPr>
          <w:p w14:paraId="6137E05F"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C85DA5">
        <w:trPr>
          <w:trHeight w:val="457"/>
        </w:trPr>
        <w:tc>
          <w:tcPr>
            <w:tcW w:w="4480" w:type="dxa"/>
            <w:vMerge/>
            <w:shd w:val="clear" w:color="auto" w:fill="auto"/>
            <w:vAlign w:val="center"/>
          </w:tcPr>
          <w:p w14:paraId="74D77729" w14:textId="77777777" w:rsidR="00BC2B5E" w:rsidRPr="00632400" w:rsidRDefault="00BC2B5E" w:rsidP="0013059A">
            <w:pPr>
              <w:spacing w:after="0"/>
              <w:rPr>
                <w:rFonts w:cs="Times New Roman"/>
                <w:b/>
              </w:rPr>
            </w:pPr>
          </w:p>
        </w:tc>
        <w:tc>
          <w:tcPr>
            <w:tcW w:w="5723" w:type="dxa"/>
            <w:gridSpan w:val="3"/>
            <w:shd w:val="clear" w:color="auto" w:fill="auto"/>
            <w:vAlign w:val="center"/>
          </w:tcPr>
          <w:p w14:paraId="09036379" w14:textId="77777777" w:rsidR="00BC2B5E" w:rsidRPr="0068659B" w:rsidRDefault="00BC2B5E" w:rsidP="0013059A">
            <w:pPr>
              <w:rPr>
                <w:rFonts w:cs="Times New Roman"/>
                <w:i/>
                <w:color w:val="FF0000"/>
              </w:rPr>
            </w:pPr>
            <w:r w:rsidRPr="0068659B">
              <w:rPr>
                <w:rFonts w:cs="Times New Roman"/>
                <w:i/>
                <w:color w:val="FF0000"/>
              </w:rPr>
              <w:t>Pasta indekss</w:t>
            </w:r>
          </w:p>
        </w:tc>
      </w:tr>
      <w:tr w:rsidR="00BC2B5E" w:rsidRPr="00632400" w14:paraId="3141B45A" w14:textId="77777777" w:rsidTr="00C85DA5">
        <w:trPr>
          <w:trHeight w:val="1083"/>
        </w:trPr>
        <w:tc>
          <w:tcPr>
            <w:tcW w:w="4480"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723" w:type="dxa"/>
            <w:gridSpan w:val="3"/>
            <w:shd w:val="clear" w:color="auto" w:fill="auto"/>
          </w:tcPr>
          <w:p w14:paraId="31ECFC35" w14:textId="0520E38C" w:rsidR="00D41C12" w:rsidRPr="00F26422" w:rsidRDefault="00F26422" w:rsidP="0013059A">
            <w:pPr>
              <w:pStyle w:val="NoSpacing"/>
              <w:jc w:val="both"/>
              <w:rPr>
                <w:rFonts w:ascii="Times New Roman" w:hAnsi="Times New Roman" w:cs="Times New Roman"/>
                <w:color w:val="FF0000"/>
              </w:rPr>
            </w:pPr>
            <w:r w:rsidRPr="00F26422">
              <w:rPr>
                <w:rFonts w:ascii="Times New Roman" w:hAnsi="Times New Roman" w:cs="Times New Roman"/>
                <w:color w:val="FF0000"/>
              </w:rPr>
              <w:t>“B” ģimenes ārsta prakse tiks aprīkota ar medicīnas tehnoloģijām.</w:t>
            </w:r>
          </w:p>
          <w:p w14:paraId="0C4DF77D" w14:textId="77777777" w:rsidR="00D41C12" w:rsidRPr="00042D76" w:rsidRDefault="00D41C12" w:rsidP="0013059A">
            <w:pPr>
              <w:pStyle w:val="NoSpacing"/>
              <w:jc w:val="both"/>
              <w:rPr>
                <w:rFonts w:ascii="Times New Roman" w:hAnsi="Times New Roman" w:cs="Times New Roman"/>
                <w:i/>
              </w:rPr>
            </w:pPr>
          </w:p>
          <w:p w14:paraId="04D317B9" w14:textId="59C628A1" w:rsidR="008664B7" w:rsidRPr="00632400" w:rsidRDefault="008664B7" w:rsidP="00373FAD">
            <w:pPr>
              <w:tabs>
                <w:tab w:val="left" w:pos="900"/>
              </w:tabs>
              <w:spacing w:after="0"/>
              <w:rPr>
                <w:rFonts w:cs="Times New Roman"/>
                <w:color w:val="0000FF"/>
              </w:rPr>
            </w:pPr>
          </w:p>
        </w:tc>
      </w:tr>
    </w:tbl>
    <w:p w14:paraId="40B0B79D" w14:textId="2E71B4CB" w:rsidR="00BC2B5E" w:rsidRDefault="00C85DA5" w:rsidP="00BC2B5E">
      <w:pPr>
        <w:spacing w:after="0"/>
        <w:rPr>
          <w:rFonts w:cs="Times New Roman"/>
          <w:i/>
          <w:sz w:val="20"/>
          <w:szCs w:val="20"/>
        </w:rPr>
      </w:pPr>
      <w:r w:rsidRPr="00C85DA5">
        <w:rPr>
          <w:rFonts w:cs="Times New Roman"/>
          <w:i/>
          <w:sz w:val="20"/>
          <w:szCs w:val="20"/>
        </w:rPr>
        <w:t>*</w:t>
      </w:r>
      <w:r>
        <w:rPr>
          <w:rFonts w:cs="Times New Roman"/>
          <w:i/>
          <w:sz w:val="20"/>
          <w:szCs w:val="20"/>
        </w:rPr>
        <w:t>J</w:t>
      </w:r>
      <w:r w:rsidR="00BC2B5E" w:rsidRPr="00632400">
        <w:rPr>
          <w:rFonts w:cs="Times New Roman"/>
          <w:i/>
          <w:sz w:val="20"/>
          <w:szCs w:val="20"/>
        </w:rPr>
        <w:t>a projekta īstenošanā paredzēts piesaistīt vairākus partnerus, informāciju norāda par katru partneri.</w:t>
      </w:r>
    </w:p>
    <w:p w14:paraId="30660319" w14:textId="25AB7648" w:rsidR="0095061E" w:rsidRDefault="0095061E" w:rsidP="00BC2B5E">
      <w:pPr>
        <w:spacing w:after="0"/>
        <w:rPr>
          <w:rFonts w:cs="Times New Roman"/>
          <w:i/>
          <w:sz w:val="20"/>
          <w:szCs w:val="20"/>
        </w:rPr>
      </w:pPr>
      <w:r>
        <w:rPr>
          <w:rFonts w:cs="Times New Roman"/>
          <w:i/>
          <w:sz w:val="20"/>
          <w:szCs w:val="20"/>
        </w:rPr>
        <w:br w:type="page"/>
      </w:r>
    </w:p>
    <w:tbl>
      <w:tblPr>
        <w:tblStyle w:val="TableGrid"/>
        <w:tblW w:w="10225" w:type="dxa"/>
        <w:tblInd w:w="-572" w:type="dxa"/>
        <w:tblLook w:val="04A0" w:firstRow="1" w:lastRow="0" w:firstColumn="1" w:lastColumn="0" w:noHBand="0" w:noVBand="1"/>
      </w:tblPr>
      <w:tblGrid>
        <w:gridCol w:w="10225"/>
      </w:tblGrid>
      <w:tr w:rsidR="00C1570A" w:rsidRPr="00A21993" w14:paraId="108F2FD6" w14:textId="77777777" w:rsidTr="00BB0C6B">
        <w:trPr>
          <w:trHeight w:val="871"/>
        </w:trPr>
        <w:tc>
          <w:tcPr>
            <w:tcW w:w="10225"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4" w:name="_Toc1548225"/>
            <w:r w:rsidRPr="00A21993">
              <w:rPr>
                <w:rFonts w:ascii="Times New Roman" w:hAnsi="Times New Roman" w:cs="Times New Roman"/>
                <w:b/>
                <w:color w:val="auto"/>
                <w:sz w:val="24"/>
                <w:szCs w:val="24"/>
              </w:rPr>
              <w:lastRenderedPageBreak/>
              <w:t>2.SADAĻA – PROJEKTA ĪSTENOŠANA</w:t>
            </w:r>
            <w:bookmarkEnd w:id="14"/>
          </w:p>
        </w:tc>
      </w:tr>
    </w:tbl>
    <w:p w14:paraId="602AEF85" w14:textId="77777777" w:rsidR="00C1570A" w:rsidRPr="00A21993"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3119"/>
        <w:gridCol w:w="7087"/>
      </w:tblGrid>
      <w:tr w:rsidR="00083731" w:rsidRPr="0037445F" w14:paraId="5A6C4CD6" w14:textId="77777777" w:rsidTr="000353BE">
        <w:trPr>
          <w:trHeight w:val="600"/>
        </w:trPr>
        <w:tc>
          <w:tcPr>
            <w:tcW w:w="10206" w:type="dxa"/>
            <w:gridSpan w:val="2"/>
            <w:vAlign w:val="center"/>
          </w:tcPr>
          <w:p w14:paraId="4351D8F2" w14:textId="03C19472" w:rsidR="00341849" w:rsidRPr="00C95E15" w:rsidRDefault="00083731" w:rsidP="00F26422">
            <w:pPr>
              <w:pStyle w:val="Heading2"/>
              <w:outlineLvl w:val="1"/>
              <w:rPr>
                <w:color w:val="0070C0"/>
              </w:rPr>
            </w:pPr>
            <w:bookmarkStart w:id="15" w:name="_Toc1548226"/>
            <w:r w:rsidRPr="0037445F">
              <w:rPr>
                <w:rFonts w:ascii="Times New Roman" w:hAnsi="Times New Roman" w:cs="Times New Roman"/>
                <w:b/>
                <w:color w:val="auto"/>
                <w:sz w:val="22"/>
                <w:szCs w:val="22"/>
              </w:rPr>
              <w:t>2.1. Projekta īstenošanas kapacitāte</w:t>
            </w:r>
            <w:bookmarkEnd w:id="15"/>
          </w:p>
          <w:p w14:paraId="6A33A5CB" w14:textId="3E611E6C" w:rsidR="00FB518C" w:rsidRPr="00F26422" w:rsidRDefault="00FB518C" w:rsidP="00F26422">
            <w:pPr>
              <w:tabs>
                <w:tab w:val="left" w:pos="33"/>
              </w:tabs>
              <w:ind w:right="34"/>
              <w:rPr>
                <w:rFonts w:cs="Times New Roman"/>
                <w:b/>
                <w:i/>
                <w:iCs/>
                <w:color w:val="0070C0"/>
              </w:rPr>
            </w:pPr>
          </w:p>
        </w:tc>
      </w:tr>
      <w:tr w:rsidR="00083731" w:rsidRPr="0037445F" w14:paraId="5AFD15C0" w14:textId="77777777" w:rsidTr="000353BE">
        <w:trPr>
          <w:trHeight w:val="572"/>
        </w:trPr>
        <w:tc>
          <w:tcPr>
            <w:tcW w:w="3119" w:type="dxa"/>
          </w:tcPr>
          <w:p w14:paraId="07CCA3C2" w14:textId="34688014" w:rsidR="00083731" w:rsidRPr="0037445F" w:rsidRDefault="00243AC0" w:rsidP="00F26422">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p>
        </w:tc>
        <w:tc>
          <w:tcPr>
            <w:tcW w:w="7087" w:type="dxa"/>
          </w:tcPr>
          <w:p w14:paraId="7E1A88BF" w14:textId="6FFC0295" w:rsidR="0066578E" w:rsidRPr="00F26422" w:rsidRDefault="00F26422" w:rsidP="000353BE">
            <w:pPr>
              <w:jc w:val="center"/>
              <w:rPr>
                <w:rFonts w:cs="Times New Roman"/>
              </w:rPr>
            </w:pPr>
            <w:r w:rsidRPr="00F26422">
              <w:rPr>
                <w:rFonts w:cs="Times New Roman"/>
              </w:rPr>
              <w:t>N</w:t>
            </w:r>
            <w:r>
              <w:rPr>
                <w:rFonts w:cs="Times New Roman"/>
              </w:rPr>
              <w:t>/</w:t>
            </w:r>
            <w:r w:rsidRPr="00F26422">
              <w:rPr>
                <w:rFonts w:cs="Times New Roman"/>
              </w:rPr>
              <w:t>A</w:t>
            </w:r>
          </w:p>
        </w:tc>
      </w:tr>
      <w:tr w:rsidR="00083731" w:rsidRPr="0037445F" w14:paraId="021442B8" w14:textId="77777777" w:rsidTr="000353BE">
        <w:trPr>
          <w:trHeight w:val="556"/>
        </w:trPr>
        <w:tc>
          <w:tcPr>
            <w:tcW w:w="3119" w:type="dxa"/>
          </w:tcPr>
          <w:p w14:paraId="3A384516" w14:textId="263C8962" w:rsidR="00083731" w:rsidRPr="0037445F" w:rsidRDefault="00083731" w:rsidP="00F26422">
            <w:pPr>
              <w:rPr>
                <w:rFonts w:cs="Times New Roman"/>
                <w:b/>
              </w:rPr>
            </w:pPr>
            <w:r w:rsidRPr="0037445F">
              <w:rPr>
                <w:rFonts w:cs="Times New Roman"/>
              </w:rPr>
              <w:t>Finansiālā kapacitāte</w:t>
            </w:r>
            <w:r w:rsidR="00341849" w:rsidRPr="0037445F">
              <w:rPr>
                <w:rFonts w:cs="Times New Roman"/>
                <w:b/>
              </w:rPr>
              <w:t xml:space="preserve"> </w:t>
            </w:r>
          </w:p>
        </w:tc>
        <w:tc>
          <w:tcPr>
            <w:tcW w:w="7087" w:type="dxa"/>
          </w:tcPr>
          <w:p w14:paraId="2A056BD3" w14:textId="1A76D625" w:rsidR="007C4036" w:rsidRPr="00F26422" w:rsidRDefault="00F26422" w:rsidP="000353BE">
            <w:pPr>
              <w:jc w:val="center"/>
            </w:pPr>
            <w:r w:rsidRPr="00F26422">
              <w:t>N</w:t>
            </w:r>
            <w:r>
              <w:t>/</w:t>
            </w:r>
            <w:r w:rsidRPr="00F26422">
              <w:t>A</w:t>
            </w:r>
          </w:p>
          <w:p w14:paraId="0FD88FE0" w14:textId="0794DD9C" w:rsidR="00541EF4" w:rsidRPr="00F26422" w:rsidRDefault="00541EF4" w:rsidP="000353BE">
            <w:pPr>
              <w:pStyle w:val="NoSpacing"/>
              <w:jc w:val="center"/>
              <w:rPr>
                <w:rFonts w:ascii="Times New Roman" w:hAnsi="Times New Roman" w:cs="Times New Roman"/>
              </w:rPr>
            </w:pPr>
          </w:p>
        </w:tc>
      </w:tr>
      <w:tr w:rsidR="00083731" w:rsidRPr="0037445F" w14:paraId="121B127B" w14:textId="77777777" w:rsidTr="000353BE">
        <w:trPr>
          <w:trHeight w:val="574"/>
        </w:trPr>
        <w:tc>
          <w:tcPr>
            <w:tcW w:w="3119" w:type="dxa"/>
          </w:tcPr>
          <w:p w14:paraId="5E50451D" w14:textId="347F2DF3" w:rsidR="00083731" w:rsidRPr="0037445F" w:rsidRDefault="00083731" w:rsidP="000353BE">
            <w:pPr>
              <w:rPr>
                <w:rFonts w:cs="Times New Roman"/>
                <w:b/>
              </w:rPr>
            </w:pPr>
            <w:r w:rsidRPr="0037445F">
              <w:rPr>
                <w:rFonts w:cs="Times New Roman"/>
              </w:rPr>
              <w:t>Īstenošanas kapacitāte</w:t>
            </w:r>
            <w:r w:rsidR="00341849" w:rsidRPr="0037445F">
              <w:rPr>
                <w:rFonts w:cs="Times New Roman"/>
                <w:b/>
              </w:rPr>
              <w:t xml:space="preserve"> </w:t>
            </w:r>
          </w:p>
        </w:tc>
        <w:tc>
          <w:tcPr>
            <w:tcW w:w="7087" w:type="dxa"/>
            <w:shd w:val="clear" w:color="auto" w:fill="auto"/>
          </w:tcPr>
          <w:p w14:paraId="4062923B" w14:textId="5C021BC9" w:rsidR="00B65306" w:rsidRPr="00F26422" w:rsidRDefault="00F26422" w:rsidP="000353BE">
            <w:pPr>
              <w:tabs>
                <w:tab w:val="left" w:pos="33"/>
              </w:tabs>
              <w:ind w:right="34"/>
              <w:jc w:val="center"/>
              <w:rPr>
                <w:rFonts w:cs="Times New Roman"/>
                <w:iCs/>
              </w:rPr>
            </w:pPr>
            <w:r w:rsidRPr="00F26422">
              <w:rPr>
                <w:rFonts w:cs="Times New Roman"/>
                <w:iCs/>
              </w:rPr>
              <w:t>N</w:t>
            </w:r>
            <w:r>
              <w:rPr>
                <w:rFonts w:cs="Times New Roman"/>
                <w:iCs/>
              </w:rPr>
              <w:t>/</w:t>
            </w:r>
            <w:r w:rsidRPr="00F26422">
              <w:rPr>
                <w:rFonts w:cs="Times New Roman"/>
                <w:iCs/>
              </w:rPr>
              <w:t>A</w:t>
            </w:r>
          </w:p>
          <w:p w14:paraId="4B1C2743" w14:textId="150D1B50" w:rsidR="005B3180" w:rsidRPr="00F26422" w:rsidRDefault="005B3180" w:rsidP="000353BE">
            <w:pPr>
              <w:spacing w:line="256" w:lineRule="auto"/>
              <w:jc w:val="center"/>
              <w:rPr>
                <w:rFonts w:cs="Times New Roman"/>
              </w:rPr>
            </w:pPr>
          </w:p>
        </w:tc>
      </w:tr>
    </w:tbl>
    <w:p w14:paraId="33A0A3B2" w14:textId="77777777" w:rsidR="00C1570A" w:rsidRPr="0037445F"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10206"/>
      </w:tblGrid>
      <w:tr w:rsidR="005101A3" w:rsidRPr="0037445F" w14:paraId="1098406C" w14:textId="77777777" w:rsidTr="000353BE">
        <w:trPr>
          <w:trHeight w:val="634"/>
        </w:trPr>
        <w:tc>
          <w:tcPr>
            <w:tcW w:w="10206" w:type="dxa"/>
            <w:vAlign w:val="center"/>
          </w:tcPr>
          <w:p w14:paraId="34B4A12E" w14:textId="0502CAB5" w:rsidR="00FB518C" w:rsidRPr="00F26422" w:rsidRDefault="003128FF" w:rsidP="00F26422">
            <w:pPr>
              <w:pStyle w:val="Heading2"/>
              <w:outlineLvl w:val="1"/>
              <w:rPr>
                <w:rFonts w:ascii="Times New Roman" w:hAnsi="Times New Roman" w:cs="Times New Roman"/>
                <w:b/>
                <w:color w:val="auto"/>
                <w:sz w:val="22"/>
                <w:szCs w:val="22"/>
              </w:rPr>
            </w:pPr>
            <w:bookmarkStart w:id="16" w:name="_Toc1548227"/>
            <w:r w:rsidRPr="0037445F">
              <w:rPr>
                <w:rFonts w:ascii="Times New Roman" w:hAnsi="Times New Roman" w:cs="Times New Roman"/>
                <w:b/>
                <w:color w:val="auto"/>
                <w:sz w:val="22"/>
                <w:szCs w:val="22"/>
              </w:rPr>
              <w:t>2.2. Projekta īstenošanas, administrēšanas un uzraudzības apraksts</w:t>
            </w:r>
            <w:bookmarkEnd w:id="16"/>
          </w:p>
        </w:tc>
      </w:tr>
      <w:tr w:rsidR="005101A3" w:rsidRPr="00A21993" w14:paraId="1F43EA89" w14:textId="77777777" w:rsidTr="000353BE">
        <w:trPr>
          <w:trHeight w:val="612"/>
        </w:trPr>
        <w:tc>
          <w:tcPr>
            <w:tcW w:w="10206" w:type="dxa"/>
          </w:tcPr>
          <w:p w14:paraId="70664A79" w14:textId="560DF1A4" w:rsidR="00600132" w:rsidRPr="00F26422" w:rsidRDefault="00F26422" w:rsidP="000353BE">
            <w:pPr>
              <w:pStyle w:val="ListParagraph"/>
              <w:jc w:val="center"/>
              <w:rPr>
                <w:color w:val="0070C0"/>
              </w:rPr>
            </w:pPr>
            <w:r w:rsidRPr="00F26422">
              <w:t>N/A</w:t>
            </w:r>
          </w:p>
        </w:tc>
      </w:tr>
    </w:tbl>
    <w:p w14:paraId="0B8956E0" w14:textId="77777777" w:rsidR="005101A3" w:rsidRPr="00A21993" w:rsidRDefault="005101A3" w:rsidP="003C5410">
      <w:pPr>
        <w:rPr>
          <w:rFonts w:cs="Times New Roman"/>
        </w:rPr>
      </w:pPr>
    </w:p>
    <w:tbl>
      <w:tblPr>
        <w:tblStyle w:val="TableGrid"/>
        <w:tblW w:w="10206" w:type="dxa"/>
        <w:tblInd w:w="-572" w:type="dxa"/>
        <w:tblLook w:val="04A0" w:firstRow="1" w:lastRow="0" w:firstColumn="1" w:lastColumn="0" w:noHBand="0" w:noVBand="1"/>
      </w:tblPr>
      <w:tblGrid>
        <w:gridCol w:w="6472"/>
        <w:gridCol w:w="3734"/>
      </w:tblGrid>
      <w:tr w:rsidR="005101A3" w:rsidRPr="00A21993" w14:paraId="1E94CB2E" w14:textId="77777777" w:rsidTr="000353BE">
        <w:trPr>
          <w:trHeight w:val="826"/>
        </w:trPr>
        <w:tc>
          <w:tcPr>
            <w:tcW w:w="6472" w:type="dxa"/>
            <w:vAlign w:val="center"/>
          </w:tcPr>
          <w:p w14:paraId="2ED67F55" w14:textId="77777777" w:rsidR="005101A3" w:rsidRPr="00A21993" w:rsidRDefault="00770531" w:rsidP="00FB52CB">
            <w:pPr>
              <w:rPr>
                <w:rFonts w:cs="Times New Roman"/>
                <w:b/>
              </w:rPr>
            </w:pPr>
            <w:bookmarkStart w:id="17" w:name="_Toc1548228"/>
            <w:r w:rsidRPr="00A21993">
              <w:rPr>
                <w:rStyle w:val="Heading2Char"/>
                <w:rFonts w:ascii="Times New Roman" w:hAnsi="Times New Roman" w:cs="Times New Roman"/>
                <w:b/>
                <w:color w:val="auto"/>
                <w:sz w:val="22"/>
                <w:szCs w:val="22"/>
              </w:rPr>
              <w:t>2.3. Projekta īstenošanas ilgums</w:t>
            </w:r>
            <w:bookmarkEnd w:id="17"/>
            <w:r w:rsidRPr="00A21993">
              <w:rPr>
                <w:rFonts w:cs="Times New Roman"/>
                <w:b/>
              </w:rPr>
              <w:t xml:space="preserve"> (pilnos mēnešos):</w:t>
            </w:r>
          </w:p>
        </w:tc>
        <w:tc>
          <w:tcPr>
            <w:tcW w:w="3734" w:type="dxa"/>
            <w:vAlign w:val="center"/>
          </w:tcPr>
          <w:p w14:paraId="75DF9CF1" w14:textId="562DE163" w:rsidR="005101A3" w:rsidRPr="000B5BD7" w:rsidRDefault="00BB0C6B" w:rsidP="00A027D0">
            <w:pPr>
              <w:jc w:val="center"/>
              <w:rPr>
                <w:rFonts w:cs="Times New Roman"/>
                <w:color w:val="0000FF"/>
                <w:sz w:val="26"/>
                <w:szCs w:val="26"/>
              </w:rPr>
            </w:pPr>
            <w:r w:rsidRPr="000B5BD7">
              <w:rPr>
                <w:rFonts w:eastAsia="Calibri" w:cs="Times New Roman"/>
                <w:color w:val="FF0000"/>
                <w:sz w:val="26"/>
                <w:szCs w:val="26"/>
              </w:rPr>
              <w:t>15</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6D467704" w14:textId="77777777" w:rsidR="0095061E" w:rsidRDefault="0095061E" w:rsidP="00642F3C">
      <w:pPr>
        <w:pStyle w:val="ListParagraph"/>
        <w:spacing w:line="256" w:lineRule="auto"/>
        <w:ind w:left="-567" w:right="-335"/>
        <w:rPr>
          <w:i/>
          <w:color w:val="0070C0"/>
        </w:rPr>
      </w:pPr>
    </w:p>
    <w:p w14:paraId="284BFDF7" w14:textId="77777777" w:rsidR="0095061E" w:rsidRDefault="0095061E" w:rsidP="00642F3C">
      <w:pPr>
        <w:pStyle w:val="ListParagraph"/>
        <w:spacing w:line="256" w:lineRule="auto"/>
        <w:ind w:left="-567" w:right="-335"/>
        <w:rPr>
          <w:i/>
          <w:color w:val="0070C0"/>
        </w:rPr>
        <w:sectPr w:rsidR="0095061E" w:rsidSect="00A310D9">
          <w:pgSz w:w="11906" w:h="16838" w:code="9"/>
          <w:pgMar w:top="851" w:right="1276" w:bottom="568" w:left="1134" w:header="709" w:footer="709" w:gutter="0"/>
          <w:cols w:space="708"/>
          <w:titlePg/>
          <w:docGrid w:linePitch="360"/>
        </w:sectPr>
      </w:pPr>
    </w:p>
    <w:tbl>
      <w:tblPr>
        <w:tblStyle w:val="TableGrid"/>
        <w:tblW w:w="15448" w:type="dxa"/>
        <w:tblLayout w:type="fixed"/>
        <w:tblLook w:val="04A0" w:firstRow="1" w:lastRow="0" w:firstColumn="1" w:lastColumn="0" w:noHBand="0" w:noVBand="1"/>
      </w:tblPr>
      <w:tblGrid>
        <w:gridCol w:w="732"/>
        <w:gridCol w:w="4866"/>
        <w:gridCol w:w="1032"/>
        <w:gridCol w:w="1621"/>
        <w:gridCol w:w="2212"/>
        <w:gridCol w:w="4985"/>
      </w:tblGrid>
      <w:tr w:rsidR="00A027D0" w:rsidRPr="00EA0AB5" w14:paraId="65EAFD61" w14:textId="77777777" w:rsidTr="000353BE">
        <w:trPr>
          <w:trHeight w:val="610"/>
        </w:trPr>
        <w:tc>
          <w:tcPr>
            <w:tcW w:w="15448" w:type="dxa"/>
            <w:gridSpan w:val="6"/>
            <w:vAlign w:val="center"/>
          </w:tcPr>
          <w:p w14:paraId="5851FCF8" w14:textId="5C62A210" w:rsidR="00A027D0" w:rsidRDefault="00A027D0" w:rsidP="00193D77">
            <w:pPr>
              <w:jc w:val="center"/>
              <w:rPr>
                <w:rFonts w:cs="Times New Roman"/>
                <w:b/>
              </w:rPr>
            </w:pPr>
            <w:bookmarkStart w:id="18" w:name="_Toc428218247"/>
            <w:bookmarkStart w:id="19" w:name="_Toc1548229"/>
            <w:r w:rsidRPr="00783484">
              <w:rPr>
                <w:rStyle w:val="Heading2Char"/>
                <w:rFonts w:ascii="Times New Roman" w:hAnsi="Times New Roman" w:cs="Times New Roman"/>
                <w:b/>
                <w:color w:val="auto"/>
                <w:sz w:val="22"/>
                <w:szCs w:val="22"/>
              </w:rPr>
              <w:lastRenderedPageBreak/>
              <w:t>2.4. Projekta risku izvērtējums</w:t>
            </w:r>
            <w:bookmarkEnd w:id="18"/>
            <w:bookmarkEnd w:id="19"/>
            <w:r w:rsidRPr="00783484">
              <w:rPr>
                <w:rFonts w:cs="Times New Roman"/>
                <w:b/>
              </w:rPr>
              <w:t>:</w:t>
            </w:r>
            <w:r w:rsidR="00A24582" w:rsidRPr="00783484">
              <w:rPr>
                <w:rFonts w:cs="Times New Roman"/>
                <w:b/>
              </w:rPr>
              <w:t xml:space="preserve"> </w:t>
            </w:r>
          </w:p>
          <w:p w14:paraId="01383F8F" w14:textId="7868DA8D" w:rsidR="00A24582" w:rsidRPr="00783484" w:rsidRDefault="00A24582" w:rsidP="00F26422">
            <w:pPr>
              <w:pStyle w:val="ListParagraph"/>
              <w:tabs>
                <w:tab w:val="left" w:pos="33"/>
              </w:tabs>
              <w:ind w:left="317" w:right="34"/>
              <w:rPr>
                <w:rFonts w:cs="Times New Roman"/>
                <w:b/>
                <w:szCs w:val="24"/>
              </w:rPr>
            </w:pPr>
          </w:p>
        </w:tc>
      </w:tr>
      <w:tr w:rsidR="00A027D0" w:rsidRPr="00EA0AB5" w14:paraId="4EDB8E18" w14:textId="77777777" w:rsidTr="0095061E">
        <w:trPr>
          <w:trHeight w:val="708"/>
        </w:trPr>
        <w:tc>
          <w:tcPr>
            <w:tcW w:w="732"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4866"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103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621"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2212"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4985"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5061E">
        <w:trPr>
          <w:trHeight w:val="286"/>
        </w:trPr>
        <w:tc>
          <w:tcPr>
            <w:tcW w:w="732" w:type="dxa"/>
          </w:tcPr>
          <w:p w14:paraId="57E6FBBE" w14:textId="77777777" w:rsidR="00A027D0" w:rsidRPr="00946948" w:rsidRDefault="00A027D0" w:rsidP="00193D77">
            <w:pPr>
              <w:rPr>
                <w:rFonts w:cs="Times New Roman"/>
              </w:rPr>
            </w:pPr>
            <w:r w:rsidRPr="00946948">
              <w:rPr>
                <w:rFonts w:cs="Times New Roman"/>
              </w:rPr>
              <w:t>1.</w:t>
            </w:r>
          </w:p>
        </w:tc>
        <w:tc>
          <w:tcPr>
            <w:tcW w:w="4866" w:type="dxa"/>
          </w:tcPr>
          <w:p w14:paraId="53549DBC" w14:textId="77777777" w:rsidR="00A027D0" w:rsidRPr="00946948" w:rsidRDefault="00A027D0" w:rsidP="00193D77">
            <w:pPr>
              <w:rPr>
                <w:rFonts w:cs="Times New Roman"/>
              </w:rPr>
            </w:pPr>
            <w:r w:rsidRPr="00946948">
              <w:rPr>
                <w:rFonts w:cs="Times New Roman"/>
              </w:rPr>
              <w:t>Finanšu</w:t>
            </w:r>
          </w:p>
        </w:tc>
        <w:tc>
          <w:tcPr>
            <w:tcW w:w="1032" w:type="dxa"/>
          </w:tcPr>
          <w:p w14:paraId="2C53F86C" w14:textId="6F801268" w:rsidR="00A027D0" w:rsidRPr="006B1028" w:rsidRDefault="00F26422" w:rsidP="006B1028">
            <w:pPr>
              <w:rPr>
                <w:rFonts w:cs="Times New Roman"/>
                <w:color w:val="0070C0"/>
              </w:rPr>
            </w:pPr>
            <w:r w:rsidRPr="006B1028">
              <w:rPr>
                <w:rFonts w:cs="Times New Roman"/>
              </w:rPr>
              <w:t>N/A</w:t>
            </w:r>
          </w:p>
        </w:tc>
        <w:tc>
          <w:tcPr>
            <w:tcW w:w="1621" w:type="dxa"/>
          </w:tcPr>
          <w:p w14:paraId="2C6E1443" w14:textId="451F74D6" w:rsidR="00A027D0" w:rsidRPr="00946948" w:rsidRDefault="00A027D0" w:rsidP="00193D77">
            <w:pPr>
              <w:rPr>
                <w:rFonts w:cs="Times New Roman"/>
                <w:highlight w:val="yellow"/>
              </w:rPr>
            </w:pPr>
          </w:p>
        </w:tc>
        <w:tc>
          <w:tcPr>
            <w:tcW w:w="2212" w:type="dxa"/>
          </w:tcPr>
          <w:p w14:paraId="160C1DB1" w14:textId="51264B31" w:rsidR="00A027D0" w:rsidRPr="00946948" w:rsidRDefault="00A027D0" w:rsidP="00193D77">
            <w:pPr>
              <w:rPr>
                <w:rFonts w:cs="Times New Roman"/>
                <w:highlight w:val="yellow"/>
              </w:rPr>
            </w:pPr>
          </w:p>
        </w:tc>
        <w:tc>
          <w:tcPr>
            <w:tcW w:w="4985" w:type="dxa"/>
          </w:tcPr>
          <w:p w14:paraId="69DBD07C" w14:textId="6F02954B" w:rsidR="00E40647" w:rsidRPr="00946948" w:rsidRDefault="00E40647" w:rsidP="00F26422">
            <w:pPr>
              <w:pStyle w:val="ListParagraph"/>
              <w:rPr>
                <w:rFonts w:cs="Times New Roman"/>
              </w:rPr>
            </w:pPr>
          </w:p>
        </w:tc>
      </w:tr>
      <w:tr w:rsidR="00E40647" w:rsidRPr="00EA0AB5" w14:paraId="7A47302B" w14:textId="77777777" w:rsidTr="0095061E">
        <w:trPr>
          <w:trHeight w:val="269"/>
        </w:trPr>
        <w:tc>
          <w:tcPr>
            <w:tcW w:w="732" w:type="dxa"/>
          </w:tcPr>
          <w:p w14:paraId="3BFC181D" w14:textId="77777777" w:rsidR="00E40647" w:rsidRPr="00946948" w:rsidRDefault="00E40647" w:rsidP="00E40647">
            <w:pPr>
              <w:rPr>
                <w:rFonts w:cs="Times New Roman"/>
              </w:rPr>
            </w:pPr>
            <w:r w:rsidRPr="00946948">
              <w:rPr>
                <w:rFonts w:cs="Times New Roman"/>
              </w:rPr>
              <w:t>2.</w:t>
            </w:r>
          </w:p>
        </w:tc>
        <w:tc>
          <w:tcPr>
            <w:tcW w:w="4866"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1032" w:type="dxa"/>
          </w:tcPr>
          <w:p w14:paraId="44C72DA8" w14:textId="481F40EE" w:rsidR="00E40647" w:rsidRPr="00946948" w:rsidRDefault="00F26422" w:rsidP="00E40647">
            <w:pPr>
              <w:rPr>
                <w:rFonts w:cs="Times New Roman"/>
                <w:color w:val="0070C0"/>
              </w:rPr>
            </w:pPr>
            <w:r w:rsidRPr="00F26422">
              <w:rPr>
                <w:rFonts w:cs="Times New Roman"/>
              </w:rPr>
              <w:t>N/A</w:t>
            </w:r>
          </w:p>
        </w:tc>
        <w:tc>
          <w:tcPr>
            <w:tcW w:w="1621" w:type="dxa"/>
          </w:tcPr>
          <w:p w14:paraId="282F7095" w14:textId="6F005D40" w:rsidR="00E40647" w:rsidRPr="00946948" w:rsidRDefault="00E40647" w:rsidP="00E40647">
            <w:pPr>
              <w:rPr>
                <w:rFonts w:cs="Times New Roman"/>
                <w:highlight w:val="yellow"/>
              </w:rPr>
            </w:pPr>
          </w:p>
        </w:tc>
        <w:tc>
          <w:tcPr>
            <w:tcW w:w="2212" w:type="dxa"/>
          </w:tcPr>
          <w:p w14:paraId="3EFEC2D8" w14:textId="7FA81A28" w:rsidR="00E40647" w:rsidRPr="00946948" w:rsidRDefault="00E40647" w:rsidP="00E40647">
            <w:pPr>
              <w:rPr>
                <w:rFonts w:cs="Times New Roman"/>
                <w:highlight w:val="yellow"/>
              </w:rPr>
            </w:pPr>
          </w:p>
        </w:tc>
        <w:tc>
          <w:tcPr>
            <w:tcW w:w="4985" w:type="dxa"/>
            <w:shd w:val="clear" w:color="auto" w:fill="auto"/>
          </w:tcPr>
          <w:p w14:paraId="4E85B395" w14:textId="2F703B85" w:rsidR="00E40647" w:rsidRPr="00946948" w:rsidRDefault="00E40647" w:rsidP="00F26422">
            <w:pPr>
              <w:pStyle w:val="ListParagraph"/>
              <w:rPr>
                <w:rFonts w:cs="Times New Roman"/>
              </w:rPr>
            </w:pPr>
          </w:p>
        </w:tc>
      </w:tr>
      <w:tr w:rsidR="00A27116" w:rsidRPr="00EA0AB5" w14:paraId="3A42F7C2" w14:textId="77777777" w:rsidTr="0095061E">
        <w:trPr>
          <w:trHeight w:val="286"/>
        </w:trPr>
        <w:tc>
          <w:tcPr>
            <w:tcW w:w="732" w:type="dxa"/>
          </w:tcPr>
          <w:p w14:paraId="180FE80C" w14:textId="5489758F" w:rsidR="00A27116" w:rsidRPr="00946948" w:rsidRDefault="00A27116" w:rsidP="00A27116">
            <w:pPr>
              <w:rPr>
                <w:rFonts w:cs="Times New Roman"/>
              </w:rPr>
            </w:pPr>
            <w:r w:rsidRPr="00946948">
              <w:rPr>
                <w:rFonts w:cs="Times New Roman"/>
              </w:rPr>
              <w:t>3.</w:t>
            </w:r>
          </w:p>
        </w:tc>
        <w:tc>
          <w:tcPr>
            <w:tcW w:w="4866"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1032" w:type="dxa"/>
          </w:tcPr>
          <w:p w14:paraId="64BA5951" w14:textId="720AB8AF" w:rsidR="00A27116" w:rsidRPr="00946948" w:rsidRDefault="00F26422" w:rsidP="00A27116">
            <w:pPr>
              <w:rPr>
                <w:rFonts w:cs="Times New Roman"/>
                <w:color w:val="0070C0"/>
              </w:rPr>
            </w:pPr>
            <w:r w:rsidRPr="00F26422">
              <w:rPr>
                <w:rFonts w:cs="Times New Roman"/>
              </w:rPr>
              <w:t>N/A</w:t>
            </w:r>
          </w:p>
        </w:tc>
        <w:tc>
          <w:tcPr>
            <w:tcW w:w="1621" w:type="dxa"/>
          </w:tcPr>
          <w:p w14:paraId="5C01587C" w14:textId="38C6DA35" w:rsidR="00A27116" w:rsidRPr="00946948" w:rsidRDefault="00A27116" w:rsidP="00A27116">
            <w:pPr>
              <w:rPr>
                <w:rFonts w:cs="Times New Roman"/>
                <w:highlight w:val="yellow"/>
              </w:rPr>
            </w:pPr>
          </w:p>
        </w:tc>
        <w:tc>
          <w:tcPr>
            <w:tcW w:w="2212" w:type="dxa"/>
          </w:tcPr>
          <w:p w14:paraId="3AAC61A4" w14:textId="28FE2464" w:rsidR="00A27116" w:rsidRPr="00946948" w:rsidRDefault="00A27116" w:rsidP="00A27116">
            <w:pPr>
              <w:rPr>
                <w:rFonts w:cs="Times New Roman"/>
                <w:highlight w:val="yellow"/>
              </w:rPr>
            </w:pPr>
          </w:p>
        </w:tc>
        <w:tc>
          <w:tcPr>
            <w:tcW w:w="4985" w:type="dxa"/>
            <w:shd w:val="clear" w:color="auto" w:fill="auto"/>
          </w:tcPr>
          <w:p w14:paraId="022AAD32" w14:textId="192B30DC" w:rsidR="00A27116" w:rsidRPr="00946948" w:rsidRDefault="00A27116" w:rsidP="00F26422">
            <w:pPr>
              <w:pStyle w:val="ListParagraph"/>
              <w:rPr>
                <w:rFonts w:cs="Times New Roman"/>
              </w:rPr>
            </w:pPr>
          </w:p>
        </w:tc>
      </w:tr>
      <w:tr w:rsidR="00A27116" w:rsidRPr="00EA0AB5" w14:paraId="1AA6FE59" w14:textId="77777777" w:rsidTr="0095061E">
        <w:trPr>
          <w:trHeight w:val="286"/>
        </w:trPr>
        <w:tc>
          <w:tcPr>
            <w:tcW w:w="732" w:type="dxa"/>
          </w:tcPr>
          <w:p w14:paraId="3627A7D8" w14:textId="117395C2" w:rsidR="00A27116" w:rsidRPr="00946948" w:rsidRDefault="00A27116" w:rsidP="00A27116">
            <w:pPr>
              <w:rPr>
                <w:rFonts w:cs="Times New Roman"/>
              </w:rPr>
            </w:pPr>
            <w:r w:rsidRPr="00946948">
              <w:rPr>
                <w:rFonts w:cs="Times New Roman"/>
              </w:rPr>
              <w:t>4.</w:t>
            </w:r>
          </w:p>
        </w:tc>
        <w:tc>
          <w:tcPr>
            <w:tcW w:w="4866"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1032" w:type="dxa"/>
          </w:tcPr>
          <w:p w14:paraId="188F90A9" w14:textId="205C03B1" w:rsidR="00A27116" w:rsidRPr="00946948" w:rsidRDefault="00F26422" w:rsidP="00A27116">
            <w:pPr>
              <w:rPr>
                <w:rFonts w:cs="Times New Roman"/>
                <w:color w:val="0070C0"/>
              </w:rPr>
            </w:pPr>
            <w:r w:rsidRPr="00F26422">
              <w:rPr>
                <w:rFonts w:cs="Times New Roman"/>
              </w:rPr>
              <w:t>N/A</w:t>
            </w:r>
          </w:p>
        </w:tc>
        <w:tc>
          <w:tcPr>
            <w:tcW w:w="1621" w:type="dxa"/>
          </w:tcPr>
          <w:p w14:paraId="56AD719E" w14:textId="1FF3AB41" w:rsidR="00A27116" w:rsidRPr="00946948" w:rsidRDefault="00A27116" w:rsidP="00A27116">
            <w:pPr>
              <w:rPr>
                <w:rFonts w:cs="Times New Roman"/>
                <w:highlight w:val="yellow"/>
              </w:rPr>
            </w:pPr>
          </w:p>
        </w:tc>
        <w:tc>
          <w:tcPr>
            <w:tcW w:w="2212" w:type="dxa"/>
          </w:tcPr>
          <w:p w14:paraId="56ECAC83" w14:textId="11630CED" w:rsidR="00A27116" w:rsidRPr="00946948" w:rsidRDefault="00A27116" w:rsidP="00A27116">
            <w:pPr>
              <w:rPr>
                <w:rFonts w:cs="Times New Roman"/>
                <w:highlight w:val="yellow"/>
              </w:rPr>
            </w:pPr>
          </w:p>
        </w:tc>
        <w:tc>
          <w:tcPr>
            <w:tcW w:w="4985" w:type="dxa"/>
            <w:shd w:val="clear" w:color="auto" w:fill="auto"/>
          </w:tcPr>
          <w:p w14:paraId="50A30FEE" w14:textId="3FAE00D7" w:rsidR="00A27116" w:rsidRPr="00946948" w:rsidRDefault="00A27116" w:rsidP="00F26422">
            <w:pPr>
              <w:pStyle w:val="ListParagraph"/>
              <w:rPr>
                <w:rFonts w:cs="Times New Roman"/>
              </w:rPr>
            </w:pPr>
          </w:p>
        </w:tc>
      </w:tr>
      <w:tr w:rsidR="00A27116" w:rsidRPr="00EA0AB5" w14:paraId="441C2BCB" w14:textId="77777777" w:rsidTr="0095061E">
        <w:trPr>
          <w:trHeight w:val="269"/>
        </w:trPr>
        <w:tc>
          <w:tcPr>
            <w:tcW w:w="732" w:type="dxa"/>
          </w:tcPr>
          <w:p w14:paraId="13784A7E" w14:textId="1A3416C5" w:rsidR="00A27116" w:rsidRPr="00946948" w:rsidRDefault="00A27116" w:rsidP="00A27116">
            <w:pPr>
              <w:rPr>
                <w:rFonts w:cs="Times New Roman"/>
              </w:rPr>
            </w:pPr>
            <w:r w:rsidRPr="00946948">
              <w:rPr>
                <w:rFonts w:cs="Times New Roman"/>
              </w:rPr>
              <w:t>5.</w:t>
            </w:r>
          </w:p>
        </w:tc>
        <w:tc>
          <w:tcPr>
            <w:tcW w:w="4866" w:type="dxa"/>
          </w:tcPr>
          <w:p w14:paraId="08CE730F" w14:textId="77777777" w:rsidR="00A27116" w:rsidRPr="00946948" w:rsidRDefault="00A27116" w:rsidP="00A27116">
            <w:pPr>
              <w:rPr>
                <w:rFonts w:cs="Times New Roman"/>
              </w:rPr>
            </w:pPr>
            <w:r w:rsidRPr="00946948">
              <w:rPr>
                <w:rFonts w:cs="Times New Roman"/>
              </w:rPr>
              <w:t>Cits</w:t>
            </w:r>
          </w:p>
        </w:tc>
        <w:tc>
          <w:tcPr>
            <w:tcW w:w="1032" w:type="dxa"/>
          </w:tcPr>
          <w:p w14:paraId="77B22D27" w14:textId="0506695B" w:rsidR="00A27116" w:rsidRPr="00946948" w:rsidRDefault="00F26422" w:rsidP="00A27116">
            <w:pPr>
              <w:rPr>
                <w:rFonts w:cs="Times New Roman"/>
                <w:color w:val="0070C0"/>
              </w:rPr>
            </w:pPr>
            <w:r w:rsidRPr="00F26422">
              <w:rPr>
                <w:rFonts w:cs="Times New Roman"/>
              </w:rPr>
              <w:t>N/A</w:t>
            </w:r>
          </w:p>
        </w:tc>
        <w:tc>
          <w:tcPr>
            <w:tcW w:w="1621" w:type="dxa"/>
          </w:tcPr>
          <w:p w14:paraId="097B2263" w14:textId="68F9C74F" w:rsidR="00A27116" w:rsidRPr="00946948" w:rsidRDefault="00A27116" w:rsidP="00A27116">
            <w:pPr>
              <w:rPr>
                <w:rFonts w:cs="Times New Roman"/>
                <w:highlight w:val="yellow"/>
              </w:rPr>
            </w:pPr>
          </w:p>
        </w:tc>
        <w:tc>
          <w:tcPr>
            <w:tcW w:w="2212" w:type="dxa"/>
          </w:tcPr>
          <w:p w14:paraId="53E2F51F" w14:textId="5995F58B" w:rsidR="00A27116" w:rsidRPr="00946948" w:rsidRDefault="00A27116" w:rsidP="00A27116">
            <w:pPr>
              <w:rPr>
                <w:rFonts w:cs="Times New Roman"/>
                <w:highlight w:val="yellow"/>
              </w:rPr>
            </w:pPr>
          </w:p>
        </w:tc>
        <w:tc>
          <w:tcPr>
            <w:tcW w:w="4985" w:type="dxa"/>
            <w:shd w:val="clear" w:color="auto" w:fill="auto"/>
          </w:tcPr>
          <w:p w14:paraId="44E29934" w14:textId="589EA7BD" w:rsidR="00A27116" w:rsidRPr="00946948" w:rsidRDefault="00A27116" w:rsidP="00F26422">
            <w:pPr>
              <w:pStyle w:val="ListParagraph"/>
              <w:rPr>
                <w:rFonts w:cs="Times New Roman"/>
              </w:rPr>
            </w:pPr>
          </w:p>
        </w:tc>
      </w:tr>
    </w:tbl>
    <w:p w14:paraId="3EC4CF25" w14:textId="77777777" w:rsidR="00A27116" w:rsidRDefault="00A27116" w:rsidP="00A27116">
      <w:pPr>
        <w:spacing w:after="0" w:line="254" w:lineRule="auto"/>
        <w:rPr>
          <w:rFonts w:cs="Times New Roman"/>
          <w:color w:val="00B0F0"/>
          <w:highlight w:val="yellow"/>
        </w:rPr>
      </w:pPr>
    </w:p>
    <w:tbl>
      <w:tblPr>
        <w:tblStyle w:val="TableGrid"/>
        <w:tblW w:w="15460" w:type="dxa"/>
        <w:tblLayout w:type="fixed"/>
        <w:tblLook w:val="04A0" w:firstRow="1" w:lastRow="0" w:firstColumn="1" w:lastColumn="0" w:noHBand="0" w:noVBand="1"/>
      </w:tblPr>
      <w:tblGrid>
        <w:gridCol w:w="798"/>
        <w:gridCol w:w="1553"/>
        <w:gridCol w:w="1473"/>
        <w:gridCol w:w="2798"/>
        <w:gridCol w:w="3830"/>
        <w:gridCol w:w="735"/>
        <w:gridCol w:w="1767"/>
        <w:gridCol w:w="1035"/>
        <w:gridCol w:w="1471"/>
      </w:tblGrid>
      <w:tr w:rsidR="00977195" w:rsidRPr="00A21993" w14:paraId="30810769" w14:textId="77777777" w:rsidTr="000353BE">
        <w:trPr>
          <w:trHeight w:val="518"/>
        </w:trPr>
        <w:tc>
          <w:tcPr>
            <w:tcW w:w="15460" w:type="dxa"/>
            <w:gridSpan w:val="9"/>
            <w:vAlign w:val="center"/>
          </w:tcPr>
          <w:p w14:paraId="29185686" w14:textId="31A0F155" w:rsidR="00977195" w:rsidRDefault="00977195" w:rsidP="008C58B4">
            <w:pPr>
              <w:jc w:val="center"/>
              <w:rPr>
                <w:rFonts w:cs="Times New Roman"/>
                <w:b/>
              </w:rPr>
            </w:pPr>
            <w:bookmarkStart w:id="20" w:name="_Toc1548230"/>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sidRPr="00A21993">
              <w:rPr>
                <w:rFonts w:cs="Times New Roman"/>
                <w:b/>
              </w:rPr>
              <w:t xml:space="preserve">: </w:t>
            </w:r>
          </w:p>
          <w:p w14:paraId="167C1011" w14:textId="08646E7F" w:rsidR="006B7DE9" w:rsidRPr="006B7DE9" w:rsidRDefault="006B7DE9" w:rsidP="006B7DE9">
            <w:pPr>
              <w:tabs>
                <w:tab w:val="left" w:pos="33"/>
              </w:tabs>
              <w:ind w:right="34"/>
              <w:rPr>
                <w:rFonts w:cs="Times New Roman"/>
                <w:b/>
              </w:rPr>
            </w:pPr>
          </w:p>
        </w:tc>
      </w:tr>
      <w:tr w:rsidR="00977195" w:rsidRPr="00A21993" w14:paraId="5FEC3F90" w14:textId="77777777" w:rsidTr="005D6F7F">
        <w:trPr>
          <w:trHeight w:val="698"/>
        </w:trPr>
        <w:tc>
          <w:tcPr>
            <w:tcW w:w="798" w:type="dxa"/>
            <w:vMerge w:val="restart"/>
            <w:vAlign w:val="center"/>
          </w:tcPr>
          <w:p w14:paraId="61061990" w14:textId="77777777" w:rsidR="00977195" w:rsidRPr="00906D1D" w:rsidRDefault="00977195" w:rsidP="008C58B4">
            <w:pPr>
              <w:jc w:val="center"/>
              <w:rPr>
                <w:rFonts w:cs="Times New Roman"/>
                <w:sz w:val="18"/>
                <w:szCs w:val="18"/>
              </w:rPr>
            </w:pPr>
            <w:proofErr w:type="spellStart"/>
            <w:r w:rsidRPr="00906D1D">
              <w:rPr>
                <w:rFonts w:cs="Times New Roman"/>
                <w:sz w:val="18"/>
                <w:szCs w:val="18"/>
              </w:rPr>
              <w:t>N.p.k</w:t>
            </w:r>
            <w:proofErr w:type="spellEnd"/>
            <w:r w:rsidRPr="00906D1D">
              <w:rPr>
                <w:rFonts w:cs="Times New Roman"/>
                <w:sz w:val="18"/>
                <w:szCs w:val="18"/>
              </w:rPr>
              <w:t>.</w:t>
            </w:r>
          </w:p>
        </w:tc>
        <w:tc>
          <w:tcPr>
            <w:tcW w:w="1553" w:type="dxa"/>
            <w:vMerge w:val="restart"/>
            <w:vAlign w:val="center"/>
          </w:tcPr>
          <w:p w14:paraId="420FA206" w14:textId="77777777" w:rsidR="00977195" w:rsidRPr="00906D1D" w:rsidRDefault="00977195" w:rsidP="008C58B4">
            <w:pPr>
              <w:jc w:val="center"/>
              <w:rPr>
                <w:rFonts w:cs="Times New Roman"/>
                <w:sz w:val="18"/>
                <w:szCs w:val="18"/>
              </w:rPr>
            </w:pPr>
            <w:r w:rsidRPr="00906D1D">
              <w:rPr>
                <w:rFonts w:cs="Times New Roman"/>
                <w:sz w:val="18"/>
                <w:szCs w:val="18"/>
              </w:rPr>
              <w:t>Projekta nosaukums</w:t>
            </w:r>
          </w:p>
        </w:tc>
        <w:tc>
          <w:tcPr>
            <w:tcW w:w="1473" w:type="dxa"/>
            <w:vMerge w:val="restart"/>
            <w:vAlign w:val="center"/>
          </w:tcPr>
          <w:p w14:paraId="6CC78B8E" w14:textId="77777777" w:rsidR="00977195" w:rsidRPr="00906D1D" w:rsidRDefault="00977195" w:rsidP="008C58B4">
            <w:pPr>
              <w:jc w:val="center"/>
              <w:rPr>
                <w:rFonts w:cs="Times New Roman"/>
                <w:sz w:val="18"/>
                <w:szCs w:val="18"/>
              </w:rPr>
            </w:pPr>
            <w:r w:rsidRPr="00906D1D">
              <w:rPr>
                <w:rFonts w:cs="Times New Roman"/>
                <w:sz w:val="18"/>
                <w:szCs w:val="18"/>
              </w:rPr>
              <w:t>Projekta numurs</w:t>
            </w:r>
          </w:p>
        </w:tc>
        <w:tc>
          <w:tcPr>
            <w:tcW w:w="2798" w:type="dxa"/>
            <w:vMerge w:val="restart"/>
            <w:vAlign w:val="center"/>
          </w:tcPr>
          <w:p w14:paraId="3E41BC73" w14:textId="77777777" w:rsidR="00977195" w:rsidRPr="00906D1D" w:rsidRDefault="00977195" w:rsidP="008C58B4">
            <w:pPr>
              <w:jc w:val="center"/>
              <w:rPr>
                <w:rFonts w:cs="Times New Roman"/>
                <w:sz w:val="18"/>
                <w:szCs w:val="18"/>
              </w:rPr>
            </w:pPr>
            <w:r w:rsidRPr="00906D1D">
              <w:rPr>
                <w:rFonts w:cs="Times New Roman"/>
                <w:sz w:val="18"/>
                <w:szCs w:val="18"/>
              </w:rPr>
              <w:t>Projekta kopsavilkums, galvenās darbības</w:t>
            </w:r>
          </w:p>
        </w:tc>
        <w:tc>
          <w:tcPr>
            <w:tcW w:w="3830" w:type="dxa"/>
            <w:vMerge w:val="restart"/>
            <w:vAlign w:val="center"/>
          </w:tcPr>
          <w:p w14:paraId="7AE756F9" w14:textId="77777777" w:rsidR="00977195" w:rsidRPr="00906D1D" w:rsidRDefault="00977195" w:rsidP="008C58B4">
            <w:pPr>
              <w:jc w:val="center"/>
              <w:rPr>
                <w:rFonts w:cs="Times New Roman"/>
                <w:sz w:val="18"/>
                <w:szCs w:val="18"/>
              </w:rPr>
            </w:pPr>
            <w:r w:rsidRPr="00906D1D">
              <w:rPr>
                <w:rFonts w:cs="Times New Roman"/>
                <w:sz w:val="18"/>
                <w:szCs w:val="18"/>
              </w:rPr>
              <w:t>Papildinātības/demarkācijas apraksts</w:t>
            </w:r>
          </w:p>
        </w:tc>
        <w:tc>
          <w:tcPr>
            <w:tcW w:w="735" w:type="dxa"/>
            <w:vMerge w:val="restart"/>
            <w:vAlign w:val="center"/>
          </w:tcPr>
          <w:p w14:paraId="18008E70" w14:textId="77777777" w:rsidR="00977195" w:rsidRPr="00906D1D" w:rsidRDefault="00977195" w:rsidP="008C58B4">
            <w:pPr>
              <w:jc w:val="center"/>
              <w:rPr>
                <w:rFonts w:cs="Times New Roman"/>
                <w:sz w:val="18"/>
                <w:szCs w:val="18"/>
              </w:rPr>
            </w:pPr>
            <w:r w:rsidRPr="00906D1D">
              <w:rPr>
                <w:rFonts w:cs="Times New Roman"/>
                <w:sz w:val="18"/>
                <w:szCs w:val="18"/>
              </w:rPr>
              <w:t>Projekta kopējās izmaksas</w:t>
            </w:r>
          </w:p>
          <w:p w14:paraId="68651B74" w14:textId="77777777" w:rsidR="00977195" w:rsidRPr="00906D1D" w:rsidRDefault="00977195" w:rsidP="008C58B4">
            <w:pPr>
              <w:jc w:val="center"/>
              <w:rPr>
                <w:rFonts w:cs="Times New Roman"/>
                <w:i/>
                <w:sz w:val="18"/>
                <w:szCs w:val="18"/>
              </w:rPr>
            </w:pPr>
            <w:r w:rsidRPr="00906D1D">
              <w:rPr>
                <w:rFonts w:cs="Times New Roman"/>
                <w:i/>
                <w:sz w:val="18"/>
                <w:szCs w:val="18"/>
              </w:rPr>
              <w:t>(</w:t>
            </w:r>
            <w:proofErr w:type="spellStart"/>
            <w:r w:rsidRPr="00906D1D">
              <w:rPr>
                <w:rFonts w:cs="Times New Roman"/>
                <w:i/>
                <w:sz w:val="18"/>
                <w:szCs w:val="18"/>
              </w:rPr>
              <w:t>euro</w:t>
            </w:r>
            <w:proofErr w:type="spellEnd"/>
            <w:r w:rsidRPr="00906D1D">
              <w:rPr>
                <w:rFonts w:cs="Times New Roman"/>
                <w:i/>
                <w:sz w:val="18"/>
                <w:szCs w:val="18"/>
              </w:rPr>
              <w:t>)</w:t>
            </w:r>
          </w:p>
        </w:tc>
        <w:tc>
          <w:tcPr>
            <w:tcW w:w="1767" w:type="dxa"/>
            <w:vMerge w:val="restart"/>
            <w:vAlign w:val="center"/>
          </w:tcPr>
          <w:p w14:paraId="09DB16E6" w14:textId="77777777" w:rsidR="00977195" w:rsidRPr="00906D1D" w:rsidRDefault="00977195" w:rsidP="008C58B4">
            <w:pPr>
              <w:jc w:val="center"/>
              <w:rPr>
                <w:rFonts w:cs="Times New Roman"/>
                <w:sz w:val="18"/>
                <w:szCs w:val="18"/>
              </w:rPr>
            </w:pPr>
            <w:r w:rsidRPr="00906D1D">
              <w:rPr>
                <w:rFonts w:cs="Times New Roman"/>
                <w:sz w:val="18"/>
                <w:szCs w:val="18"/>
              </w:rPr>
              <w:t>Finansējuma avots un veids (valsts/ pašvaldību budžets, ES fondi, cits)</w:t>
            </w:r>
          </w:p>
        </w:tc>
        <w:tc>
          <w:tcPr>
            <w:tcW w:w="2506" w:type="dxa"/>
            <w:gridSpan w:val="2"/>
            <w:vAlign w:val="center"/>
          </w:tcPr>
          <w:p w14:paraId="350A1C4B" w14:textId="77777777" w:rsidR="00977195" w:rsidRPr="00906D1D" w:rsidRDefault="00977195" w:rsidP="008C58B4">
            <w:pPr>
              <w:jc w:val="center"/>
              <w:rPr>
                <w:rFonts w:cs="Times New Roman"/>
                <w:sz w:val="18"/>
                <w:szCs w:val="18"/>
              </w:rPr>
            </w:pPr>
            <w:r w:rsidRPr="00906D1D">
              <w:rPr>
                <w:rFonts w:cs="Times New Roman"/>
                <w:sz w:val="18"/>
                <w:szCs w:val="18"/>
              </w:rPr>
              <w:t>Projekta īstenošanas laiks (mm/</w:t>
            </w:r>
            <w:proofErr w:type="spellStart"/>
            <w:r w:rsidRPr="00906D1D">
              <w:rPr>
                <w:rFonts w:cs="Times New Roman"/>
                <w:sz w:val="18"/>
                <w:szCs w:val="18"/>
              </w:rPr>
              <w:t>gggg</w:t>
            </w:r>
            <w:proofErr w:type="spellEnd"/>
            <w:r w:rsidRPr="00906D1D">
              <w:rPr>
                <w:rFonts w:cs="Times New Roman"/>
                <w:sz w:val="18"/>
                <w:szCs w:val="18"/>
              </w:rPr>
              <w:t>)</w:t>
            </w:r>
          </w:p>
        </w:tc>
      </w:tr>
      <w:tr w:rsidR="00977195" w:rsidRPr="00A21993" w14:paraId="47C07FB9" w14:textId="77777777" w:rsidTr="005D6F7F">
        <w:trPr>
          <w:trHeight w:val="603"/>
        </w:trPr>
        <w:tc>
          <w:tcPr>
            <w:tcW w:w="798" w:type="dxa"/>
            <w:vMerge/>
          </w:tcPr>
          <w:p w14:paraId="054F5ABF" w14:textId="77777777" w:rsidR="00977195" w:rsidRPr="00906D1D" w:rsidRDefault="00977195" w:rsidP="008C58B4">
            <w:pPr>
              <w:rPr>
                <w:rFonts w:cs="Times New Roman"/>
                <w:sz w:val="18"/>
                <w:szCs w:val="18"/>
              </w:rPr>
            </w:pPr>
          </w:p>
        </w:tc>
        <w:tc>
          <w:tcPr>
            <w:tcW w:w="1553" w:type="dxa"/>
            <w:vMerge/>
          </w:tcPr>
          <w:p w14:paraId="50590649" w14:textId="77777777" w:rsidR="00977195" w:rsidRPr="00906D1D" w:rsidRDefault="00977195" w:rsidP="008C58B4">
            <w:pPr>
              <w:rPr>
                <w:rFonts w:cs="Times New Roman"/>
                <w:sz w:val="18"/>
                <w:szCs w:val="18"/>
              </w:rPr>
            </w:pPr>
          </w:p>
        </w:tc>
        <w:tc>
          <w:tcPr>
            <w:tcW w:w="1473" w:type="dxa"/>
            <w:vMerge/>
          </w:tcPr>
          <w:p w14:paraId="02530181" w14:textId="77777777" w:rsidR="00977195" w:rsidRPr="00906D1D" w:rsidRDefault="00977195" w:rsidP="008C58B4">
            <w:pPr>
              <w:rPr>
                <w:rFonts w:cs="Times New Roman"/>
                <w:sz w:val="18"/>
                <w:szCs w:val="18"/>
              </w:rPr>
            </w:pPr>
          </w:p>
        </w:tc>
        <w:tc>
          <w:tcPr>
            <w:tcW w:w="2798" w:type="dxa"/>
            <w:vMerge/>
          </w:tcPr>
          <w:p w14:paraId="456D6351" w14:textId="77777777" w:rsidR="00977195" w:rsidRPr="00906D1D" w:rsidRDefault="00977195" w:rsidP="008C58B4">
            <w:pPr>
              <w:rPr>
                <w:rFonts w:cs="Times New Roman"/>
                <w:sz w:val="18"/>
                <w:szCs w:val="18"/>
              </w:rPr>
            </w:pPr>
          </w:p>
        </w:tc>
        <w:tc>
          <w:tcPr>
            <w:tcW w:w="3830" w:type="dxa"/>
            <w:vMerge/>
          </w:tcPr>
          <w:p w14:paraId="1087EFC6" w14:textId="77777777" w:rsidR="00977195" w:rsidRPr="00906D1D" w:rsidRDefault="00977195" w:rsidP="008C58B4">
            <w:pPr>
              <w:rPr>
                <w:rFonts w:cs="Times New Roman"/>
                <w:sz w:val="18"/>
                <w:szCs w:val="18"/>
              </w:rPr>
            </w:pPr>
          </w:p>
        </w:tc>
        <w:tc>
          <w:tcPr>
            <w:tcW w:w="735" w:type="dxa"/>
            <w:vMerge/>
          </w:tcPr>
          <w:p w14:paraId="4A064523" w14:textId="77777777" w:rsidR="00977195" w:rsidRPr="00906D1D" w:rsidRDefault="00977195" w:rsidP="008C58B4">
            <w:pPr>
              <w:rPr>
                <w:rFonts w:cs="Times New Roman"/>
                <w:sz w:val="18"/>
                <w:szCs w:val="18"/>
              </w:rPr>
            </w:pPr>
          </w:p>
        </w:tc>
        <w:tc>
          <w:tcPr>
            <w:tcW w:w="1767" w:type="dxa"/>
            <w:vMerge/>
          </w:tcPr>
          <w:p w14:paraId="6D97311F" w14:textId="77777777" w:rsidR="00977195" w:rsidRPr="00906D1D" w:rsidRDefault="00977195" w:rsidP="008C58B4">
            <w:pPr>
              <w:rPr>
                <w:rFonts w:cs="Times New Roman"/>
                <w:sz w:val="18"/>
                <w:szCs w:val="18"/>
              </w:rPr>
            </w:pPr>
          </w:p>
        </w:tc>
        <w:tc>
          <w:tcPr>
            <w:tcW w:w="1035" w:type="dxa"/>
            <w:vAlign w:val="center"/>
          </w:tcPr>
          <w:p w14:paraId="5C445132" w14:textId="77777777" w:rsidR="00977195" w:rsidRPr="00906D1D" w:rsidRDefault="00977195" w:rsidP="008C58B4">
            <w:pPr>
              <w:jc w:val="center"/>
              <w:rPr>
                <w:rFonts w:cs="Times New Roman"/>
                <w:sz w:val="18"/>
                <w:szCs w:val="18"/>
              </w:rPr>
            </w:pPr>
            <w:r w:rsidRPr="00906D1D">
              <w:rPr>
                <w:rFonts w:cs="Times New Roman"/>
                <w:sz w:val="18"/>
                <w:szCs w:val="18"/>
              </w:rPr>
              <w:t>Projekta uzsākšana</w:t>
            </w:r>
          </w:p>
        </w:tc>
        <w:tc>
          <w:tcPr>
            <w:tcW w:w="1471" w:type="dxa"/>
            <w:vAlign w:val="center"/>
          </w:tcPr>
          <w:p w14:paraId="43EBCA66" w14:textId="77777777" w:rsidR="00977195" w:rsidRPr="00906D1D" w:rsidRDefault="00977195" w:rsidP="008C58B4">
            <w:pPr>
              <w:jc w:val="center"/>
              <w:rPr>
                <w:rFonts w:cs="Times New Roman"/>
                <w:sz w:val="18"/>
                <w:szCs w:val="18"/>
              </w:rPr>
            </w:pPr>
            <w:r w:rsidRPr="00906D1D">
              <w:rPr>
                <w:rFonts w:cs="Times New Roman"/>
                <w:sz w:val="18"/>
                <w:szCs w:val="18"/>
              </w:rPr>
              <w:t>Projekta pabeigšana</w:t>
            </w:r>
          </w:p>
        </w:tc>
      </w:tr>
      <w:tr w:rsidR="005D6F7F" w:rsidRPr="00A21993" w14:paraId="0126983C" w14:textId="77777777" w:rsidTr="005D6F7F">
        <w:trPr>
          <w:trHeight w:val="709"/>
        </w:trPr>
        <w:tc>
          <w:tcPr>
            <w:tcW w:w="798" w:type="dxa"/>
          </w:tcPr>
          <w:p w14:paraId="3EF0BFCA" w14:textId="7722AEE5" w:rsidR="005D6F7F" w:rsidRPr="00810272" w:rsidRDefault="005D6F7F" w:rsidP="005D6F7F">
            <w:pPr>
              <w:rPr>
                <w:rFonts w:cs="Times New Roman"/>
                <w:color w:val="FF0000"/>
                <w:sz w:val="20"/>
                <w:szCs w:val="20"/>
              </w:rPr>
            </w:pPr>
            <w:r>
              <w:rPr>
                <w:rFonts w:cs="Times New Roman"/>
                <w:color w:val="FF0000"/>
                <w:sz w:val="20"/>
                <w:szCs w:val="20"/>
              </w:rPr>
              <w:t>N/A</w:t>
            </w:r>
          </w:p>
        </w:tc>
        <w:tc>
          <w:tcPr>
            <w:tcW w:w="1553" w:type="dxa"/>
          </w:tcPr>
          <w:p w14:paraId="34FA6B38" w14:textId="50F7A631" w:rsidR="005D6F7F" w:rsidRPr="00810272" w:rsidRDefault="005D6F7F" w:rsidP="005D6F7F">
            <w:pPr>
              <w:rPr>
                <w:rFonts w:cs="Times New Roman"/>
                <w:color w:val="FF0000"/>
                <w:sz w:val="20"/>
                <w:szCs w:val="20"/>
              </w:rPr>
            </w:pPr>
            <w:r w:rsidRPr="004816DF">
              <w:rPr>
                <w:rFonts w:cs="Times New Roman"/>
                <w:color w:val="FF0000"/>
                <w:sz w:val="20"/>
                <w:szCs w:val="20"/>
              </w:rPr>
              <w:t>N/A</w:t>
            </w:r>
          </w:p>
        </w:tc>
        <w:tc>
          <w:tcPr>
            <w:tcW w:w="1473" w:type="dxa"/>
          </w:tcPr>
          <w:p w14:paraId="05F01E16" w14:textId="47AF8DF3" w:rsidR="005D6F7F" w:rsidRPr="00810272" w:rsidRDefault="005D6F7F" w:rsidP="005D6F7F">
            <w:pPr>
              <w:rPr>
                <w:rFonts w:cs="Times New Roman"/>
                <w:color w:val="FF0000"/>
                <w:sz w:val="20"/>
                <w:szCs w:val="20"/>
              </w:rPr>
            </w:pPr>
            <w:r w:rsidRPr="004816DF">
              <w:rPr>
                <w:rFonts w:cs="Times New Roman"/>
                <w:color w:val="FF0000"/>
                <w:sz w:val="20"/>
                <w:szCs w:val="20"/>
              </w:rPr>
              <w:t>N/A</w:t>
            </w:r>
          </w:p>
        </w:tc>
        <w:tc>
          <w:tcPr>
            <w:tcW w:w="2798" w:type="dxa"/>
          </w:tcPr>
          <w:p w14:paraId="67BEE431" w14:textId="34E58F8D" w:rsidR="005D6F7F" w:rsidRPr="00810272" w:rsidRDefault="005D6F7F" w:rsidP="005D6F7F">
            <w:pPr>
              <w:rPr>
                <w:rFonts w:cs="Times New Roman"/>
                <w:color w:val="FF0000"/>
                <w:sz w:val="20"/>
                <w:szCs w:val="20"/>
              </w:rPr>
            </w:pPr>
            <w:r w:rsidRPr="004816DF">
              <w:rPr>
                <w:rFonts w:cs="Times New Roman"/>
                <w:color w:val="FF0000"/>
                <w:sz w:val="20"/>
                <w:szCs w:val="20"/>
              </w:rPr>
              <w:t>N/A</w:t>
            </w:r>
          </w:p>
        </w:tc>
        <w:tc>
          <w:tcPr>
            <w:tcW w:w="3830" w:type="dxa"/>
          </w:tcPr>
          <w:p w14:paraId="21452077" w14:textId="65C0D9C1" w:rsidR="005D6F7F" w:rsidRPr="00D342C9" w:rsidRDefault="005D6F7F" w:rsidP="005D6F7F">
            <w:pPr>
              <w:pStyle w:val="FootnoteText"/>
              <w:rPr>
                <w:rFonts w:cs="Times New Roman"/>
                <w:highlight w:val="yellow"/>
              </w:rPr>
            </w:pPr>
            <w:r w:rsidRPr="004816DF">
              <w:rPr>
                <w:rFonts w:cs="Times New Roman"/>
                <w:color w:val="FF0000"/>
              </w:rPr>
              <w:t>N/A</w:t>
            </w:r>
          </w:p>
        </w:tc>
        <w:tc>
          <w:tcPr>
            <w:tcW w:w="735" w:type="dxa"/>
          </w:tcPr>
          <w:p w14:paraId="73FB47F3" w14:textId="326EB088" w:rsidR="005D6F7F" w:rsidRPr="000157B2" w:rsidRDefault="005D6F7F" w:rsidP="005D6F7F">
            <w:pPr>
              <w:rPr>
                <w:rFonts w:cs="Times New Roman"/>
                <w:color w:val="FF0000"/>
                <w:sz w:val="20"/>
                <w:szCs w:val="20"/>
              </w:rPr>
            </w:pPr>
            <w:r w:rsidRPr="004816DF">
              <w:rPr>
                <w:rFonts w:cs="Times New Roman"/>
                <w:color w:val="FF0000"/>
                <w:sz w:val="20"/>
                <w:szCs w:val="20"/>
              </w:rPr>
              <w:t>N/A</w:t>
            </w:r>
          </w:p>
        </w:tc>
        <w:tc>
          <w:tcPr>
            <w:tcW w:w="1767" w:type="dxa"/>
          </w:tcPr>
          <w:p w14:paraId="0A042380" w14:textId="5B772F11" w:rsidR="005D6F7F" w:rsidRPr="000157B2" w:rsidRDefault="005D6F7F" w:rsidP="005D6F7F">
            <w:pPr>
              <w:rPr>
                <w:rFonts w:cs="Times New Roman"/>
                <w:color w:val="FF0000"/>
                <w:sz w:val="20"/>
                <w:szCs w:val="20"/>
              </w:rPr>
            </w:pPr>
            <w:r w:rsidRPr="004816DF">
              <w:rPr>
                <w:rFonts w:cs="Times New Roman"/>
                <w:color w:val="FF0000"/>
                <w:sz w:val="20"/>
                <w:szCs w:val="20"/>
              </w:rPr>
              <w:t>N/A</w:t>
            </w:r>
          </w:p>
        </w:tc>
        <w:tc>
          <w:tcPr>
            <w:tcW w:w="1035" w:type="dxa"/>
          </w:tcPr>
          <w:p w14:paraId="5BD2A078" w14:textId="06557AF7" w:rsidR="005D6F7F" w:rsidRPr="000157B2" w:rsidRDefault="005D6F7F" w:rsidP="005D6F7F">
            <w:pPr>
              <w:rPr>
                <w:rFonts w:cs="Times New Roman"/>
                <w:color w:val="FF0000"/>
                <w:sz w:val="20"/>
                <w:szCs w:val="20"/>
              </w:rPr>
            </w:pPr>
            <w:r w:rsidRPr="004816DF">
              <w:rPr>
                <w:rFonts w:cs="Times New Roman"/>
                <w:color w:val="FF0000"/>
                <w:sz w:val="20"/>
                <w:szCs w:val="20"/>
              </w:rPr>
              <w:t>N/A</w:t>
            </w:r>
          </w:p>
        </w:tc>
        <w:tc>
          <w:tcPr>
            <w:tcW w:w="1471" w:type="dxa"/>
          </w:tcPr>
          <w:p w14:paraId="3A62F38F" w14:textId="185B1CC4" w:rsidR="005D6F7F" w:rsidRPr="000157B2" w:rsidRDefault="005D6F7F" w:rsidP="005D6F7F">
            <w:pPr>
              <w:rPr>
                <w:rFonts w:cs="Times New Roman"/>
                <w:color w:val="FF0000"/>
                <w:sz w:val="20"/>
                <w:szCs w:val="20"/>
              </w:rPr>
            </w:pPr>
            <w:r w:rsidRPr="004816DF">
              <w:rPr>
                <w:rFonts w:cs="Times New Roman"/>
                <w:color w:val="FF0000"/>
                <w:sz w:val="20"/>
                <w:szCs w:val="20"/>
              </w:rPr>
              <w:t>N/A</w:t>
            </w:r>
          </w:p>
        </w:tc>
      </w:tr>
    </w:tbl>
    <w:p w14:paraId="31A8B2D5" w14:textId="77777777" w:rsidR="0095061E" w:rsidRDefault="0095061E" w:rsidP="00FB52CB">
      <w:pPr>
        <w:pStyle w:val="Heading1"/>
        <w:spacing w:before="0"/>
        <w:jc w:val="center"/>
        <w:rPr>
          <w:rFonts w:ascii="Times New Roman" w:hAnsi="Times New Roman" w:cs="Times New Roman"/>
          <w:b/>
          <w:color w:val="auto"/>
          <w:sz w:val="24"/>
          <w:szCs w:val="24"/>
        </w:rPr>
        <w:sectPr w:rsidR="0095061E" w:rsidSect="0095061E">
          <w:pgSz w:w="16838" w:h="11906" w:orient="landscape" w:code="9"/>
          <w:pgMar w:top="1134" w:right="851" w:bottom="1276" w:left="567" w:header="709" w:footer="709" w:gutter="0"/>
          <w:cols w:space="708"/>
          <w:docGrid w:linePitch="360"/>
        </w:sectPr>
      </w:pPr>
      <w:bookmarkStart w:id="21" w:name="_Toc1548231"/>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30F6BD5" w:rsidR="00C1570A" w:rsidRPr="00A21993" w:rsidRDefault="007F2287" w:rsidP="00FB52CB">
            <w:pPr>
              <w:pStyle w:val="Heading1"/>
              <w:spacing w:before="0"/>
              <w:jc w:val="center"/>
              <w:outlineLvl w:val="0"/>
              <w:rPr>
                <w:rFonts w:ascii="Times New Roman" w:hAnsi="Times New Roman" w:cs="Times New Roman"/>
                <w:b/>
                <w:sz w:val="24"/>
                <w:szCs w:val="24"/>
              </w:rPr>
            </w:pPr>
            <w:r w:rsidRPr="00A21993">
              <w:rPr>
                <w:rFonts w:ascii="Times New Roman" w:hAnsi="Times New Roman" w:cs="Times New Roman"/>
                <w:b/>
                <w:color w:val="auto"/>
                <w:sz w:val="24"/>
                <w:szCs w:val="24"/>
              </w:rPr>
              <w:lastRenderedPageBreak/>
              <w:t>3.SADAĻA – SASKAŅA AR HORIZONTĀLAJIEM PRINCIPIEM</w:t>
            </w:r>
            <w:bookmarkEnd w:id="21"/>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1C20501C" w:rsidR="007F2287" w:rsidRPr="00A21993" w:rsidRDefault="007F2287" w:rsidP="00F26422">
            <w:pPr>
              <w:rPr>
                <w:rFonts w:cs="Times New Roman"/>
                <w:b/>
              </w:rPr>
            </w:pPr>
            <w:bookmarkStart w:id="22"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2"/>
            <w:r w:rsidRPr="00A21993">
              <w:rPr>
                <w:rFonts w:cs="Times New Roman"/>
                <w:b/>
              </w:rPr>
              <w:t xml:space="preserve"> </w:t>
            </w:r>
          </w:p>
        </w:tc>
      </w:tr>
      <w:tr w:rsidR="007F2287" w:rsidRPr="00A21993" w14:paraId="36F986E4" w14:textId="77777777" w:rsidTr="00C85DA5">
        <w:trPr>
          <w:trHeight w:val="1529"/>
        </w:trPr>
        <w:tc>
          <w:tcPr>
            <w:tcW w:w="9486" w:type="dxa"/>
            <w:gridSpan w:val="5"/>
          </w:tcPr>
          <w:p w14:paraId="5F9CD8C5" w14:textId="77777777" w:rsidR="00B52D80" w:rsidRPr="008E273D" w:rsidRDefault="00B52D80" w:rsidP="002C38B6">
            <w:pPr>
              <w:tabs>
                <w:tab w:val="left" w:pos="29"/>
              </w:tabs>
              <w:rPr>
                <w:rFonts w:eastAsia="Times New Roman" w:cs="Times New Roman"/>
                <w:i/>
                <w:color w:val="0070C0"/>
                <w:lang w:eastAsia="lv-LV"/>
              </w:rPr>
            </w:pPr>
          </w:p>
          <w:p w14:paraId="532E6C31" w14:textId="691D6425" w:rsidR="002C38B6" w:rsidRPr="00A21993" w:rsidRDefault="00274859" w:rsidP="00906D1D">
            <w:pPr>
              <w:tabs>
                <w:tab w:val="left" w:pos="29"/>
              </w:tabs>
              <w:rPr>
                <w:rFonts w:cs="Times New Roman"/>
                <w:color w:val="0000FF"/>
              </w:rPr>
            </w:pPr>
            <w:r w:rsidRPr="00694CD0">
              <w:rPr>
                <w:rFonts w:eastAsia="Times New Roman" w:cs="Times New Roman"/>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r w:rsidRPr="00245479">
              <w:rPr>
                <w:rFonts w:eastAsia="Times New Roman" w:cs="Times New Roman"/>
                <w:i/>
                <w:color w:val="0070C0"/>
                <w:lang w:eastAsia="lv-LV"/>
              </w:rPr>
              <w:t>.</w:t>
            </w:r>
            <w:r w:rsidR="00906D1D" w:rsidRPr="00A21993">
              <w:rPr>
                <w:rFonts w:cs="Times New Roman"/>
                <w:color w:val="0000FF"/>
              </w:rPr>
              <w:t xml:space="preserve">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3" w:name="_Toc1548233"/>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D6419E">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vAlign w:val="center"/>
          </w:tcPr>
          <w:p w14:paraId="4D3F6738" w14:textId="1F77C504" w:rsidR="0018702A" w:rsidRPr="00245479" w:rsidRDefault="00C23210" w:rsidP="00D6419E">
            <w:pPr>
              <w:jc w:val="center"/>
              <w:rPr>
                <w:rFonts w:cs="Times New Roman"/>
                <w:color w:val="0070C0"/>
              </w:rPr>
            </w:pPr>
            <w:r w:rsidRPr="00C23210">
              <w:rPr>
                <w:rFonts w:cs="Times New Roman"/>
              </w:rPr>
              <w:t>N/A</w:t>
            </w:r>
          </w:p>
        </w:tc>
        <w:tc>
          <w:tcPr>
            <w:tcW w:w="1283" w:type="dxa"/>
          </w:tcPr>
          <w:p w14:paraId="1467B553" w14:textId="0D9FAE4D" w:rsidR="0018702A" w:rsidRPr="00245479" w:rsidRDefault="0018702A" w:rsidP="0018702A">
            <w:pPr>
              <w:rPr>
                <w:rFonts w:eastAsia="Calibri" w:cs="Times New Roman"/>
                <w:i/>
                <w:color w:val="0070C0"/>
              </w:rPr>
            </w:pPr>
          </w:p>
        </w:tc>
        <w:tc>
          <w:tcPr>
            <w:tcW w:w="2259" w:type="dxa"/>
          </w:tcPr>
          <w:p w14:paraId="69A3ECCB" w14:textId="672EE8A3" w:rsidR="0018702A" w:rsidRPr="00245479" w:rsidRDefault="0018702A" w:rsidP="0018702A">
            <w:pPr>
              <w:rPr>
                <w:rFonts w:cs="Times New Roman"/>
                <w:color w:val="0070C0"/>
              </w:rPr>
            </w:pPr>
          </w:p>
        </w:tc>
      </w:tr>
    </w:tbl>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4" w:name="_Toc1548234"/>
            <w:r w:rsidRPr="00A21993">
              <w:rPr>
                <w:rFonts w:ascii="Times New Roman" w:hAnsi="Times New Roman" w:cs="Times New Roman"/>
                <w:b/>
                <w:color w:val="auto"/>
                <w:sz w:val="24"/>
                <w:szCs w:val="24"/>
              </w:rPr>
              <w:t>4.SADAĻA – PROJEKTA IETEKME UZ VIDI</w:t>
            </w:r>
            <w:bookmarkEnd w:id="24"/>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5"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5"/>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r w:rsidRPr="00A21993">
              <w:rPr>
                <w:rFonts w:cs="Times New Roman"/>
              </w:rPr>
              <w:t>Iz</w:t>
            </w:r>
            <w:r w:rsidR="008D332E" w:rsidRPr="00A21993">
              <w:rPr>
                <w:rFonts w:cs="Times New Roman"/>
              </w:rPr>
              <w:t>vērtējums nav nepieciešams</w:t>
            </w:r>
          </w:p>
        </w:tc>
        <w:tc>
          <w:tcPr>
            <w:tcW w:w="844" w:type="dxa"/>
          </w:tcPr>
          <w:p w14:paraId="53BBEE9D" w14:textId="41EE87D4" w:rsidR="008D332E" w:rsidRPr="00A21993" w:rsidRDefault="00694CD0" w:rsidP="003C5410">
            <w:pPr>
              <w:rPr>
                <w:rFonts w:cs="Times New Roman"/>
                <w:b/>
              </w:rPr>
            </w:pPr>
            <w:r>
              <w:rPr>
                <w:rFonts w:cs="Times New Roman"/>
                <w:b/>
              </w:rPr>
              <w:t>X</w:t>
            </w: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nējais ietekmes uz vidi izvērtējums</w:t>
            </w:r>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6" w:name="_Toc1548236"/>
            <w:r w:rsidRPr="00A21993">
              <w:rPr>
                <w:rStyle w:val="Heading2Char"/>
                <w:rFonts w:ascii="Times New Roman" w:hAnsi="Times New Roman" w:cs="Times New Roman"/>
                <w:b/>
                <w:color w:val="auto"/>
                <w:sz w:val="22"/>
                <w:szCs w:val="22"/>
              </w:rPr>
              <w:t>4.2. Izvērtējums/novērtējums veikts</w:t>
            </w:r>
            <w:bookmarkEnd w:id="26"/>
            <w:r w:rsidRPr="00A21993">
              <w:rPr>
                <w:rFonts w:cs="Times New Roman"/>
                <w:b/>
              </w:rPr>
              <w:t>:</w:t>
            </w:r>
          </w:p>
        </w:tc>
        <w:tc>
          <w:tcPr>
            <w:tcW w:w="1701" w:type="dxa"/>
            <w:vMerge w:val="restart"/>
            <w:vAlign w:val="center"/>
          </w:tcPr>
          <w:p w14:paraId="1D7D1CB5" w14:textId="76E58C12" w:rsidR="00AB2505" w:rsidRPr="00694CD0" w:rsidRDefault="00694CD0" w:rsidP="00AB2505">
            <w:pPr>
              <w:jc w:val="center"/>
              <w:rPr>
                <w:rFonts w:cs="Times New Roman"/>
              </w:rPr>
            </w:pPr>
            <w:r w:rsidRPr="00694CD0">
              <w:rPr>
                <w:sz w:val="20"/>
                <w:szCs w:val="20"/>
              </w:rPr>
              <w:t>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420138B1" w:rsidR="00AB2505" w:rsidRPr="00A21993" w:rsidRDefault="00AB2505" w:rsidP="00AB2505">
            <w:pPr>
              <w:jc w:val="center"/>
              <w:rPr>
                <w:rFonts w:cs="Times New Roman"/>
              </w:rPr>
            </w:pPr>
          </w:p>
        </w:tc>
      </w:tr>
    </w:tbl>
    <w:p w14:paraId="46D53390" w14:textId="5B31A623" w:rsidR="00ED6DA1" w:rsidRDefault="00AB2505" w:rsidP="003C5410">
      <w:pPr>
        <w:rPr>
          <w:rFonts w:cs="Times New Roman"/>
          <w:i/>
          <w:sz w:val="18"/>
          <w:szCs w:val="18"/>
        </w:rPr>
      </w:pPr>
      <w:r w:rsidRPr="00A21993">
        <w:rPr>
          <w:rFonts w:cs="Times New Roman"/>
          <w:i/>
          <w:sz w:val="18"/>
          <w:szCs w:val="18"/>
        </w:rPr>
        <w:t>* Norāda ietekmes uz vidi novērtējuma vai sākotnējā ietekmes uz vidi izvērtējuma veikšanas datumu</w:t>
      </w:r>
    </w:p>
    <w:p w14:paraId="0610CBC2" w14:textId="77777777" w:rsidR="00C85DA5" w:rsidRPr="00C85DA5" w:rsidRDefault="00C85DA5" w:rsidP="00C85DA5">
      <w:pPr>
        <w:spacing w:after="0"/>
        <w:rPr>
          <w:rFonts w:cs="Times New Roman"/>
          <w:i/>
          <w:sz w:val="18"/>
          <w:szCs w:val="18"/>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27" w:name="_Toc1548237"/>
            <w:r w:rsidRPr="00A21993">
              <w:rPr>
                <w:rFonts w:ascii="Times New Roman" w:hAnsi="Times New Roman" w:cs="Times New Roman"/>
                <w:b/>
                <w:color w:val="auto"/>
                <w:sz w:val="24"/>
                <w:szCs w:val="24"/>
              </w:rPr>
              <w:t>5.SADAĻA - PUBLICITĀTE</w:t>
            </w:r>
            <w:bookmarkEnd w:id="27"/>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2039"/>
        <w:gridCol w:w="4619"/>
        <w:gridCol w:w="1536"/>
        <w:gridCol w:w="1292"/>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3878F1">
        <w:tc>
          <w:tcPr>
            <w:tcW w:w="2039"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619"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6"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292"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3878F1">
        <w:tc>
          <w:tcPr>
            <w:tcW w:w="2039"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619" w:type="dxa"/>
          </w:tcPr>
          <w:p w14:paraId="68430CE7" w14:textId="63721BD3" w:rsidR="00491E67" w:rsidRPr="00DA4EA2" w:rsidRDefault="00491E67" w:rsidP="00330C0A">
            <w:pPr>
              <w:ind w:left="-11" w:firstLine="11"/>
              <w:rPr>
                <w:rFonts w:cs="Times New Roman"/>
                <w:b/>
                <w:color w:val="0070C0"/>
              </w:rPr>
            </w:pPr>
            <w:r w:rsidRPr="00694CD0">
              <w:rPr>
                <w:rFonts w:cs="Times New Roman"/>
              </w:rPr>
              <w:t>Projekta īstenošanas vietā</w:t>
            </w:r>
            <w:r w:rsidR="00D70C3A" w:rsidRPr="00694CD0">
              <w:rPr>
                <w:rFonts w:cs="Times New Roman"/>
              </w:rPr>
              <w:t>s</w:t>
            </w:r>
            <w:r w:rsidRPr="00694CD0">
              <w:rPr>
                <w:rFonts w:cs="Times New Roman"/>
              </w:rPr>
              <w:t xml:space="preserve"> (telpās) pie finansējuma saņēmēja un sada</w:t>
            </w:r>
            <w:r w:rsidR="00D70C3A" w:rsidRPr="00694CD0">
              <w:rPr>
                <w:rFonts w:cs="Times New Roman"/>
              </w:rPr>
              <w:t>rbības partneriem tiks izvietoti</w:t>
            </w:r>
            <w:r w:rsidR="00775DE9">
              <w:rPr>
                <w:rFonts w:cs="Times New Roman"/>
              </w:rPr>
              <w:t xml:space="preserve"> </w:t>
            </w:r>
            <w:r w:rsidR="00D70C3A" w:rsidRPr="00694CD0">
              <w:rPr>
                <w:rFonts w:cs="Times New Roman"/>
              </w:rPr>
              <w:t xml:space="preserve">informatīvie plakāti </w:t>
            </w:r>
            <w:r w:rsidRPr="00694CD0">
              <w:rPr>
                <w:rFonts w:cs="Times New Roman"/>
              </w:rPr>
              <w:t>(minimālais izmērs A3).</w:t>
            </w:r>
            <w:r w:rsidR="00906D1D" w:rsidRPr="00DA4EA2">
              <w:rPr>
                <w:rFonts w:cs="Times New Roman"/>
                <w:b/>
                <w:color w:val="0070C0"/>
              </w:rPr>
              <w:t xml:space="preserve"> </w:t>
            </w:r>
          </w:p>
        </w:tc>
        <w:tc>
          <w:tcPr>
            <w:tcW w:w="1536" w:type="dxa"/>
          </w:tcPr>
          <w:p w14:paraId="6F52E4FD" w14:textId="2179F110" w:rsidR="00764F20" w:rsidRPr="00694CD0" w:rsidRDefault="00764F20" w:rsidP="00764F20">
            <w:pPr>
              <w:rPr>
                <w:rFonts w:cs="Times New Roman"/>
              </w:rPr>
            </w:pPr>
            <w:r w:rsidRPr="00694CD0">
              <w:rPr>
                <w:rFonts w:cs="Times New Roman"/>
              </w:rPr>
              <w:t>Visu projekta īstenošanas laiku</w:t>
            </w:r>
          </w:p>
        </w:tc>
        <w:tc>
          <w:tcPr>
            <w:tcW w:w="1292" w:type="dxa"/>
          </w:tcPr>
          <w:p w14:paraId="5A27AD67" w14:textId="2E092811" w:rsidR="00764F20" w:rsidRPr="0068659B" w:rsidRDefault="00694CD0" w:rsidP="00764F20">
            <w:pPr>
              <w:rPr>
                <w:rFonts w:cs="Times New Roman"/>
                <w:color w:val="FF0000"/>
              </w:rPr>
            </w:pPr>
            <w:r w:rsidRPr="0068659B">
              <w:rPr>
                <w:rFonts w:cs="Times New Roman"/>
                <w:color w:val="FF0000"/>
              </w:rPr>
              <w:t>2</w:t>
            </w:r>
            <w:r w:rsidR="00764F20" w:rsidRPr="0068659B">
              <w:rPr>
                <w:rFonts w:cs="Times New Roman"/>
                <w:color w:val="FF0000"/>
              </w:rPr>
              <w:t xml:space="preserve"> gab.</w:t>
            </w:r>
          </w:p>
        </w:tc>
      </w:tr>
      <w:tr w:rsidR="009221B0" w:rsidRPr="00A21993" w14:paraId="26A0B1D9" w14:textId="77777777" w:rsidTr="003D0340">
        <w:trPr>
          <w:trHeight w:val="157"/>
        </w:trPr>
        <w:tc>
          <w:tcPr>
            <w:tcW w:w="2039"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619" w:type="dxa"/>
          </w:tcPr>
          <w:p w14:paraId="79E109C9" w14:textId="51E80C13" w:rsidR="0068659B" w:rsidRPr="00694CD0" w:rsidRDefault="0068659B" w:rsidP="00330C0A">
            <w:pPr>
              <w:rPr>
                <w:rFonts w:cs="Times New Roman"/>
                <w:color w:val="0000FF"/>
              </w:rPr>
            </w:pPr>
            <w:r w:rsidRPr="003D0340">
              <w:rPr>
                <w:rFonts w:cs="Times New Roman"/>
                <w:color w:val="FF0000"/>
              </w:rPr>
              <w:t>“A” ģimenes ārsta praksei un “B”</w:t>
            </w:r>
            <w:r w:rsidR="003D0340">
              <w:rPr>
                <w:rFonts w:cs="Times New Roman"/>
                <w:color w:val="FF0000"/>
              </w:rPr>
              <w:t xml:space="preserve"> </w:t>
            </w:r>
            <w:r w:rsidRPr="003D0340">
              <w:rPr>
                <w:rFonts w:cs="Times New Roman"/>
                <w:color w:val="FF0000"/>
              </w:rPr>
              <w:t>ģimenes ār</w:t>
            </w:r>
            <w:r w:rsidR="003D0340">
              <w:rPr>
                <w:rFonts w:cs="Times New Roman"/>
                <w:color w:val="FF0000"/>
              </w:rPr>
              <w:t xml:space="preserve">sta praksei </w:t>
            </w:r>
            <w:r w:rsidRPr="003D0340">
              <w:rPr>
                <w:rFonts w:cs="Times New Roman"/>
                <w:color w:val="FF0000"/>
              </w:rPr>
              <w:t>nav savas tīmek</w:t>
            </w:r>
            <w:r w:rsidR="003D0340" w:rsidRPr="003D0340">
              <w:rPr>
                <w:rFonts w:cs="Times New Roman"/>
                <w:color w:val="FF0000"/>
              </w:rPr>
              <w:t xml:space="preserve">ļa vietnes. </w:t>
            </w:r>
          </w:p>
        </w:tc>
        <w:tc>
          <w:tcPr>
            <w:tcW w:w="1536" w:type="dxa"/>
          </w:tcPr>
          <w:p w14:paraId="494152C3" w14:textId="599A8C79" w:rsidR="009221B0" w:rsidRPr="00694CD0" w:rsidRDefault="003D0340" w:rsidP="009221B0">
            <w:pPr>
              <w:rPr>
                <w:rFonts w:cs="Times New Roman"/>
                <w:color w:val="FF0000"/>
              </w:rPr>
            </w:pPr>
            <w:r>
              <w:rPr>
                <w:rFonts w:cs="Times New Roman"/>
                <w:color w:val="FF0000"/>
              </w:rPr>
              <w:t>N/A</w:t>
            </w:r>
          </w:p>
        </w:tc>
        <w:tc>
          <w:tcPr>
            <w:tcW w:w="1292" w:type="dxa"/>
          </w:tcPr>
          <w:p w14:paraId="6A10EEA9" w14:textId="190BD5B3" w:rsidR="009221B0" w:rsidRPr="00694CD0" w:rsidRDefault="003D0340" w:rsidP="009714C9">
            <w:pPr>
              <w:rPr>
                <w:rFonts w:cs="Times New Roman"/>
                <w:color w:val="FF0000"/>
              </w:rPr>
            </w:pPr>
            <w:r>
              <w:rPr>
                <w:rFonts w:cs="Times New Roman"/>
                <w:color w:val="FF0000"/>
              </w:rPr>
              <w:t>N/A</w:t>
            </w:r>
          </w:p>
        </w:tc>
      </w:tr>
    </w:tbl>
    <w:p w14:paraId="00B26E6A" w14:textId="0AEA8927" w:rsidR="003E76C8" w:rsidRDefault="003E76C8" w:rsidP="0062657B">
      <w:pPr>
        <w:spacing w:after="0"/>
        <w:rPr>
          <w:rFonts w:cs="Times New Roman"/>
          <w:i/>
          <w:color w:val="0070C0"/>
        </w:rPr>
      </w:pPr>
    </w:p>
    <w:p w14:paraId="3133FB64" w14:textId="5B3B6D8F" w:rsidR="00C033CF" w:rsidRPr="008F0A01" w:rsidRDefault="00C033CF" w:rsidP="00C033CF">
      <w:pPr>
        <w:spacing w:after="120"/>
        <w:ind w:right="-2"/>
        <w:rPr>
          <w:b/>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28" w:name="_Toc1548238"/>
            <w:r w:rsidRPr="00A21993">
              <w:rPr>
                <w:rFonts w:ascii="Times New Roman" w:hAnsi="Times New Roman" w:cs="Times New Roman"/>
                <w:b/>
                <w:color w:val="auto"/>
                <w:sz w:val="24"/>
                <w:szCs w:val="24"/>
              </w:rPr>
              <w:lastRenderedPageBreak/>
              <w:t>6.SADAĻA – PROJEKTA REZULTĀTU UZTURĒŠANA UN ILGTSPĒJAS NODROŠINĀŠANA</w:t>
            </w:r>
            <w:bookmarkEnd w:id="28"/>
          </w:p>
        </w:tc>
      </w:tr>
    </w:tbl>
    <w:p w14:paraId="270B3AC3" w14:textId="77777777" w:rsidR="0021616F" w:rsidRPr="00ED6DA1"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777777" w:rsidR="00155FCC" w:rsidRPr="002E0B79" w:rsidRDefault="00155FCC" w:rsidP="00A80833">
            <w:pPr>
              <w:pStyle w:val="Heading2"/>
              <w:outlineLvl w:val="1"/>
              <w:rPr>
                <w:rFonts w:ascii="Times New Roman" w:hAnsi="Times New Roman" w:cs="Times New Roman"/>
                <w:b/>
                <w:color w:val="0070C0"/>
                <w:sz w:val="22"/>
                <w:szCs w:val="22"/>
              </w:rPr>
            </w:pPr>
            <w:bookmarkStart w:id="29" w:name="_Toc1548240"/>
            <w:r w:rsidRPr="000A450C">
              <w:rPr>
                <w:rFonts w:ascii="Times New Roman" w:hAnsi="Times New Roman" w:cs="Times New Roman"/>
                <w:b/>
                <w:color w:val="auto"/>
                <w:sz w:val="22"/>
                <w:szCs w:val="22"/>
              </w:rPr>
              <w:t>6.2. Aprakstīt, kā tiks nodrošināta projektā sasniegto rādītāju ilgtspēja pēc projekta pabeigšanas</w:t>
            </w:r>
            <w:bookmarkEnd w:id="29"/>
            <w:r w:rsidRPr="000A450C">
              <w:rPr>
                <w:rFonts w:ascii="Times New Roman" w:hAnsi="Times New Roman" w:cs="Times New Roman"/>
                <w:b/>
                <w:color w:val="auto"/>
                <w:sz w:val="22"/>
                <w:szCs w:val="22"/>
              </w:rPr>
              <w:t xml:space="preserve"> </w:t>
            </w:r>
          </w:p>
          <w:p w14:paraId="6D179767" w14:textId="629C9B0E" w:rsidR="0021616F" w:rsidRPr="002E0B79" w:rsidRDefault="0021616F" w:rsidP="00A80833">
            <w:pPr>
              <w:rPr>
                <w:rFonts w:cs="Times New Roman"/>
                <w:b/>
                <w:color w:val="0070C0"/>
              </w:rPr>
            </w:pPr>
          </w:p>
        </w:tc>
      </w:tr>
      <w:tr w:rsidR="0021616F" w:rsidRPr="00ED6DA1" w14:paraId="48376B52" w14:textId="77777777" w:rsidTr="00DA4EA2">
        <w:trPr>
          <w:trHeight w:val="874"/>
        </w:trPr>
        <w:tc>
          <w:tcPr>
            <w:tcW w:w="9486" w:type="dxa"/>
            <w:shd w:val="clear" w:color="auto" w:fill="auto"/>
          </w:tcPr>
          <w:p w14:paraId="6CF852B6" w14:textId="0E779D9A" w:rsidR="00CA7AA8" w:rsidRDefault="009714C9" w:rsidP="009714C9">
            <w:r>
              <w:t xml:space="preserve">Projekta iesniedzējs un sadarbības partneris nodrošinās </w:t>
            </w:r>
            <w:r w:rsidR="00B7036F" w:rsidRPr="00694CD0">
              <w:t>projekta sasniegto rezultātu ilgtspēj</w:t>
            </w:r>
            <w:r w:rsidR="00694CD0">
              <w:t>a</w:t>
            </w:r>
            <w:r w:rsidR="00B7036F" w:rsidRPr="00694CD0">
              <w:t xml:space="preserve"> vismaz piecus gadus pēc projekta pabeigšanas</w:t>
            </w:r>
            <w:r w:rsidR="00D13558" w:rsidRPr="00694CD0">
              <w:t xml:space="preserve"> (noslēguma maksājuma veikšanas)</w:t>
            </w:r>
            <w:r w:rsidR="00B7036F" w:rsidRPr="00694CD0">
              <w:t>, bet ne mazāk kā infrastruktūrā veikto ieguldījumu amortizācijas termiņā. Ilgtspēja tiks nodrošināta no finansējuma saņēmēja un projekta sadarbības partner</w:t>
            </w:r>
            <w:r w:rsidR="00694CD0">
              <w:t>a</w:t>
            </w:r>
            <w:r w:rsidR="00B7036F" w:rsidRPr="00694CD0">
              <w:t xml:space="preserve"> </w:t>
            </w:r>
            <w:r w:rsidR="003855BF" w:rsidRPr="00694CD0">
              <w:t>pašu</w:t>
            </w:r>
            <w:r w:rsidR="00772B2C" w:rsidRPr="00694CD0">
              <w:t xml:space="preserve"> </w:t>
            </w:r>
            <w:r w:rsidR="00302F40" w:rsidRPr="00694CD0">
              <w:t>līdzekļiem.</w:t>
            </w:r>
            <w:r w:rsidR="00775DE9">
              <w:t xml:space="preserve"> </w:t>
            </w:r>
          </w:p>
          <w:p w14:paraId="642DB2F6" w14:textId="0FB09B57" w:rsidR="009F27F4" w:rsidRPr="002E0B79" w:rsidRDefault="009F27F4" w:rsidP="009714C9">
            <w:pPr>
              <w:rPr>
                <w:rFonts w:cs="Times New Roman"/>
                <w:color w:val="0070C0"/>
              </w:rPr>
            </w:pP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0" w:name="_Toc1548241"/>
            <w:r w:rsidRPr="00A21993">
              <w:rPr>
                <w:rFonts w:ascii="Times New Roman" w:hAnsi="Times New Roman" w:cs="Times New Roman"/>
                <w:b/>
                <w:color w:val="auto"/>
                <w:sz w:val="22"/>
                <w:szCs w:val="22"/>
              </w:rPr>
              <w:t>7.SADAĻA – VALSTS ATBALSTA JAUTĀJUMI</w:t>
            </w:r>
            <w:bookmarkEnd w:id="30"/>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21993" w:rsidRDefault="003A41EB" w:rsidP="003A41EB">
            <w:pPr>
              <w:rPr>
                <w:rFonts w:cs="Times New Roman"/>
              </w:rPr>
            </w:pPr>
            <w:r w:rsidRPr="00A21993">
              <w:rPr>
                <w:rFonts w:cs="Times New Roman"/>
              </w:rPr>
              <w:t>7.1.</w:t>
            </w:r>
          </w:p>
        </w:tc>
        <w:tc>
          <w:tcPr>
            <w:tcW w:w="2985" w:type="dxa"/>
          </w:tcPr>
          <w:p w14:paraId="56FAB949" w14:textId="77777777" w:rsidR="003A41EB" w:rsidRPr="0037445F" w:rsidRDefault="003A41EB" w:rsidP="003A41EB">
            <w:pPr>
              <w:rPr>
                <w:rFonts w:cs="Times New Roman"/>
              </w:rPr>
            </w:pPr>
            <w:r w:rsidRPr="0037445F">
              <w:rPr>
                <w:rFonts w:cs="Times New Roman"/>
              </w:rPr>
              <w:t>Projekta īstenošanas veids:</w:t>
            </w:r>
          </w:p>
        </w:tc>
        <w:tc>
          <w:tcPr>
            <w:tcW w:w="5375" w:type="dxa"/>
            <w:gridSpan w:val="2"/>
            <w:shd w:val="clear" w:color="auto" w:fill="auto"/>
          </w:tcPr>
          <w:p w14:paraId="3C626126" w14:textId="0CAE8C6E" w:rsidR="00A32C9B" w:rsidRPr="003D0340" w:rsidRDefault="0038480F" w:rsidP="00FA5057">
            <w:pPr>
              <w:pStyle w:val="ListParagraph"/>
              <w:ind w:left="29"/>
              <w:contextualSpacing w:val="0"/>
              <w:rPr>
                <w:rFonts w:cs="Times New Roman"/>
                <w:color w:val="FF0000"/>
              </w:rPr>
            </w:pPr>
            <w:r w:rsidRPr="003D0340">
              <w:rPr>
                <w:rFonts w:cs="Times New Roman"/>
                <w:color w:val="FF0000"/>
              </w:rPr>
              <w:t>P</w:t>
            </w:r>
            <w:r w:rsidR="00A32C9B" w:rsidRPr="003D0340">
              <w:rPr>
                <w:rFonts w:cs="Times New Roman"/>
                <w:color w:val="FF0000"/>
              </w:rPr>
              <w:t>rojekt</w:t>
            </w:r>
            <w:r w:rsidRPr="003D0340">
              <w:rPr>
                <w:rFonts w:cs="Times New Roman"/>
                <w:color w:val="FF0000"/>
              </w:rPr>
              <w:t>ā</w:t>
            </w:r>
            <w:r w:rsidR="00A32C9B" w:rsidRPr="003D0340">
              <w:rPr>
                <w:rFonts w:cs="Times New Roman"/>
                <w:color w:val="FF0000"/>
              </w:rPr>
              <w:t xml:space="preserve"> finansējuma saņēmējs saņem valsts atbalstu un nav valsts atbalsta, t.sk. </w:t>
            </w:r>
            <w:proofErr w:type="spellStart"/>
            <w:r w:rsidR="00A32C9B" w:rsidRPr="003D0340">
              <w:rPr>
                <w:rFonts w:cs="Times New Roman"/>
                <w:i/>
                <w:color w:val="FF0000"/>
              </w:rPr>
              <w:t>de</w:t>
            </w:r>
            <w:proofErr w:type="spellEnd"/>
            <w:r w:rsidR="00A32C9B" w:rsidRPr="003D0340">
              <w:rPr>
                <w:rFonts w:cs="Times New Roman"/>
                <w:i/>
                <w:color w:val="FF0000"/>
              </w:rPr>
              <w:t xml:space="preserve"> </w:t>
            </w:r>
            <w:proofErr w:type="spellStart"/>
            <w:r w:rsidR="00A32C9B" w:rsidRPr="003D0340">
              <w:rPr>
                <w:rFonts w:cs="Times New Roman"/>
                <w:i/>
                <w:color w:val="FF0000"/>
              </w:rPr>
              <w:t>minimis</w:t>
            </w:r>
            <w:proofErr w:type="spellEnd"/>
            <w:r w:rsidR="00A32C9B" w:rsidRPr="003D0340">
              <w:rPr>
                <w:rFonts w:cs="Times New Roman"/>
                <w:color w:val="FF0000"/>
              </w:rPr>
              <w:t xml:space="preserve"> sniedzējs. Projekt</w:t>
            </w:r>
            <w:r w:rsidRPr="003D0340">
              <w:rPr>
                <w:rFonts w:cs="Times New Roman"/>
                <w:color w:val="FF0000"/>
              </w:rPr>
              <w:t>ā</w:t>
            </w:r>
            <w:r w:rsidR="00A32C9B" w:rsidRPr="003D0340">
              <w:rPr>
                <w:rFonts w:cs="Times New Roman"/>
                <w:color w:val="FF0000"/>
              </w:rPr>
              <w:t xml:space="preserve"> sadarbības partneris saņem valsts atbalstu, bet nav valsts atbalsta, t.sk. </w:t>
            </w:r>
            <w:proofErr w:type="spellStart"/>
            <w:r w:rsidR="00A32C9B" w:rsidRPr="003D0340">
              <w:rPr>
                <w:rFonts w:cs="Times New Roman"/>
                <w:i/>
                <w:color w:val="FF0000"/>
              </w:rPr>
              <w:t>de</w:t>
            </w:r>
            <w:proofErr w:type="spellEnd"/>
            <w:r w:rsidR="00A32C9B" w:rsidRPr="003D0340">
              <w:rPr>
                <w:rFonts w:cs="Times New Roman"/>
                <w:i/>
                <w:color w:val="FF0000"/>
              </w:rPr>
              <w:t xml:space="preserve"> </w:t>
            </w:r>
            <w:proofErr w:type="spellStart"/>
            <w:r w:rsidR="00A32C9B" w:rsidRPr="003D0340">
              <w:rPr>
                <w:rFonts w:cs="Times New Roman"/>
                <w:i/>
                <w:color w:val="FF0000"/>
              </w:rPr>
              <w:t>minimis</w:t>
            </w:r>
            <w:proofErr w:type="spellEnd"/>
            <w:r w:rsidR="00A32C9B" w:rsidRPr="003D0340">
              <w:rPr>
                <w:rFonts w:cs="Times New Roman"/>
                <w:i/>
                <w:color w:val="FF0000"/>
              </w:rPr>
              <w:t xml:space="preserve"> </w:t>
            </w:r>
            <w:r w:rsidR="00A32C9B" w:rsidRPr="003D0340">
              <w:rPr>
                <w:rFonts w:cs="Times New Roman"/>
                <w:color w:val="FF0000"/>
              </w:rPr>
              <w:t>atbalsta sniedzējs.</w:t>
            </w:r>
          </w:p>
          <w:p w14:paraId="31DC7DF5" w14:textId="481F782C" w:rsidR="00A32C9B" w:rsidRPr="003D0340" w:rsidRDefault="00A32C9B" w:rsidP="0038480F">
            <w:pPr>
              <w:pStyle w:val="ListParagraph"/>
              <w:rPr>
                <w:rFonts w:cs="Times New Roman"/>
                <w:color w:val="FF0000"/>
              </w:rPr>
            </w:pPr>
          </w:p>
        </w:tc>
      </w:tr>
      <w:tr w:rsidR="003A41EB" w:rsidRPr="00A21993" w14:paraId="5A1D2786" w14:textId="77777777" w:rsidTr="00DA4EA2">
        <w:tc>
          <w:tcPr>
            <w:tcW w:w="1126" w:type="dxa"/>
          </w:tcPr>
          <w:p w14:paraId="0726D9F7" w14:textId="69720988" w:rsidR="003A41EB" w:rsidRPr="00A21993" w:rsidRDefault="003A41EB" w:rsidP="003A41EB">
            <w:pPr>
              <w:rPr>
                <w:rFonts w:cs="Times New Roman"/>
              </w:rPr>
            </w:pPr>
            <w:r w:rsidRPr="00A21993">
              <w:rPr>
                <w:rFonts w:cs="Times New Roman"/>
              </w:rPr>
              <w:t>7.2.</w:t>
            </w:r>
          </w:p>
        </w:tc>
        <w:tc>
          <w:tcPr>
            <w:tcW w:w="2985" w:type="dxa"/>
          </w:tcPr>
          <w:p w14:paraId="78849725" w14:textId="77777777" w:rsidR="003A41EB" w:rsidRPr="0037445F" w:rsidRDefault="003A41EB" w:rsidP="003A41EB">
            <w:pPr>
              <w:rPr>
                <w:rFonts w:cs="Times New Roman"/>
              </w:rPr>
            </w:pPr>
            <w:r w:rsidRPr="0037445F">
              <w:rPr>
                <w:rFonts w:cs="Times New Roman"/>
              </w:rPr>
              <w:t>Atbalsta instruments:</w:t>
            </w:r>
          </w:p>
        </w:tc>
        <w:tc>
          <w:tcPr>
            <w:tcW w:w="5375" w:type="dxa"/>
            <w:gridSpan w:val="2"/>
            <w:shd w:val="clear" w:color="auto" w:fill="auto"/>
          </w:tcPr>
          <w:p w14:paraId="11A74C0C" w14:textId="418E570E" w:rsidR="003A41EB" w:rsidRPr="00694CD0" w:rsidRDefault="003A41EB" w:rsidP="00694CD0">
            <w:pPr>
              <w:rPr>
                <w:rFonts w:cs="Times New Roman"/>
                <w:color w:val="0000FF"/>
              </w:rPr>
            </w:pPr>
            <w:r w:rsidRPr="00694CD0">
              <w:rPr>
                <w:rFonts w:cs="Times New Roman"/>
              </w:rPr>
              <w:t>tiešais maksājums no valsts vai pašvaldības budžeta (subsīdija vai dotācija</w:t>
            </w:r>
            <w:r w:rsidR="00694CD0" w:rsidRPr="00694CD0">
              <w:rPr>
                <w:rFonts w:cs="Times New Roman"/>
              </w:rPr>
              <w:t>)</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D0340">
        <w:trPr>
          <w:trHeight w:val="471"/>
        </w:trPr>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47482B49" w:rsidR="00CB3FC0" w:rsidRPr="00694CD0" w:rsidRDefault="00CB3FC0" w:rsidP="00CB3FC0">
            <w:pPr>
              <w:rPr>
                <w:rFonts w:cs="Times New Roman"/>
                <w:color w:val="0000FF"/>
              </w:rPr>
            </w:pPr>
            <w:r w:rsidRPr="003D0340">
              <w:rPr>
                <w:rFonts w:cs="Times New Roman"/>
                <w:color w:val="FF0000"/>
              </w:rPr>
              <w:t xml:space="preserve">Komisijas </w:t>
            </w:r>
            <w:r w:rsidR="00CE6569" w:rsidRPr="003D0340">
              <w:rPr>
                <w:rFonts w:cs="Times New Roman"/>
                <w:color w:val="FF0000"/>
              </w:rPr>
              <w:t>r</w:t>
            </w:r>
            <w:r w:rsidRPr="003D0340">
              <w:rPr>
                <w:rFonts w:cs="Times New Roman"/>
                <w:color w:val="FF0000"/>
              </w:rPr>
              <w:t>egula Nr. </w:t>
            </w:r>
            <w:hyperlink r:id="rId15" w:tgtFrame="_blank" w:history="1">
              <w:r w:rsidRPr="003D0340">
                <w:rPr>
                  <w:rFonts w:cs="Times New Roman"/>
                  <w:color w:val="FF0000"/>
                </w:rPr>
                <w:t>1407/2013</w:t>
              </w:r>
            </w:hyperlink>
          </w:p>
        </w:tc>
        <w:tc>
          <w:tcPr>
            <w:tcW w:w="4090" w:type="dxa"/>
          </w:tcPr>
          <w:p w14:paraId="2877DFF7" w14:textId="0578877F" w:rsidR="00107AB6" w:rsidRPr="00DA4EA2" w:rsidRDefault="00107AB6" w:rsidP="000A450C">
            <w:pPr>
              <w:rPr>
                <w:rFonts w:cs="Times New Roman"/>
                <w:color w:val="0000FF"/>
              </w:rPr>
            </w:pPr>
          </w:p>
        </w:tc>
      </w:tr>
    </w:tbl>
    <w:p w14:paraId="6CA8EB97" w14:textId="77777777" w:rsidR="003746EE" w:rsidRDefault="003746EE" w:rsidP="003C5410">
      <w:pPr>
        <w:rPr>
          <w:rFonts w:cs="Times New Roman"/>
          <w:i/>
          <w:sz w:val="18"/>
          <w:szCs w:val="18"/>
        </w:rPr>
      </w:pPr>
    </w:p>
    <w:p w14:paraId="0ECE15C2" w14:textId="20E6B0B1" w:rsidR="000A450C" w:rsidRDefault="000A450C">
      <w:pPr>
        <w:spacing w:line="259" w:lineRule="auto"/>
        <w:jc w:val="left"/>
        <w:rPr>
          <w:rFonts w:cs="Times New Roman"/>
          <w:i/>
          <w:sz w:val="18"/>
          <w:szCs w:val="18"/>
        </w:rPr>
      </w:pPr>
      <w:r>
        <w:rPr>
          <w:rFonts w:cs="Times New Roman"/>
          <w:i/>
          <w:sz w:val="18"/>
          <w:szCs w:val="18"/>
        </w:rPr>
        <w:br w:type="page"/>
      </w:r>
    </w:p>
    <w:p w14:paraId="4D153AEF"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1" w:name="_Toc1548242"/>
            <w:r w:rsidRPr="00A21993">
              <w:rPr>
                <w:rFonts w:ascii="Times New Roman" w:hAnsi="Times New Roman" w:cs="Times New Roman"/>
                <w:b/>
                <w:color w:val="auto"/>
                <w:sz w:val="24"/>
                <w:szCs w:val="24"/>
              </w:rPr>
              <w:t>8.SADAĻA - APLIECINĀJUMS</w:t>
            </w:r>
            <w:bookmarkEnd w:id="31"/>
          </w:p>
        </w:tc>
      </w:tr>
    </w:tbl>
    <w:p w14:paraId="2C296523" w14:textId="77777777" w:rsidR="00304F48" w:rsidRPr="00A21993" w:rsidRDefault="00304F48" w:rsidP="00A310D9">
      <w:pPr>
        <w:spacing w:after="0"/>
        <w:rPr>
          <w:rFonts w:cs="Times New Roman"/>
        </w:rPr>
      </w:pPr>
    </w:p>
    <w:p w14:paraId="4B19C4C2" w14:textId="5E127F22"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w:t>
      </w:r>
      <w:r w:rsidR="00FA5057" w:rsidRPr="00FA5057">
        <w:rPr>
          <w:rFonts w:cs="Times New Roman"/>
          <w:color w:val="FF0000"/>
        </w:rPr>
        <w:t>Jānis Bērziņš</w:t>
      </w:r>
      <w:r w:rsidRPr="00A21993">
        <w:rPr>
          <w:rFonts w:cs="Times New Roman"/>
        </w:rPr>
        <w:t>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2503AEE3"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w:t>
      </w:r>
      <w:r w:rsidR="0091258E">
        <w:rPr>
          <w:rFonts w:cs="Times New Roman"/>
        </w:rPr>
        <w:t>_______________</w:t>
      </w:r>
      <w:r w:rsidR="00FA5057" w:rsidRPr="0091258E">
        <w:rPr>
          <w:rFonts w:cs="Times New Roman"/>
          <w:color w:val="FF0000"/>
        </w:rPr>
        <w:t>”A” ģimenes ārsta</w:t>
      </w:r>
      <w:r w:rsidR="0091258E" w:rsidRPr="0091258E">
        <w:rPr>
          <w:rFonts w:cs="Times New Roman"/>
          <w:color w:val="FF0000"/>
        </w:rPr>
        <w:t xml:space="preserve"> prakse</w:t>
      </w:r>
      <w:r w:rsidR="00FA5057" w:rsidRPr="0091258E">
        <w:rPr>
          <w:rFonts w:cs="Times New Roman"/>
          <w:color w:val="FF0000"/>
        </w:rPr>
        <w:t xml:space="preserve"> </w:t>
      </w:r>
      <w:r w:rsidRPr="00A21993">
        <w:rPr>
          <w:rFonts w:cs="Times New Roman"/>
        </w:rPr>
        <w:t xml:space="preserve">_, </w:t>
      </w:r>
    </w:p>
    <w:p w14:paraId="47331B74" w14:textId="230682AD" w:rsidR="00032C33" w:rsidRPr="00A310D9" w:rsidRDefault="00032C33" w:rsidP="00330C0A">
      <w:pPr>
        <w:spacing w:after="0"/>
        <w:ind w:left="5040" w:firstLine="720"/>
        <w:jc w:val="center"/>
        <w:rPr>
          <w:rFonts w:cs="Times New Roman"/>
          <w:i/>
          <w:sz w:val="20"/>
          <w:szCs w:val="20"/>
        </w:rPr>
      </w:pPr>
      <w:r w:rsidRPr="00A310D9">
        <w:rPr>
          <w:rFonts w:cs="Times New Roman"/>
          <w:i/>
          <w:sz w:val="20"/>
          <w:szCs w:val="20"/>
        </w:rPr>
        <w:t>projekta iesniedzēja no</w:t>
      </w:r>
      <w:r w:rsidR="00A310D9">
        <w:rPr>
          <w:rFonts w:cs="Times New Roman"/>
          <w:i/>
          <w:sz w:val="20"/>
          <w:szCs w:val="20"/>
        </w:rPr>
        <w:t>saukums</w:t>
      </w:r>
    </w:p>
    <w:p w14:paraId="0EB10D61" w14:textId="32C4AFD6"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atbildīgā amatpersona, </w:t>
      </w:r>
      <w:r w:rsidR="0091258E">
        <w:rPr>
          <w:rFonts w:cs="Times New Roman"/>
        </w:rPr>
        <w:t>_______________</w:t>
      </w:r>
      <w:r w:rsidR="009F27F4">
        <w:rPr>
          <w:rFonts w:cs="Times New Roman"/>
          <w:color w:val="FF0000"/>
        </w:rPr>
        <w:t>valdes priekšsēdētājs</w:t>
      </w:r>
      <w:r w:rsidR="0091258E" w:rsidRPr="0091258E">
        <w:rPr>
          <w:rFonts w:cs="Times New Roman"/>
          <w:color w:val="FF0000"/>
        </w:rPr>
        <w:t xml:space="preserve"> </w:t>
      </w:r>
      <w:r w:rsidRPr="00A21993">
        <w:rPr>
          <w:rFonts w:cs="Times New Roman"/>
        </w:rPr>
        <w:t>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21373A" w:rsidRDefault="00032C33" w:rsidP="00A310D9">
      <w:pPr>
        <w:spacing w:after="0"/>
        <w:rPr>
          <w:rFonts w:cs="Times New Roman"/>
          <w:sz w:val="22"/>
        </w:rPr>
      </w:pPr>
      <w:r w:rsidRPr="0021373A">
        <w:rPr>
          <w:rFonts w:cs="Times New Roman"/>
          <w:sz w:val="22"/>
        </w:rPr>
        <w:t>apliecinu, ka projekta iesnieguma iesniegšanas brīdī,</w:t>
      </w:r>
    </w:p>
    <w:p w14:paraId="7503B772" w14:textId="77777777" w:rsidR="00032C33" w:rsidRPr="0021373A" w:rsidRDefault="00032C33" w:rsidP="00A310D9">
      <w:pPr>
        <w:spacing w:after="0"/>
        <w:rPr>
          <w:rFonts w:cs="Times New Roman"/>
          <w:sz w:val="22"/>
        </w:rPr>
      </w:pPr>
    </w:p>
    <w:p w14:paraId="2AA190FE"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iesniedzēja rīcībā ir pietiekami un stabili finanšu resursi (nav attiecināms uz valsts budžeta iestādēm);</w:t>
      </w:r>
    </w:p>
    <w:p w14:paraId="39B5D062" w14:textId="02194CCE"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projekta iesniegumā un tā pielikumos sniegtās ziņas atbilst patiesībai un projekta īstenošanai pieprasītais Eiropas </w:t>
      </w:r>
      <w:r w:rsidR="005E1769" w:rsidRPr="0021373A">
        <w:rPr>
          <w:rFonts w:cs="Times New Roman"/>
          <w:sz w:val="22"/>
        </w:rPr>
        <w:t xml:space="preserve">Reģionālās attīstības </w:t>
      </w:r>
      <w:r w:rsidRPr="0021373A">
        <w:rPr>
          <w:rFonts w:cs="Times New Roman"/>
          <w:sz w:val="22"/>
        </w:rPr>
        <w:t>fonda līdzfinansējums tiks izmantots saskaņā ar projekta iesniegumā noteikto;</w:t>
      </w:r>
    </w:p>
    <w:p w14:paraId="0F080FB4" w14:textId="2AA6CBFF"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nav zināmu iemeslu, kādēļ šis projekts nevarētu tikt īstenots vai varētu tikt aizkavēta tā īstenošana, un apstiprinu, ka projektā noteiktās saistības iespējams veikt normatīvajos aktos par attiecīgās </w:t>
      </w:r>
      <w:r w:rsidR="005E1769" w:rsidRPr="0021373A">
        <w:rPr>
          <w:rFonts w:cs="Times New Roman"/>
          <w:sz w:val="22"/>
        </w:rPr>
        <w:t xml:space="preserve">Eiropas Reģionālās attīstības fonda </w:t>
      </w:r>
      <w:r w:rsidRPr="0021373A">
        <w:rPr>
          <w:rFonts w:cs="Times New Roman"/>
          <w:sz w:val="22"/>
        </w:rPr>
        <w:t>specifiskā atbalsta mērķa vai tā pasākuma īstenošanu noteiktajos termiņos;</w:t>
      </w:r>
    </w:p>
    <w:p w14:paraId="434F2689" w14:textId="77777777" w:rsidR="00032C33" w:rsidRPr="0021373A" w:rsidRDefault="00032C33" w:rsidP="00A310D9">
      <w:pPr>
        <w:spacing w:after="0"/>
        <w:rPr>
          <w:rFonts w:cs="Times New Roman"/>
          <w:sz w:val="22"/>
        </w:rPr>
      </w:pPr>
    </w:p>
    <w:p w14:paraId="4E862DCF" w14:textId="4D85967D" w:rsidR="00032C33" w:rsidRPr="0021373A" w:rsidRDefault="00032C33" w:rsidP="00A310D9">
      <w:pPr>
        <w:spacing w:after="0"/>
        <w:rPr>
          <w:rFonts w:cs="Times New Roman"/>
          <w:sz w:val="22"/>
        </w:rPr>
      </w:pPr>
      <w:r w:rsidRPr="0021373A">
        <w:rPr>
          <w:rFonts w:cs="Times New Roman"/>
          <w:sz w:val="22"/>
        </w:rPr>
        <w:t xml:space="preserve">Apzinos, ka projektu var neapstiprināt līdzfinansēšanai no </w:t>
      </w:r>
      <w:r w:rsidR="005E1769" w:rsidRPr="0021373A">
        <w:rPr>
          <w:rFonts w:cs="Times New Roman"/>
          <w:sz w:val="22"/>
        </w:rPr>
        <w:t>Eiropas Reģionālās attīstības fonda</w:t>
      </w:r>
      <w:r w:rsidRPr="0021373A">
        <w:rPr>
          <w:rFonts w:cs="Times New Roman"/>
          <w:sz w:val="22"/>
        </w:rPr>
        <w:t xml:space="preserve">, ja projekta iesniegums, ieskaitot šo sadaļu, nav pilnībā un kvalitatīvi aizpildīts, kā arī, ja normatīvajos aktos par attiecīgā </w:t>
      </w:r>
      <w:r w:rsidR="005E1769" w:rsidRPr="0021373A">
        <w:rPr>
          <w:rFonts w:cs="Times New Roman"/>
          <w:sz w:val="22"/>
        </w:rPr>
        <w:t xml:space="preserve">Eiropas Reģionālās attīstības fonda </w:t>
      </w:r>
      <w:r w:rsidRPr="0021373A">
        <w:rPr>
          <w:rFonts w:cs="Times New Roman"/>
          <w:sz w:val="22"/>
        </w:rPr>
        <w:t xml:space="preserve">specifiskā atbalsta mērķa vai tā pasākuma īstenošanu </w:t>
      </w:r>
      <w:r w:rsidR="005E1769" w:rsidRPr="0021373A">
        <w:rPr>
          <w:rFonts w:cs="Times New Roman"/>
          <w:sz w:val="22"/>
        </w:rPr>
        <w:t>Eiropas Reģionālās attīstības fonda</w:t>
      </w:r>
      <w:r w:rsidRPr="0021373A">
        <w:rPr>
          <w:rFonts w:cs="Times New Roman"/>
          <w:sz w:val="22"/>
        </w:rPr>
        <w:t xml:space="preserve"> finansējums (kārtējam gadam/plānošanas periodam) projekta apstiprināšanas brīdī ir izlietots.</w:t>
      </w:r>
    </w:p>
    <w:p w14:paraId="0C984873" w14:textId="77777777" w:rsidR="00032C33" w:rsidRPr="0021373A" w:rsidRDefault="00032C33" w:rsidP="00A310D9">
      <w:pPr>
        <w:spacing w:after="0"/>
        <w:rPr>
          <w:rFonts w:cs="Times New Roman"/>
          <w:sz w:val="22"/>
        </w:rPr>
      </w:pPr>
    </w:p>
    <w:p w14:paraId="49202CFB" w14:textId="77777777" w:rsidR="00032C33" w:rsidRPr="0021373A" w:rsidRDefault="00032C33" w:rsidP="00A310D9">
      <w:pPr>
        <w:spacing w:after="0"/>
        <w:rPr>
          <w:rFonts w:cs="Times New Roman"/>
          <w:sz w:val="22"/>
        </w:rPr>
      </w:pPr>
      <w:r w:rsidRPr="0021373A">
        <w:rPr>
          <w:rFonts w:cs="Times New Roman"/>
          <w:sz w:val="22"/>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21373A" w:rsidRDefault="00032C33" w:rsidP="00A310D9">
      <w:pPr>
        <w:spacing w:after="0"/>
        <w:rPr>
          <w:rFonts w:cs="Times New Roman"/>
          <w:sz w:val="22"/>
        </w:rPr>
      </w:pPr>
    </w:p>
    <w:p w14:paraId="7B74C033" w14:textId="77777777" w:rsidR="00032C33" w:rsidRPr="0021373A" w:rsidRDefault="00032C33" w:rsidP="00A310D9">
      <w:pPr>
        <w:spacing w:after="0"/>
        <w:rPr>
          <w:rFonts w:cs="Times New Roman"/>
          <w:sz w:val="22"/>
        </w:rPr>
      </w:pPr>
      <w:r w:rsidRPr="0021373A">
        <w:rPr>
          <w:rFonts w:cs="Times New Roman"/>
          <w:sz w:val="22"/>
        </w:rPr>
        <w:t>Apzinos, ka projekta izmaksu pieauguma gadījumā projekta iesniedzējs sedz visas izmaksas, kas var rasties izmaksu svārstību rezultātā.</w:t>
      </w:r>
    </w:p>
    <w:p w14:paraId="48FE52BF" w14:textId="77777777" w:rsidR="00032C33" w:rsidRPr="0021373A" w:rsidRDefault="00032C33" w:rsidP="00A310D9">
      <w:pPr>
        <w:spacing w:after="0"/>
        <w:rPr>
          <w:rFonts w:cs="Times New Roman"/>
          <w:sz w:val="22"/>
        </w:rPr>
      </w:pPr>
    </w:p>
    <w:p w14:paraId="5FB94AB8" w14:textId="1033EE8F" w:rsidR="00032C33" w:rsidRPr="0021373A" w:rsidRDefault="00032C33" w:rsidP="00A310D9">
      <w:pPr>
        <w:spacing w:after="0"/>
        <w:rPr>
          <w:rFonts w:cs="Times New Roman"/>
          <w:sz w:val="22"/>
        </w:rPr>
      </w:pPr>
      <w:r w:rsidRPr="0021373A">
        <w:rPr>
          <w:rFonts w:cs="Times New Roman"/>
          <w:sz w:val="22"/>
        </w:rPr>
        <w:t>Apliecinu, ka esmu iepazinies (-</w:t>
      </w:r>
      <w:proofErr w:type="spellStart"/>
      <w:r w:rsidRPr="0021373A">
        <w:rPr>
          <w:rFonts w:cs="Times New Roman"/>
          <w:sz w:val="22"/>
        </w:rPr>
        <w:t>usies</w:t>
      </w:r>
      <w:proofErr w:type="spellEnd"/>
      <w:r w:rsidRPr="0021373A">
        <w:rPr>
          <w:rFonts w:cs="Times New Roman"/>
          <w:sz w:val="22"/>
        </w:rPr>
        <w:t xml:space="preserve">), ar attiecīgā </w:t>
      </w:r>
      <w:r w:rsidR="005E1769" w:rsidRPr="0021373A">
        <w:rPr>
          <w:rFonts w:cs="Times New Roman"/>
          <w:sz w:val="22"/>
        </w:rPr>
        <w:t xml:space="preserve">Eiropas Reģionālās attīstības fonda </w:t>
      </w:r>
      <w:r w:rsidRPr="0021373A">
        <w:rPr>
          <w:rFonts w:cs="Times New Roman"/>
          <w:sz w:val="22"/>
        </w:rPr>
        <w:t>specifikā atbalsta mērķa vai tā pasākuma nosacījumiem un atlases nolikumā noteiktajām prasībām.</w:t>
      </w:r>
    </w:p>
    <w:p w14:paraId="62744CCF" w14:textId="77777777" w:rsidR="00032C33" w:rsidRPr="0021373A" w:rsidRDefault="00032C33" w:rsidP="00A310D9">
      <w:pPr>
        <w:spacing w:after="0"/>
        <w:rPr>
          <w:rFonts w:cs="Times New Roman"/>
          <w:sz w:val="22"/>
        </w:rPr>
      </w:pPr>
    </w:p>
    <w:p w14:paraId="22B3847B" w14:textId="77777777" w:rsidR="00032C33" w:rsidRPr="0021373A" w:rsidRDefault="00032C33" w:rsidP="00A310D9">
      <w:pPr>
        <w:spacing w:after="0"/>
        <w:rPr>
          <w:rFonts w:cs="Times New Roman"/>
          <w:sz w:val="22"/>
        </w:rPr>
      </w:pPr>
      <w:r w:rsidRPr="0021373A">
        <w:rPr>
          <w:rFonts w:cs="Times New Roman"/>
          <w:sz w:val="22"/>
        </w:rPr>
        <w:t>Piekrītu projekta iesniegumā norādīto datu apstrādei Kohēzijas politikas fondu vadības informācijas sistēmā 2014.-2020.gadam un to nodošanai citām valsts informācijas sistēmām.</w:t>
      </w:r>
    </w:p>
    <w:p w14:paraId="5BEE3002" w14:textId="77777777" w:rsidR="00032C33" w:rsidRPr="0021373A" w:rsidRDefault="00032C33" w:rsidP="00A310D9">
      <w:pPr>
        <w:spacing w:after="0"/>
        <w:rPr>
          <w:rFonts w:cs="Times New Roman"/>
          <w:sz w:val="22"/>
        </w:rPr>
      </w:pPr>
      <w:r w:rsidRPr="0021373A">
        <w:rPr>
          <w:rFonts w:cs="Times New Roman"/>
          <w:sz w:val="22"/>
        </w:rPr>
        <w:t xml:space="preserve"> </w:t>
      </w:r>
    </w:p>
    <w:p w14:paraId="5BB4A7F3" w14:textId="77777777" w:rsidR="00032C33" w:rsidRPr="0021373A" w:rsidRDefault="00032C33" w:rsidP="00A310D9">
      <w:pPr>
        <w:spacing w:after="0"/>
        <w:rPr>
          <w:rFonts w:cs="Times New Roman"/>
          <w:sz w:val="22"/>
        </w:rPr>
      </w:pPr>
      <w:r w:rsidRPr="0021373A">
        <w:rPr>
          <w:rFonts w:cs="Times New Roman"/>
          <w:sz w:val="22"/>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21373A" w:rsidRDefault="00032C33" w:rsidP="00A310D9">
      <w:pPr>
        <w:spacing w:after="0"/>
        <w:rPr>
          <w:rFonts w:cs="Times New Roman"/>
          <w:sz w:val="22"/>
        </w:rPr>
      </w:pPr>
    </w:p>
    <w:p w14:paraId="44C6C85B" w14:textId="3D7BB3E7" w:rsidR="00032C33" w:rsidRPr="0021373A" w:rsidRDefault="00032C33" w:rsidP="00A310D9">
      <w:pPr>
        <w:spacing w:after="0"/>
        <w:rPr>
          <w:rFonts w:cs="Times New Roman"/>
          <w:sz w:val="22"/>
        </w:rPr>
      </w:pPr>
      <w:r w:rsidRPr="0021373A">
        <w:rPr>
          <w:rFonts w:cs="Times New Roman"/>
          <w:sz w:val="22"/>
        </w:rPr>
        <w:t xml:space="preserve">Apzinos, ka projekts būs jāīsteno saskaņā ar projekta iesniegumā paredzētajām darbībām un rezultāti </w:t>
      </w:r>
      <w:r w:rsidR="006215E1" w:rsidRPr="0021373A">
        <w:rPr>
          <w:rFonts w:cs="Times New Roman"/>
          <w:sz w:val="22"/>
        </w:rPr>
        <w:t>jāuztur</w:t>
      </w:r>
      <w:r w:rsidRPr="0021373A">
        <w:rPr>
          <w:rFonts w:cs="Times New Roman"/>
          <w:sz w:val="22"/>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2EBFFE15" w14:textId="77777777" w:rsidR="000A450C" w:rsidRDefault="000A450C" w:rsidP="004A1BB6">
      <w:pPr>
        <w:spacing w:after="0"/>
        <w:ind w:right="252"/>
        <w:jc w:val="center"/>
        <w:rPr>
          <w:rFonts w:cs="Times New Roman"/>
          <w:color w:val="767171" w:themeColor="background2" w:themeShade="80"/>
          <w:sz w:val="18"/>
          <w:szCs w:val="18"/>
        </w:rPr>
        <w:sectPr w:rsidR="000A450C" w:rsidSect="0095061E">
          <w:pgSz w:w="11906" w:h="16838" w:code="9"/>
          <w:pgMar w:top="851" w:right="1276" w:bottom="567" w:left="1134" w:header="709" w:footer="709" w:gutter="0"/>
          <w:cols w:space="708"/>
          <w:titlePg/>
          <w:docGrid w:linePitch="360"/>
        </w:sectPr>
      </w:pPr>
    </w:p>
    <w:p w14:paraId="1A512349" w14:textId="4282CB59" w:rsidR="004A1BB6" w:rsidRPr="004A1BB6" w:rsidRDefault="004A1BB6" w:rsidP="004A1BB6">
      <w:pPr>
        <w:spacing w:after="0"/>
        <w:ind w:right="252"/>
        <w:jc w:val="center"/>
        <w:rPr>
          <w:rFonts w:cs="Times New Roman"/>
          <w:color w:val="767171" w:themeColor="background2" w:themeShade="80"/>
          <w:sz w:val="18"/>
          <w:szCs w:val="18"/>
        </w:rPr>
      </w:pPr>
    </w:p>
    <w:p w14:paraId="784158E1" w14:textId="65A5612D" w:rsidR="00AC4EE9" w:rsidRPr="00A21993" w:rsidRDefault="00C85DA5" w:rsidP="00C85DA5">
      <w:pPr>
        <w:spacing w:after="0"/>
        <w:ind w:right="252"/>
        <w:jc w:val="right"/>
        <w:rPr>
          <w:rFonts w:cs="Times New Roman"/>
          <w:sz w:val="20"/>
          <w:szCs w:val="20"/>
        </w:rPr>
      </w:pPr>
      <w:r>
        <w:rPr>
          <w:rFonts w:cs="Times New Roman"/>
          <w:sz w:val="20"/>
          <w:szCs w:val="20"/>
        </w:rPr>
        <w:t xml:space="preserve">1.pielikums </w:t>
      </w:r>
      <w:r w:rsidR="00AC4EE9" w:rsidRPr="00A21993">
        <w:rPr>
          <w:rFonts w:cs="Times New Roman"/>
          <w:sz w:val="20"/>
          <w:szCs w:val="20"/>
        </w:rPr>
        <w:t>projekta iesniegumam</w:t>
      </w:r>
    </w:p>
    <w:tbl>
      <w:tblPr>
        <w:tblStyle w:val="TableGrid1"/>
        <w:tblpPr w:leftFromText="180" w:rightFromText="180" w:vertAnchor="text" w:horzAnchor="margin" w:tblpX="131" w:tblpY="200"/>
        <w:tblW w:w="15002" w:type="dxa"/>
        <w:shd w:val="clear" w:color="auto" w:fill="E7E6E6" w:themeFill="background2"/>
        <w:tblLook w:val="04A0" w:firstRow="1" w:lastRow="0" w:firstColumn="1" w:lastColumn="0" w:noHBand="0" w:noVBand="1"/>
      </w:tblPr>
      <w:tblGrid>
        <w:gridCol w:w="15002"/>
      </w:tblGrid>
      <w:tr w:rsidR="00AC4EE9" w:rsidRPr="00A21993" w14:paraId="3D348FE1" w14:textId="77777777" w:rsidTr="009F27F4">
        <w:trPr>
          <w:trHeight w:val="675"/>
        </w:trPr>
        <w:tc>
          <w:tcPr>
            <w:tcW w:w="150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32" w:name="_Toc1548243"/>
      <w:r w:rsidRPr="00646CD4">
        <w:rPr>
          <w:b/>
          <w:color w:val="FFFFFF" w:themeColor="background1"/>
          <w:sz w:val="18"/>
        </w:rPr>
        <w:t>PIELIKUMI</w:t>
      </w:r>
      <w:bookmarkEnd w:id="32"/>
    </w:p>
    <w:tbl>
      <w:tblPr>
        <w:tblW w:w="150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50"/>
        <w:gridCol w:w="661"/>
        <w:gridCol w:w="658"/>
        <w:gridCol w:w="657"/>
        <w:gridCol w:w="15"/>
        <w:gridCol w:w="634"/>
        <w:gridCol w:w="662"/>
        <w:gridCol w:w="659"/>
        <w:gridCol w:w="662"/>
        <w:gridCol w:w="650"/>
        <w:gridCol w:w="662"/>
        <w:gridCol w:w="659"/>
        <w:gridCol w:w="660"/>
        <w:gridCol w:w="650"/>
        <w:gridCol w:w="662"/>
        <w:gridCol w:w="659"/>
        <w:gridCol w:w="660"/>
        <w:gridCol w:w="637"/>
        <w:gridCol w:w="650"/>
        <w:gridCol w:w="647"/>
        <w:gridCol w:w="651"/>
      </w:tblGrid>
      <w:tr w:rsidR="004A76D8" w:rsidRPr="00A21993" w14:paraId="2B03E1A4" w14:textId="77777777" w:rsidTr="009F27F4">
        <w:trPr>
          <w:trHeight w:val="376"/>
        </w:trPr>
        <w:tc>
          <w:tcPr>
            <w:tcW w:w="1905"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2"/>
            </w:r>
          </w:p>
        </w:tc>
        <w:tc>
          <w:tcPr>
            <w:tcW w:w="13103" w:type="dxa"/>
            <w:gridSpan w:val="21"/>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3"/>
            </w:r>
          </w:p>
        </w:tc>
      </w:tr>
      <w:tr w:rsidR="00E76720" w:rsidRPr="0037445F" w14:paraId="1E69B256" w14:textId="77777777" w:rsidTr="009F27F4">
        <w:trPr>
          <w:trHeight w:val="655"/>
        </w:trPr>
        <w:tc>
          <w:tcPr>
            <w:tcW w:w="1905" w:type="dxa"/>
            <w:vMerge/>
            <w:shd w:val="clear" w:color="auto" w:fill="auto"/>
          </w:tcPr>
          <w:p w14:paraId="4EF40FD1" w14:textId="77777777" w:rsidR="00E76720" w:rsidRPr="00A21993" w:rsidRDefault="00E76720" w:rsidP="0037445F">
            <w:pPr>
              <w:spacing w:after="0"/>
              <w:rPr>
                <w:rFonts w:cs="Times New Roman"/>
              </w:rPr>
            </w:pPr>
          </w:p>
        </w:tc>
        <w:tc>
          <w:tcPr>
            <w:tcW w:w="2645" w:type="dxa"/>
            <w:gridSpan w:val="5"/>
            <w:shd w:val="clear" w:color="auto" w:fill="auto"/>
          </w:tcPr>
          <w:p w14:paraId="63F2A5DC" w14:textId="77777777" w:rsidR="00E76720" w:rsidRPr="0037445F" w:rsidRDefault="00E76720" w:rsidP="0037445F">
            <w:pPr>
              <w:spacing w:after="0"/>
              <w:jc w:val="center"/>
              <w:rPr>
                <w:rFonts w:cs="Times New Roman"/>
                <w:color w:val="000000"/>
              </w:rPr>
            </w:pPr>
            <w:r w:rsidRPr="0037445F">
              <w:rPr>
                <w:rFonts w:cs="Times New Roman"/>
                <w:color w:val="000000"/>
              </w:rPr>
              <w:t>2019.gads</w:t>
            </w:r>
          </w:p>
        </w:tc>
        <w:tc>
          <w:tcPr>
            <w:tcW w:w="2618" w:type="dxa"/>
            <w:gridSpan w:val="4"/>
            <w:shd w:val="clear" w:color="auto" w:fill="auto"/>
          </w:tcPr>
          <w:p w14:paraId="6ED1E17B" w14:textId="77777777" w:rsidR="00E76720" w:rsidRPr="0037445F" w:rsidRDefault="00E76720" w:rsidP="0037445F">
            <w:pPr>
              <w:spacing w:after="0"/>
              <w:jc w:val="center"/>
              <w:rPr>
                <w:rFonts w:cs="Times New Roman"/>
                <w:color w:val="000000"/>
              </w:rPr>
            </w:pPr>
            <w:r w:rsidRPr="0037445F">
              <w:rPr>
                <w:rFonts w:cs="Times New Roman"/>
                <w:color w:val="000000"/>
              </w:rPr>
              <w:t>2020.gads</w:t>
            </w:r>
          </w:p>
        </w:tc>
        <w:tc>
          <w:tcPr>
            <w:tcW w:w="2631" w:type="dxa"/>
            <w:gridSpan w:val="4"/>
            <w:shd w:val="clear" w:color="auto" w:fill="auto"/>
          </w:tcPr>
          <w:p w14:paraId="04C40F7E" w14:textId="77777777" w:rsidR="00E76720" w:rsidRPr="0037445F" w:rsidRDefault="00E76720" w:rsidP="0037445F">
            <w:pPr>
              <w:spacing w:after="0"/>
              <w:jc w:val="center"/>
              <w:rPr>
                <w:rFonts w:cs="Times New Roman"/>
                <w:color w:val="000000"/>
              </w:rPr>
            </w:pPr>
            <w:r w:rsidRPr="0037445F">
              <w:rPr>
                <w:rFonts w:cs="Times New Roman"/>
                <w:color w:val="000000"/>
              </w:rPr>
              <w:t>2021.gads</w:t>
            </w:r>
          </w:p>
        </w:tc>
        <w:tc>
          <w:tcPr>
            <w:tcW w:w="2631" w:type="dxa"/>
            <w:gridSpan w:val="4"/>
            <w:shd w:val="clear" w:color="auto" w:fill="auto"/>
          </w:tcPr>
          <w:p w14:paraId="70930626" w14:textId="77777777" w:rsidR="00E76720" w:rsidRPr="0037445F" w:rsidRDefault="00E76720" w:rsidP="0037445F">
            <w:pPr>
              <w:spacing w:after="0"/>
              <w:jc w:val="center"/>
              <w:rPr>
                <w:rFonts w:cs="Times New Roman"/>
                <w:color w:val="000000"/>
              </w:rPr>
            </w:pPr>
            <w:r w:rsidRPr="0037445F">
              <w:rPr>
                <w:rFonts w:cs="Times New Roman"/>
                <w:color w:val="000000"/>
              </w:rPr>
              <w:t>2022.gads</w:t>
            </w:r>
          </w:p>
        </w:tc>
        <w:tc>
          <w:tcPr>
            <w:tcW w:w="2576" w:type="dxa"/>
            <w:gridSpan w:val="4"/>
            <w:shd w:val="clear" w:color="auto" w:fill="auto"/>
          </w:tcPr>
          <w:p w14:paraId="535FD48B" w14:textId="77777777" w:rsidR="00E76720" w:rsidRPr="0037445F" w:rsidRDefault="00E76720" w:rsidP="00330C0A">
            <w:pPr>
              <w:spacing w:after="0"/>
              <w:jc w:val="center"/>
              <w:rPr>
                <w:rFonts w:cs="Times New Roman"/>
              </w:rPr>
            </w:pPr>
            <w:r w:rsidRPr="0037445F">
              <w:rPr>
                <w:rFonts w:cs="Times New Roman"/>
                <w:color w:val="000000"/>
              </w:rPr>
              <w:t>2023.gads</w:t>
            </w:r>
          </w:p>
        </w:tc>
      </w:tr>
      <w:tr w:rsidR="00E76720" w:rsidRPr="009F27F4" w14:paraId="7FD6855D" w14:textId="77777777" w:rsidTr="009F27F4">
        <w:trPr>
          <w:trHeight w:val="300"/>
        </w:trPr>
        <w:tc>
          <w:tcPr>
            <w:tcW w:w="1905" w:type="dxa"/>
            <w:shd w:val="clear" w:color="auto" w:fill="auto"/>
          </w:tcPr>
          <w:p w14:paraId="57EB5EEA" w14:textId="13DB58D9" w:rsidR="00E76720" w:rsidRPr="0037445F" w:rsidRDefault="00E76720" w:rsidP="0037445F">
            <w:pPr>
              <w:spacing w:after="0"/>
              <w:rPr>
                <w:rFonts w:cs="Times New Roman"/>
                <w:sz w:val="16"/>
                <w:szCs w:val="16"/>
              </w:rPr>
            </w:pPr>
          </w:p>
        </w:tc>
        <w:tc>
          <w:tcPr>
            <w:tcW w:w="651" w:type="dxa"/>
            <w:shd w:val="clear" w:color="auto" w:fill="auto"/>
          </w:tcPr>
          <w:p w14:paraId="476DFCB6"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6184B0AD"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A7ABF87"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1212805A"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gridSpan w:val="2"/>
            <w:shd w:val="clear" w:color="auto" w:fill="auto"/>
          </w:tcPr>
          <w:p w14:paraId="6AD2BC28"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318944F7"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7A278A13"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59E8ECA4"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57CB4597"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2C398EEB"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72C97C7"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44C76EEE"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31F77ECC"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7EC825E2"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5F623DC5"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8" w:type="dxa"/>
            <w:shd w:val="clear" w:color="auto" w:fill="auto"/>
          </w:tcPr>
          <w:p w14:paraId="56E89358"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c>
          <w:tcPr>
            <w:tcW w:w="637" w:type="dxa"/>
            <w:shd w:val="clear" w:color="auto" w:fill="auto"/>
          </w:tcPr>
          <w:p w14:paraId="33697C93" w14:textId="77777777" w:rsidR="00E76720" w:rsidRPr="009F27F4" w:rsidRDefault="00E76720" w:rsidP="0037445F">
            <w:pPr>
              <w:spacing w:after="0"/>
              <w:jc w:val="center"/>
              <w:rPr>
                <w:rFonts w:cs="Times New Roman"/>
                <w:sz w:val="20"/>
                <w:szCs w:val="20"/>
              </w:rPr>
            </w:pPr>
            <w:r w:rsidRPr="009F27F4">
              <w:rPr>
                <w:rFonts w:cs="Times New Roman"/>
                <w:sz w:val="20"/>
                <w:szCs w:val="20"/>
              </w:rPr>
              <w:t>1.</w:t>
            </w:r>
          </w:p>
        </w:tc>
        <w:tc>
          <w:tcPr>
            <w:tcW w:w="650" w:type="dxa"/>
            <w:shd w:val="clear" w:color="auto" w:fill="auto"/>
          </w:tcPr>
          <w:p w14:paraId="70DCD290" w14:textId="77777777" w:rsidR="00E76720" w:rsidRPr="009F27F4" w:rsidRDefault="00E76720" w:rsidP="0037445F">
            <w:pPr>
              <w:spacing w:after="0"/>
              <w:jc w:val="center"/>
              <w:rPr>
                <w:rFonts w:cs="Times New Roman"/>
                <w:sz w:val="20"/>
                <w:szCs w:val="20"/>
              </w:rPr>
            </w:pPr>
            <w:r w:rsidRPr="009F27F4">
              <w:rPr>
                <w:rFonts w:cs="Times New Roman"/>
                <w:sz w:val="20"/>
                <w:szCs w:val="20"/>
              </w:rPr>
              <w:t>2.</w:t>
            </w:r>
          </w:p>
        </w:tc>
        <w:tc>
          <w:tcPr>
            <w:tcW w:w="647" w:type="dxa"/>
            <w:shd w:val="clear" w:color="auto" w:fill="auto"/>
          </w:tcPr>
          <w:p w14:paraId="6286E33C" w14:textId="77777777" w:rsidR="00E76720" w:rsidRPr="009F27F4" w:rsidRDefault="00E76720" w:rsidP="0037445F">
            <w:pPr>
              <w:spacing w:after="0"/>
              <w:jc w:val="center"/>
              <w:rPr>
                <w:rFonts w:cs="Times New Roman"/>
                <w:sz w:val="20"/>
                <w:szCs w:val="20"/>
              </w:rPr>
            </w:pPr>
            <w:r w:rsidRPr="009F27F4">
              <w:rPr>
                <w:rFonts w:cs="Times New Roman"/>
                <w:sz w:val="20"/>
                <w:szCs w:val="20"/>
              </w:rPr>
              <w:t>3.</w:t>
            </w:r>
          </w:p>
        </w:tc>
        <w:tc>
          <w:tcPr>
            <w:tcW w:w="651" w:type="dxa"/>
            <w:shd w:val="clear" w:color="auto" w:fill="auto"/>
          </w:tcPr>
          <w:p w14:paraId="6BC857A0" w14:textId="77777777" w:rsidR="00E76720" w:rsidRPr="009F27F4" w:rsidRDefault="00E76720" w:rsidP="0037445F">
            <w:pPr>
              <w:spacing w:after="0"/>
              <w:jc w:val="center"/>
              <w:rPr>
                <w:rFonts w:cs="Times New Roman"/>
                <w:sz w:val="20"/>
                <w:szCs w:val="20"/>
              </w:rPr>
            </w:pPr>
            <w:r w:rsidRPr="009F27F4">
              <w:rPr>
                <w:rFonts w:cs="Times New Roman"/>
                <w:sz w:val="20"/>
                <w:szCs w:val="20"/>
              </w:rPr>
              <w:t>4.</w:t>
            </w:r>
          </w:p>
        </w:tc>
      </w:tr>
      <w:tr w:rsidR="00E76720" w:rsidRPr="0037445F" w14:paraId="27D9207B" w14:textId="77777777" w:rsidTr="009F27F4">
        <w:trPr>
          <w:trHeight w:val="428"/>
        </w:trPr>
        <w:tc>
          <w:tcPr>
            <w:tcW w:w="1905" w:type="dxa"/>
            <w:shd w:val="clear" w:color="auto" w:fill="auto"/>
          </w:tcPr>
          <w:p w14:paraId="63C744E2" w14:textId="3939DDEB" w:rsidR="00E76720" w:rsidRPr="000353BE" w:rsidRDefault="000A450C" w:rsidP="00CB4423">
            <w:pPr>
              <w:spacing w:after="0"/>
              <w:rPr>
                <w:rFonts w:cs="Times New Roman"/>
                <w:color w:val="FF0000"/>
              </w:rPr>
            </w:pPr>
            <w:r w:rsidRPr="000353BE">
              <w:rPr>
                <w:rFonts w:cs="Times New Roman"/>
                <w:color w:val="FF0000"/>
              </w:rPr>
              <w:t>1.</w:t>
            </w:r>
          </w:p>
        </w:tc>
        <w:tc>
          <w:tcPr>
            <w:tcW w:w="651" w:type="dxa"/>
            <w:shd w:val="clear" w:color="auto" w:fill="auto"/>
          </w:tcPr>
          <w:p w14:paraId="5246A857" w14:textId="7FB77DCB" w:rsidR="00E76720" w:rsidRPr="009F27F4" w:rsidRDefault="00E76720" w:rsidP="00CB4423">
            <w:pPr>
              <w:spacing w:after="0"/>
              <w:jc w:val="center"/>
              <w:rPr>
                <w:rFonts w:cs="Times New Roman"/>
                <w:b/>
                <w:color w:val="FF0000"/>
                <w:sz w:val="16"/>
                <w:szCs w:val="16"/>
              </w:rPr>
            </w:pPr>
          </w:p>
        </w:tc>
        <w:tc>
          <w:tcPr>
            <w:tcW w:w="662" w:type="dxa"/>
            <w:shd w:val="clear" w:color="auto" w:fill="auto"/>
          </w:tcPr>
          <w:p w14:paraId="7BB4EB71" w14:textId="596EDB87" w:rsidR="00E76720" w:rsidRPr="009F27F4" w:rsidRDefault="00E76720" w:rsidP="00E76720">
            <w:pPr>
              <w:spacing w:after="0"/>
              <w:jc w:val="center"/>
              <w:rPr>
                <w:rFonts w:cs="Times New Roman"/>
                <w:b/>
                <w:color w:val="FF0000"/>
                <w:sz w:val="16"/>
                <w:szCs w:val="16"/>
              </w:rPr>
            </w:pPr>
          </w:p>
        </w:tc>
        <w:tc>
          <w:tcPr>
            <w:tcW w:w="659" w:type="dxa"/>
            <w:shd w:val="clear" w:color="auto" w:fill="auto"/>
          </w:tcPr>
          <w:p w14:paraId="66B94615" w14:textId="585BA7E5" w:rsidR="00E76720" w:rsidRPr="009F27F4" w:rsidRDefault="00E76720" w:rsidP="00E76720">
            <w:pPr>
              <w:spacing w:after="0"/>
              <w:jc w:val="center"/>
              <w:rPr>
                <w:rFonts w:cs="Times New Roman"/>
                <w:b/>
                <w:color w:val="FF0000"/>
                <w:sz w:val="16"/>
                <w:szCs w:val="16"/>
              </w:rPr>
            </w:pPr>
          </w:p>
        </w:tc>
        <w:tc>
          <w:tcPr>
            <w:tcW w:w="658" w:type="dxa"/>
            <w:shd w:val="clear" w:color="auto" w:fill="auto"/>
          </w:tcPr>
          <w:p w14:paraId="6CC29387" w14:textId="0C396351"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50" w:type="dxa"/>
            <w:gridSpan w:val="2"/>
            <w:shd w:val="clear" w:color="auto" w:fill="auto"/>
          </w:tcPr>
          <w:p w14:paraId="7FA2A491" w14:textId="7874F932"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62" w:type="dxa"/>
            <w:shd w:val="clear" w:color="auto" w:fill="auto"/>
          </w:tcPr>
          <w:p w14:paraId="1D9038B4" w14:textId="53CD2090" w:rsidR="00E76720" w:rsidRPr="000353BE" w:rsidRDefault="00E76720" w:rsidP="00E76720">
            <w:pPr>
              <w:spacing w:after="0"/>
              <w:jc w:val="center"/>
              <w:rPr>
                <w:rFonts w:cs="Times New Roman"/>
                <w:iCs/>
                <w:color w:val="FF0000"/>
                <w:szCs w:val="24"/>
              </w:rPr>
            </w:pPr>
          </w:p>
        </w:tc>
        <w:tc>
          <w:tcPr>
            <w:tcW w:w="659" w:type="dxa"/>
            <w:shd w:val="clear" w:color="auto" w:fill="auto"/>
          </w:tcPr>
          <w:p w14:paraId="40DC05C4" w14:textId="5F943549" w:rsidR="00E76720" w:rsidRPr="000353BE" w:rsidRDefault="00E76720" w:rsidP="00E76720">
            <w:pPr>
              <w:spacing w:after="0"/>
              <w:jc w:val="center"/>
              <w:rPr>
                <w:rFonts w:cs="Times New Roman"/>
                <w:iCs/>
                <w:color w:val="FF0000"/>
                <w:szCs w:val="24"/>
              </w:rPr>
            </w:pPr>
          </w:p>
        </w:tc>
        <w:tc>
          <w:tcPr>
            <w:tcW w:w="658" w:type="dxa"/>
            <w:shd w:val="clear" w:color="auto" w:fill="auto"/>
          </w:tcPr>
          <w:p w14:paraId="53D608C4" w14:textId="1CE6DC0A" w:rsidR="00E76720" w:rsidRPr="000353BE" w:rsidRDefault="00E76720" w:rsidP="00E76720">
            <w:pPr>
              <w:spacing w:after="0"/>
              <w:jc w:val="center"/>
              <w:rPr>
                <w:rFonts w:cs="Times New Roman"/>
                <w:iCs/>
                <w:color w:val="FF0000"/>
                <w:szCs w:val="24"/>
              </w:rPr>
            </w:pPr>
          </w:p>
        </w:tc>
        <w:tc>
          <w:tcPr>
            <w:tcW w:w="650" w:type="dxa"/>
            <w:shd w:val="clear" w:color="auto" w:fill="auto"/>
          </w:tcPr>
          <w:p w14:paraId="551B3BDE" w14:textId="6A36F7AD"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10D4865F" w14:textId="5E7C863F"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4433B25E" w14:textId="3DAE3037"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0E4EA169" w14:textId="0CC35C07"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7992E3C7" w14:textId="6F39CED3"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133930B2" w14:textId="2004B253"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140DE99E" w14:textId="07AA0168"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74C81AC7" w14:textId="295A48DD" w:rsidR="00E76720" w:rsidRPr="0037445F" w:rsidRDefault="00E76720" w:rsidP="00E76720">
            <w:pPr>
              <w:spacing w:after="0"/>
              <w:jc w:val="center"/>
              <w:rPr>
                <w:rFonts w:cs="Times New Roman"/>
                <w:i/>
                <w:iCs/>
                <w:color w:val="0070C0"/>
                <w:sz w:val="16"/>
                <w:szCs w:val="16"/>
              </w:rPr>
            </w:pPr>
          </w:p>
        </w:tc>
        <w:tc>
          <w:tcPr>
            <w:tcW w:w="637" w:type="dxa"/>
            <w:shd w:val="clear" w:color="auto" w:fill="auto"/>
          </w:tcPr>
          <w:p w14:paraId="3BB82FF7" w14:textId="36E925C2"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2414F152" w14:textId="3B0B2DCF" w:rsidR="00E76720" w:rsidRPr="0037445F" w:rsidRDefault="00E76720" w:rsidP="00CB4423">
            <w:pPr>
              <w:spacing w:after="0"/>
              <w:jc w:val="center"/>
              <w:rPr>
                <w:rFonts w:cs="Times New Roman"/>
                <w:i/>
                <w:iCs/>
                <w:color w:val="0070C0"/>
                <w:sz w:val="16"/>
                <w:szCs w:val="16"/>
              </w:rPr>
            </w:pPr>
          </w:p>
        </w:tc>
        <w:tc>
          <w:tcPr>
            <w:tcW w:w="647" w:type="dxa"/>
            <w:shd w:val="clear" w:color="auto" w:fill="auto"/>
          </w:tcPr>
          <w:p w14:paraId="527AA16B" w14:textId="56BD6652" w:rsidR="00E76720" w:rsidRPr="0037445F" w:rsidRDefault="00E76720" w:rsidP="00CB4423">
            <w:pPr>
              <w:spacing w:after="0"/>
              <w:jc w:val="center"/>
              <w:rPr>
                <w:rFonts w:cs="Times New Roman"/>
                <w:i/>
                <w:iCs/>
                <w:color w:val="0070C0"/>
                <w:sz w:val="16"/>
                <w:szCs w:val="16"/>
              </w:rPr>
            </w:pPr>
          </w:p>
        </w:tc>
        <w:tc>
          <w:tcPr>
            <w:tcW w:w="651" w:type="dxa"/>
            <w:shd w:val="clear" w:color="auto" w:fill="auto"/>
          </w:tcPr>
          <w:p w14:paraId="458F5C6A" w14:textId="59D836DB" w:rsidR="00E76720" w:rsidRPr="0037445F" w:rsidRDefault="00E76720" w:rsidP="00CB4423">
            <w:pPr>
              <w:spacing w:after="0"/>
              <w:jc w:val="center"/>
              <w:rPr>
                <w:rFonts w:cs="Times New Roman"/>
                <w:i/>
                <w:iCs/>
                <w:color w:val="0070C0"/>
                <w:sz w:val="16"/>
                <w:szCs w:val="16"/>
              </w:rPr>
            </w:pPr>
          </w:p>
        </w:tc>
      </w:tr>
      <w:tr w:rsidR="00E76720" w:rsidRPr="0037445F" w14:paraId="401684B9" w14:textId="77777777" w:rsidTr="009F27F4">
        <w:trPr>
          <w:trHeight w:val="403"/>
        </w:trPr>
        <w:tc>
          <w:tcPr>
            <w:tcW w:w="1905" w:type="dxa"/>
            <w:shd w:val="clear" w:color="auto" w:fill="auto"/>
          </w:tcPr>
          <w:p w14:paraId="4FBFDD95" w14:textId="7C035F27" w:rsidR="00E76720" w:rsidRPr="000353BE" w:rsidRDefault="000A450C" w:rsidP="00CB4423">
            <w:pPr>
              <w:spacing w:after="0"/>
              <w:rPr>
                <w:rFonts w:cs="Times New Roman"/>
                <w:color w:val="FF0000"/>
              </w:rPr>
            </w:pPr>
            <w:r w:rsidRPr="000353BE">
              <w:rPr>
                <w:rFonts w:cs="Times New Roman"/>
                <w:color w:val="FF0000"/>
              </w:rPr>
              <w:t>2.</w:t>
            </w:r>
          </w:p>
        </w:tc>
        <w:tc>
          <w:tcPr>
            <w:tcW w:w="651" w:type="dxa"/>
            <w:shd w:val="clear" w:color="auto" w:fill="auto"/>
          </w:tcPr>
          <w:p w14:paraId="1DE380E4" w14:textId="6AEBBA33" w:rsidR="00E76720" w:rsidRPr="009F27F4" w:rsidRDefault="00E76720" w:rsidP="00CB4423">
            <w:pPr>
              <w:spacing w:after="0"/>
              <w:rPr>
                <w:rFonts w:cs="Times New Roman"/>
                <w:b/>
                <w:color w:val="FF0000"/>
              </w:rPr>
            </w:pPr>
          </w:p>
        </w:tc>
        <w:tc>
          <w:tcPr>
            <w:tcW w:w="662" w:type="dxa"/>
            <w:shd w:val="clear" w:color="auto" w:fill="auto"/>
          </w:tcPr>
          <w:p w14:paraId="3BD47622" w14:textId="0CE8A5FC" w:rsidR="00E76720" w:rsidRPr="009F27F4" w:rsidRDefault="00E76720" w:rsidP="00E76720">
            <w:pPr>
              <w:spacing w:after="0"/>
              <w:jc w:val="center"/>
              <w:rPr>
                <w:rFonts w:cs="Times New Roman"/>
                <w:b/>
                <w:color w:val="FF0000"/>
              </w:rPr>
            </w:pPr>
          </w:p>
        </w:tc>
        <w:tc>
          <w:tcPr>
            <w:tcW w:w="659" w:type="dxa"/>
            <w:shd w:val="clear" w:color="auto" w:fill="auto"/>
          </w:tcPr>
          <w:p w14:paraId="60C4BEE1" w14:textId="4F44E757" w:rsidR="00E76720" w:rsidRPr="009F27F4" w:rsidRDefault="00E76720" w:rsidP="00E76720">
            <w:pPr>
              <w:spacing w:after="0"/>
              <w:jc w:val="center"/>
              <w:rPr>
                <w:rFonts w:cs="Times New Roman"/>
                <w:b/>
                <w:color w:val="FF0000"/>
              </w:rPr>
            </w:pPr>
          </w:p>
        </w:tc>
        <w:tc>
          <w:tcPr>
            <w:tcW w:w="658" w:type="dxa"/>
            <w:shd w:val="clear" w:color="auto" w:fill="auto"/>
          </w:tcPr>
          <w:p w14:paraId="76DBB758" w14:textId="7F67157E" w:rsidR="00E76720" w:rsidRPr="000353BE" w:rsidRDefault="00E76720" w:rsidP="00E76720">
            <w:pPr>
              <w:spacing w:after="0"/>
              <w:jc w:val="center"/>
              <w:rPr>
                <w:rFonts w:cs="Times New Roman"/>
                <w:color w:val="FF0000"/>
                <w:szCs w:val="24"/>
              </w:rPr>
            </w:pPr>
          </w:p>
        </w:tc>
        <w:tc>
          <w:tcPr>
            <w:tcW w:w="650" w:type="dxa"/>
            <w:gridSpan w:val="2"/>
            <w:shd w:val="clear" w:color="auto" w:fill="auto"/>
          </w:tcPr>
          <w:p w14:paraId="6615A39A" w14:textId="341B013E"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62" w:type="dxa"/>
            <w:shd w:val="clear" w:color="auto" w:fill="auto"/>
          </w:tcPr>
          <w:p w14:paraId="673235DE" w14:textId="51C251BA" w:rsidR="00E76720" w:rsidRPr="000353BE" w:rsidRDefault="000353BE" w:rsidP="00E76720">
            <w:pPr>
              <w:spacing w:after="0"/>
              <w:jc w:val="center"/>
              <w:rPr>
                <w:rFonts w:cs="Times New Roman"/>
                <w:color w:val="FF0000"/>
                <w:szCs w:val="24"/>
              </w:rPr>
            </w:pPr>
            <w:r w:rsidRPr="000353BE">
              <w:rPr>
                <w:rFonts w:cs="Times New Roman"/>
                <w:iCs/>
                <w:color w:val="FF0000"/>
                <w:szCs w:val="24"/>
              </w:rPr>
              <w:t>X</w:t>
            </w:r>
          </w:p>
        </w:tc>
        <w:tc>
          <w:tcPr>
            <w:tcW w:w="659" w:type="dxa"/>
            <w:shd w:val="clear" w:color="auto" w:fill="auto"/>
          </w:tcPr>
          <w:p w14:paraId="0C496735" w14:textId="65E654AD" w:rsidR="00E76720" w:rsidRPr="000353BE" w:rsidRDefault="00E76720" w:rsidP="00E76720">
            <w:pPr>
              <w:spacing w:after="0"/>
              <w:jc w:val="center"/>
              <w:rPr>
                <w:rFonts w:cs="Times New Roman"/>
                <w:color w:val="FF0000"/>
                <w:szCs w:val="24"/>
              </w:rPr>
            </w:pPr>
          </w:p>
        </w:tc>
        <w:tc>
          <w:tcPr>
            <w:tcW w:w="658" w:type="dxa"/>
            <w:shd w:val="clear" w:color="auto" w:fill="auto"/>
          </w:tcPr>
          <w:p w14:paraId="770922C2" w14:textId="11C24BE5" w:rsidR="00E76720" w:rsidRPr="000353BE" w:rsidRDefault="00E76720" w:rsidP="00E76720">
            <w:pPr>
              <w:spacing w:after="0"/>
              <w:jc w:val="center"/>
              <w:rPr>
                <w:rFonts w:cs="Times New Roman"/>
                <w:color w:val="FF0000"/>
                <w:szCs w:val="24"/>
              </w:rPr>
            </w:pPr>
          </w:p>
        </w:tc>
        <w:tc>
          <w:tcPr>
            <w:tcW w:w="650" w:type="dxa"/>
            <w:shd w:val="clear" w:color="auto" w:fill="auto"/>
          </w:tcPr>
          <w:p w14:paraId="348769C2" w14:textId="7CBC6D88" w:rsidR="00E76720" w:rsidRPr="0037445F" w:rsidRDefault="00E76720" w:rsidP="00E76720">
            <w:pPr>
              <w:spacing w:after="0"/>
              <w:jc w:val="center"/>
              <w:rPr>
                <w:rFonts w:cs="Times New Roman"/>
              </w:rPr>
            </w:pPr>
          </w:p>
        </w:tc>
        <w:tc>
          <w:tcPr>
            <w:tcW w:w="662" w:type="dxa"/>
            <w:shd w:val="clear" w:color="auto" w:fill="auto"/>
          </w:tcPr>
          <w:p w14:paraId="49F105ED" w14:textId="66B30464" w:rsidR="00E76720" w:rsidRPr="0037445F" w:rsidRDefault="00E76720" w:rsidP="00E76720">
            <w:pPr>
              <w:spacing w:after="0"/>
              <w:jc w:val="center"/>
              <w:rPr>
                <w:rFonts w:cs="Times New Roman"/>
              </w:rPr>
            </w:pPr>
          </w:p>
        </w:tc>
        <w:tc>
          <w:tcPr>
            <w:tcW w:w="659" w:type="dxa"/>
            <w:shd w:val="clear" w:color="auto" w:fill="auto"/>
          </w:tcPr>
          <w:p w14:paraId="3E7D35C1" w14:textId="7D8B5E71" w:rsidR="00E76720" w:rsidRPr="0037445F" w:rsidRDefault="00E76720" w:rsidP="00E76720">
            <w:pPr>
              <w:spacing w:after="0"/>
              <w:jc w:val="center"/>
              <w:rPr>
                <w:rFonts w:cs="Times New Roman"/>
              </w:rPr>
            </w:pPr>
          </w:p>
        </w:tc>
        <w:tc>
          <w:tcPr>
            <w:tcW w:w="658" w:type="dxa"/>
            <w:shd w:val="clear" w:color="auto" w:fill="auto"/>
          </w:tcPr>
          <w:p w14:paraId="64841317" w14:textId="59C88B0D" w:rsidR="00E76720" w:rsidRPr="0037445F" w:rsidRDefault="00E76720" w:rsidP="00E76720">
            <w:pPr>
              <w:spacing w:after="0"/>
              <w:jc w:val="center"/>
              <w:rPr>
                <w:rFonts w:cs="Times New Roman"/>
              </w:rPr>
            </w:pPr>
          </w:p>
        </w:tc>
        <w:tc>
          <w:tcPr>
            <w:tcW w:w="650" w:type="dxa"/>
            <w:shd w:val="clear" w:color="auto" w:fill="auto"/>
          </w:tcPr>
          <w:p w14:paraId="39DD3B5D" w14:textId="137B3FD4" w:rsidR="00E76720" w:rsidRPr="0037445F" w:rsidRDefault="00E76720" w:rsidP="00E76720">
            <w:pPr>
              <w:spacing w:after="0"/>
              <w:jc w:val="center"/>
              <w:rPr>
                <w:rFonts w:cs="Times New Roman"/>
              </w:rPr>
            </w:pPr>
          </w:p>
        </w:tc>
        <w:tc>
          <w:tcPr>
            <w:tcW w:w="662" w:type="dxa"/>
            <w:shd w:val="clear" w:color="auto" w:fill="auto"/>
          </w:tcPr>
          <w:p w14:paraId="773B28BD" w14:textId="6771CABA" w:rsidR="00E76720" w:rsidRPr="0037445F" w:rsidRDefault="00E76720" w:rsidP="00E76720">
            <w:pPr>
              <w:spacing w:after="0"/>
              <w:jc w:val="center"/>
              <w:rPr>
                <w:rFonts w:cs="Times New Roman"/>
              </w:rPr>
            </w:pPr>
          </w:p>
        </w:tc>
        <w:tc>
          <w:tcPr>
            <w:tcW w:w="659" w:type="dxa"/>
            <w:shd w:val="clear" w:color="auto" w:fill="auto"/>
          </w:tcPr>
          <w:p w14:paraId="3396BF37" w14:textId="4B8C7BAF" w:rsidR="00E76720" w:rsidRPr="0037445F" w:rsidRDefault="00E76720" w:rsidP="00E76720">
            <w:pPr>
              <w:spacing w:after="0"/>
              <w:jc w:val="center"/>
              <w:rPr>
                <w:rFonts w:cs="Times New Roman"/>
              </w:rPr>
            </w:pPr>
          </w:p>
        </w:tc>
        <w:tc>
          <w:tcPr>
            <w:tcW w:w="658" w:type="dxa"/>
            <w:shd w:val="clear" w:color="auto" w:fill="auto"/>
          </w:tcPr>
          <w:p w14:paraId="393271D4" w14:textId="17C06918" w:rsidR="00E76720" w:rsidRPr="0037445F" w:rsidRDefault="00E76720" w:rsidP="00E76720">
            <w:pPr>
              <w:spacing w:after="0"/>
              <w:jc w:val="center"/>
              <w:rPr>
                <w:rFonts w:cs="Times New Roman"/>
              </w:rPr>
            </w:pPr>
          </w:p>
        </w:tc>
        <w:tc>
          <w:tcPr>
            <w:tcW w:w="637" w:type="dxa"/>
            <w:shd w:val="clear" w:color="auto" w:fill="auto"/>
          </w:tcPr>
          <w:p w14:paraId="5F45AB7A" w14:textId="1992AD4F" w:rsidR="00E76720" w:rsidRPr="0037445F" w:rsidRDefault="00E76720" w:rsidP="00E76720">
            <w:pPr>
              <w:spacing w:after="0"/>
              <w:jc w:val="center"/>
              <w:rPr>
                <w:rFonts w:cs="Times New Roman"/>
              </w:rPr>
            </w:pPr>
          </w:p>
        </w:tc>
        <w:tc>
          <w:tcPr>
            <w:tcW w:w="650" w:type="dxa"/>
            <w:shd w:val="clear" w:color="auto" w:fill="auto"/>
          </w:tcPr>
          <w:p w14:paraId="0ED062E1" w14:textId="2F7AEAE9" w:rsidR="00E76720" w:rsidRPr="0037445F" w:rsidRDefault="00E76720" w:rsidP="00CB4423">
            <w:pPr>
              <w:spacing w:after="0"/>
              <w:rPr>
                <w:rFonts w:cs="Times New Roman"/>
              </w:rPr>
            </w:pPr>
          </w:p>
        </w:tc>
        <w:tc>
          <w:tcPr>
            <w:tcW w:w="647" w:type="dxa"/>
            <w:shd w:val="clear" w:color="auto" w:fill="auto"/>
          </w:tcPr>
          <w:p w14:paraId="6B6E195E" w14:textId="74605A73" w:rsidR="00E76720" w:rsidRPr="0037445F" w:rsidRDefault="00E76720" w:rsidP="00CB4423">
            <w:pPr>
              <w:spacing w:after="0"/>
              <w:rPr>
                <w:rFonts w:cs="Times New Roman"/>
              </w:rPr>
            </w:pPr>
          </w:p>
        </w:tc>
        <w:tc>
          <w:tcPr>
            <w:tcW w:w="651" w:type="dxa"/>
            <w:shd w:val="clear" w:color="auto" w:fill="auto"/>
          </w:tcPr>
          <w:p w14:paraId="79D01DDC" w14:textId="5B129EBB" w:rsidR="00E76720" w:rsidRPr="0037445F" w:rsidRDefault="00E76720" w:rsidP="00CB4423">
            <w:pPr>
              <w:spacing w:after="0"/>
              <w:rPr>
                <w:rFonts w:cs="Times New Roman"/>
              </w:rPr>
            </w:pPr>
          </w:p>
        </w:tc>
      </w:tr>
      <w:tr w:rsidR="00E76720" w:rsidRPr="0037445F" w14:paraId="032A6305" w14:textId="77777777" w:rsidTr="009F27F4">
        <w:trPr>
          <w:trHeight w:val="403"/>
        </w:trPr>
        <w:tc>
          <w:tcPr>
            <w:tcW w:w="1905" w:type="dxa"/>
            <w:shd w:val="clear" w:color="auto" w:fill="auto"/>
          </w:tcPr>
          <w:p w14:paraId="156F00DC" w14:textId="286652C1" w:rsidR="00E76720" w:rsidRPr="000353BE" w:rsidRDefault="000A450C" w:rsidP="003F4ADD">
            <w:pPr>
              <w:spacing w:after="0"/>
              <w:rPr>
                <w:rFonts w:cs="Times New Roman"/>
                <w:color w:val="FF0000"/>
              </w:rPr>
            </w:pPr>
            <w:r w:rsidRPr="000353BE">
              <w:rPr>
                <w:rFonts w:cs="Times New Roman"/>
                <w:color w:val="FF0000"/>
              </w:rPr>
              <w:t>3.</w:t>
            </w:r>
          </w:p>
        </w:tc>
        <w:tc>
          <w:tcPr>
            <w:tcW w:w="651" w:type="dxa"/>
            <w:shd w:val="clear" w:color="auto" w:fill="auto"/>
          </w:tcPr>
          <w:p w14:paraId="64D38BA4" w14:textId="77777777" w:rsidR="00E76720" w:rsidRPr="009F27F4" w:rsidRDefault="00E76720" w:rsidP="003F4ADD">
            <w:pPr>
              <w:spacing w:after="0"/>
              <w:rPr>
                <w:rFonts w:cs="Times New Roman"/>
                <w:b/>
                <w:color w:val="FF0000"/>
              </w:rPr>
            </w:pPr>
          </w:p>
        </w:tc>
        <w:tc>
          <w:tcPr>
            <w:tcW w:w="662" w:type="dxa"/>
            <w:shd w:val="clear" w:color="auto" w:fill="auto"/>
          </w:tcPr>
          <w:p w14:paraId="22A10B71" w14:textId="54346327" w:rsidR="00E76720" w:rsidRPr="009F27F4" w:rsidRDefault="00E76720" w:rsidP="00E76720">
            <w:pPr>
              <w:spacing w:after="0"/>
              <w:jc w:val="center"/>
              <w:rPr>
                <w:rFonts w:cs="Times New Roman"/>
                <w:b/>
                <w:iCs/>
                <w:color w:val="FF0000"/>
                <w:sz w:val="16"/>
                <w:szCs w:val="16"/>
              </w:rPr>
            </w:pPr>
          </w:p>
        </w:tc>
        <w:tc>
          <w:tcPr>
            <w:tcW w:w="659" w:type="dxa"/>
            <w:shd w:val="clear" w:color="auto" w:fill="auto"/>
          </w:tcPr>
          <w:p w14:paraId="1740A101" w14:textId="216BC4B5" w:rsidR="00E76720" w:rsidRPr="009F27F4" w:rsidRDefault="00E76720" w:rsidP="00E76720">
            <w:pPr>
              <w:spacing w:after="0"/>
              <w:jc w:val="center"/>
              <w:rPr>
                <w:rFonts w:cs="Times New Roman"/>
                <w:b/>
                <w:iCs/>
                <w:color w:val="FF0000"/>
                <w:sz w:val="16"/>
                <w:szCs w:val="16"/>
              </w:rPr>
            </w:pPr>
          </w:p>
        </w:tc>
        <w:tc>
          <w:tcPr>
            <w:tcW w:w="658" w:type="dxa"/>
            <w:shd w:val="clear" w:color="auto" w:fill="auto"/>
          </w:tcPr>
          <w:p w14:paraId="256D6A9F" w14:textId="69246205" w:rsidR="00E76720" w:rsidRPr="000353BE" w:rsidRDefault="00E76720" w:rsidP="00E76720">
            <w:pPr>
              <w:spacing w:after="0"/>
              <w:jc w:val="center"/>
              <w:rPr>
                <w:rFonts w:cs="Times New Roman"/>
                <w:iCs/>
                <w:color w:val="FF0000"/>
                <w:szCs w:val="24"/>
              </w:rPr>
            </w:pPr>
          </w:p>
        </w:tc>
        <w:tc>
          <w:tcPr>
            <w:tcW w:w="650" w:type="dxa"/>
            <w:gridSpan w:val="2"/>
            <w:shd w:val="clear" w:color="auto" w:fill="auto"/>
          </w:tcPr>
          <w:p w14:paraId="71A025A2" w14:textId="2A0A5324" w:rsidR="00E76720" w:rsidRPr="000353BE" w:rsidRDefault="00E76720" w:rsidP="00E76720">
            <w:pPr>
              <w:spacing w:after="0"/>
              <w:jc w:val="center"/>
              <w:rPr>
                <w:rFonts w:cs="Times New Roman"/>
                <w:iCs/>
                <w:color w:val="FF0000"/>
                <w:szCs w:val="24"/>
              </w:rPr>
            </w:pPr>
          </w:p>
        </w:tc>
        <w:tc>
          <w:tcPr>
            <w:tcW w:w="662" w:type="dxa"/>
            <w:shd w:val="clear" w:color="auto" w:fill="auto"/>
          </w:tcPr>
          <w:p w14:paraId="27D0A9D2" w14:textId="6F2643F7" w:rsidR="00E76720" w:rsidRPr="000353BE" w:rsidRDefault="00E76720" w:rsidP="00E76720">
            <w:pPr>
              <w:spacing w:after="0"/>
              <w:jc w:val="center"/>
              <w:rPr>
                <w:rFonts w:cs="Times New Roman"/>
                <w:iCs/>
                <w:color w:val="FF0000"/>
                <w:szCs w:val="24"/>
              </w:rPr>
            </w:pPr>
          </w:p>
        </w:tc>
        <w:tc>
          <w:tcPr>
            <w:tcW w:w="659" w:type="dxa"/>
            <w:shd w:val="clear" w:color="auto" w:fill="auto"/>
          </w:tcPr>
          <w:p w14:paraId="0B0F9B68" w14:textId="1AB3BC35"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58" w:type="dxa"/>
            <w:shd w:val="clear" w:color="auto" w:fill="auto"/>
          </w:tcPr>
          <w:p w14:paraId="70C9AE82" w14:textId="70B4130A" w:rsidR="00E76720" w:rsidRPr="000353BE" w:rsidRDefault="000353BE" w:rsidP="00E76720">
            <w:pPr>
              <w:spacing w:after="0"/>
              <w:jc w:val="center"/>
              <w:rPr>
                <w:rFonts w:cs="Times New Roman"/>
                <w:iCs/>
                <w:color w:val="FF0000"/>
                <w:szCs w:val="24"/>
              </w:rPr>
            </w:pPr>
            <w:r w:rsidRPr="000353BE">
              <w:rPr>
                <w:rFonts w:cs="Times New Roman"/>
                <w:iCs/>
                <w:color w:val="FF0000"/>
                <w:szCs w:val="24"/>
              </w:rPr>
              <w:t>X</w:t>
            </w:r>
          </w:p>
        </w:tc>
        <w:tc>
          <w:tcPr>
            <w:tcW w:w="650" w:type="dxa"/>
            <w:shd w:val="clear" w:color="auto" w:fill="auto"/>
          </w:tcPr>
          <w:p w14:paraId="0438A73E" w14:textId="2FDE12C0"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0C74AC4D" w14:textId="19F6E5E4"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7302B0FB" w14:textId="4754C42E"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494C7110" w14:textId="63C2E840" w:rsidR="00E76720" w:rsidRPr="0037445F" w:rsidRDefault="00E76720" w:rsidP="00E76720">
            <w:pPr>
              <w:spacing w:after="0"/>
              <w:jc w:val="center"/>
              <w:rPr>
                <w:rFonts w:cs="Times New Roman"/>
                <w:i/>
                <w:iCs/>
                <w:color w:val="0070C0"/>
                <w:sz w:val="16"/>
                <w:szCs w:val="16"/>
              </w:rPr>
            </w:pPr>
          </w:p>
        </w:tc>
        <w:tc>
          <w:tcPr>
            <w:tcW w:w="650" w:type="dxa"/>
            <w:shd w:val="clear" w:color="auto" w:fill="auto"/>
          </w:tcPr>
          <w:p w14:paraId="149A519A" w14:textId="77777777" w:rsidR="00E76720" w:rsidRPr="0037445F" w:rsidRDefault="00E76720" w:rsidP="00E76720">
            <w:pPr>
              <w:spacing w:after="0"/>
              <w:jc w:val="center"/>
              <w:rPr>
                <w:rFonts w:cs="Times New Roman"/>
                <w:i/>
                <w:iCs/>
                <w:color w:val="0070C0"/>
                <w:sz w:val="16"/>
                <w:szCs w:val="16"/>
              </w:rPr>
            </w:pPr>
          </w:p>
        </w:tc>
        <w:tc>
          <w:tcPr>
            <w:tcW w:w="662" w:type="dxa"/>
            <w:shd w:val="clear" w:color="auto" w:fill="auto"/>
          </w:tcPr>
          <w:p w14:paraId="7F392BCD" w14:textId="77777777" w:rsidR="00E76720" w:rsidRPr="0037445F" w:rsidRDefault="00E76720" w:rsidP="00E76720">
            <w:pPr>
              <w:spacing w:after="0"/>
              <w:jc w:val="center"/>
              <w:rPr>
                <w:rFonts w:cs="Times New Roman"/>
                <w:i/>
                <w:iCs/>
                <w:color w:val="0070C0"/>
                <w:sz w:val="16"/>
                <w:szCs w:val="16"/>
              </w:rPr>
            </w:pPr>
          </w:p>
        </w:tc>
        <w:tc>
          <w:tcPr>
            <w:tcW w:w="659" w:type="dxa"/>
            <w:shd w:val="clear" w:color="auto" w:fill="auto"/>
          </w:tcPr>
          <w:p w14:paraId="4F5253C7" w14:textId="77777777" w:rsidR="00E76720" w:rsidRPr="0037445F" w:rsidRDefault="00E76720" w:rsidP="00E76720">
            <w:pPr>
              <w:spacing w:after="0"/>
              <w:jc w:val="center"/>
              <w:rPr>
                <w:rFonts w:cs="Times New Roman"/>
                <w:i/>
                <w:iCs/>
                <w:color w:val="0070C0"/>
                <w:sz w:val="16"/>
                <w:szCs w:val="16"/>
              </w:rPr>
            </w:pPr>
          </w:p>
        </w:tc>
        <w:tc>
          <w:tcPr>
            <w:tcW w:w="658" w:type="dxa"/>
            <w:shd w:val="clear" w:color="auto" w:fill="auto"/>
          </w:tcPr>
          <w:p w14:paraId="2464E052" w14:textId="77777777" w:rsidR="00E76720" w:rsidRPr="0037445F" w:rsidRDefault="00E76720" w:rsidP="00E76720">
            <w:pPr>
              <w:spacing w:after="0"/>
              <w:jc w:val="center"/>
              <w:rPr>
                <w:rFonts w:cs="Times New Roman"/>
                <w:i/>
                <w:iCs/>
                <w:color w:val="0070C0"/>
                <w:sz w:val="16"/>
                <w:szCs w:val="16"/>
              </w:rPr>
            </w:pPr>
          </w:p>
        </w:tc>
        <w:tc>
          <w:tcPr>
            <w:tcW w:w="637" w:type="dxa"/>
            <w:shd w:val="clear" w:color="auto" w:fill="auto"/>
          </w:tcPr>
          <w:p w14:paraId="4CFE7A43" w14:textId="77777777" w:rsidR="00E76720" w:rsidRPr="0037445F" w:rsidRDefault="00E76720" w:rsidP="00E76720">
            <w:pPr>
              <w:spacing w:after="0"/>
              <w:jc w:val="center"/>
              <w:rPr>
                <w:rFonts w:cs="Times New Roman"/>
              </w:rPr>
            </w:pPr>
          </w:p>
        </w:tc>
        <w:tc>
          <w:tcPr>
            <w:tcW w:w="650" w:type="dxa"/>
            <w:shd w:val="clear" w:color="auto" w:fill="auto"/>
          </w:tcPr>
          <w:p w14:paraId="59A53953" w14:textId="77777777" w:rsidR="00E76720" w:rsidRPr="0037445F" w:rsidRDefault="00E76720" w:rsidP="003F4ADD">
            <w:pPr>
              <w:spacing w:after="0"/>
              <w:rPr>
                <w:rFonts w:cs="Times New Roman"/>
              </w:rPr>
            </w:pPr>
          </w:p>
        </w:tc>
        <w:tc>
          <w:tcPr>
            <w:tcW w:w="647" w:type="dxa"/>
            <w:shd w:val="clear" w:color="auto" w:fill="auto"/>
          </w:tcPr>
          <w:p w14:paraId="32950EF4" w14:textId="77777777" w:rsidR="00E76720" w:rsidRPr="0037445F" w:rsidRDefault="00E76720" w:rsidP="003F4ADD">
            <w:pPr>
              <w:spacing w:after="0"/>
              <w:rPr>
                <w:rFonts w:cs="Times New Roman"/>
              </w:rPr>
            </w:pPr>
          </w:p>
        </w:tc>
        <w:tc>
          <w:tcPr>
            <w:tcW w:w="651" w:type="dxa"/>
            <w:shd w:val="clear" w:color="auto" w:fill="auto"/>
          </w:tcPr>
          <w:p w14:paraId="1B6B6C67" w14:textId="77777777" w:rsidR="00E76720" w:rsidRPr="0037445F" w:rsidRDefault="00E76720" w:rsidP="003F4ADD">
            <w:pPr>
              <w:spacing w:after="0"/>
              <w:rPr>
                <w:rFonts w:cs="Times New Roman"/>
              </w:rPr>
            </w:pPr>
          </w:p>
        </w:tc>
      </w:tr>
      <w:tr w:rsidR="00E76720" w:rsidRPr="0037445F" w14:paraId="793824B8" w14:textId="77777777" w:rsidTr="009F27F4">
        <w:trPr>
          <w:trHeight w:val="403"/>
        </w:trPr>
        <w:tc>
          <w:tcPr>
            <w:tcW w:w="1905" w:type="dxa"/>
            <w:shd w:val="clear" w:color="auto" w:fill="auto"/>
          </w:tcPr>
          <w:p w14:paraId="3AEE742A" w14:textId="78818C0E" w:rsidR="00E76720" w:rsidRPr="00A11E7C" w:rsidRDefault="000A450C" w:rsidP="003F4ADD">
            <w:pPr>
              <w:spacing w:after="0"/>
              <w:rPr>
                <w:rFonts w:cs="Times New Roman"/>
                <w:color w:val="FF0000"/>
              </w:rPr>
            </w:pPr>
            <w:r w:rsidRPr="00A11E7C">
              <w:rPr>
                <w:rFonts w:cs="Times New Roman"/>
                <w:color w:val="FF0000"/>
              </w:rPr>
              <w:t>4.</w:t>
            </w:r>
          </w:p>
        </w:tc>
        <w:tc>
          <w:tcPr>
            <w:tcW w:w="651" w:type="dxa"/>
            <w:shd w:val="clear" w:color="auto" w:fill="auto"/>
          </w:tcPr>
          <w:p w14:paraId="0BE6E2AB" w14:textId="77777777" w:rsidR="00E76720" w:rsidRPr="00A11E7C" w:rsidRDefault="00E76720" w:rsidP="003F4ADD">
            <w:pPr>
              <w:spacing w:after="0"/>
              <w:rPr>
                <w:rFonts w:cs="Times New Roman"/>
                <w:b/>
                <w:color w:val="FF0000"/>
              </w:rPr>
            </w:pPr>
          </w:p>
        </w:tc>
        <w:tc>
          <w:tcPr>
            <w:tcW w:w="662" w:type="dxa"/>
            <w:shd w:val="clear" w:color="auto" w:fill="auto"/>
          </w:tcPr>
          <w:p w14:paraId="33927CBC" w14:textId="78CCA841" w:rsidR="00E76720" w:rsidRPr="00A11E7C" w:rsidRDefault="00E76720" w:rsidP="00E76720">
            <w:pPr>
              <w:spacing w:after="0"/>
              <w:jc w:val="center"/>
              <w:rPr>
                <w:rFonts w:cs="Times New Roman"/>
                <w:b/>
                <w:color w:val="FF0000"/>
              </w:rPr>
            </w:pPr>
          </w:p>
        </w:tc>
        <w:tc>
          <w:tcPr>
            <w:tcW w:w="659" w:type="dxa"/>
            <w:shd w:val="clear" w:color="auto" w:fill="auto"/>
          </w:tcPr>
          <w:p w14:paraId="15C7FE22" w14:textId="3E660DE6" w:rsidR="00E76720" w:rsidRPr="00A11E7C" w:rsidRDefault="00E76720" w:rsidP="00E76720">
            <w:pPr>
              <w:spacing w:after="0"/>
              <w:jc w:val="center"/>
              <w:rPr>
                <w:rFonts w:cs="Times New Roman"/>
                <w:b/>
                <w:color w:val="FF0000"/>
              </w:rPr>
            </w:pPr>
          </w:p>
        </w:tc>
        <w:tc>
          <w:tcPr>
            <w:tcW w:w="658" w:type="dxa"/>
            <w:shd w:val="clear" w:color="auto" w:fill="auto"/>
          </w:tcPr>
          <w:p w14:paraId="346D1CEB" w14:textId="3230B770" w:rsidR="00E76720" w:rsidRPr="00A11E7C" w:rsidRDefault="000353BE" w:rsidP="00E76720">
            <w:pPr>
              <w:spacing w:after="0"/>
              <w:jc w:val="center"/>
              <w:rPr>
                <w:rFonts w:cs="Times New Roman"/>
                <w:color w:val="FF0000"/>
                <w:szCs w:val="24"/>
              </w:rPr>
            </w:pPr>
            <w:r w:rsidRPr="00A11E7C">
              <w:rPr>
                <w:rFonts w:cs="Times New Roman"/>
                <w:iCs/>
                <w:color w:val="FF0000"/>
                <w:szCs w:val="24"/>
              </w:rPr>
              <w:t>X</w:t>
            </w:r>
          </w:p>
        </w:tc>
        <w:tc>
          <w:tcPr>
            <w:tcW w:w="650" w:type="dxa"/>
            <w:gridSpan w:val="2"/>
            <w:shd w:val="clear" w:color="auto" w:fill="auto"/>
          </w:tcPr>
          <w:p w14:paraId="58FB308C" w14:textId="43EF6E58" w:rsidR="00E76720" w:rsidRPr="00A11E7C" w:rsidRDefault="000353BE" w:rsidP="00E76720">
            <w:pPr>
              <w:spacing w:after="0"/>
              <w:jc w:val="center"/>
              <w:rPr>
                <w:rFonts w:cs="Times New Roman"/>
                <w:color w:val="FF0000"/>
                <w:szCs w:val="24"/>
              </w:rPr>
            </w:pPr>
            <w:r w:rsidRPr="00A11E7C">
              <w:rPr>
                <w:rFonts w:cs="Times New Roman"/>
                <w:iCs/>
                <w:color w:val="FF0000"/>
                <w:szCs w:val="24"/>
              </w:rPr>
              <w:t>X</w:t>
            </w:r>
          </w:p>
        </w:tc>
        <w:tc>
          <w:tcPr>
            <w:tcW w:w="662" w:type="dxa"/>
            <w:shd w:val="clear" w:color="auto" w:fill="auto"/>
          </w:tcPr>
          <w:p w14:paraId="37824825" w14:textId="7D6422CB" w:rsidR="00E76720" w:rsidRPr="00A11E7C" w:rsidRDefault="000353BE" w:rsidP="00E76720">
            <w:pPr>
              <w:spacing w:after="0"/>
              <w:jc w:val="center"/>
              <w:rPr>
                <w:rFonts w:cs="Times New Roman"/>
                <w:color w:val="FF0000"/>
                <w:szCs w:val="24"/>
              </w:rPr>
            </w:pPr>
            <w:r w:rsidRPr="00A11E7C">
              <w:rPr>
                <w:rFonts w:cs="Times New Roman"/>
                <w:iCs/>
                <w:color w:val="FF0000"/>
                <w:szCs w:val="24"/>
              </w:rPr>
              <w:t>X</w:t>
            </w:r>
          </w:p>
        </w:tc>
        <w:tc>
          <w:tcPr>
            <w:tcW w:w="659" w:type="dxa"/>
            <w:shd w:val="clear" w:color="auto" w:fill="auto"/>
          </w:tcPr>
          <w:p w14:paraId="1C1692C1" w14:textId="271F54A7" w:rsidR="00E76720" w:rsidRPr="00A11E7C" w:rsidRDefault="000353BE" w:rsidP="00E76720">
            <w:pPr>
              <w:spacing w:after="0"/>
              <w:jc w:val="center"/>
              <w:rPr>
                <w:rFonts w:cs="Times New Roman"/>
                <w:color w:val="FF0000"/>
                <w:szCs w:val="24"/>
              </w:rPr>
            </w:pPr>
            <w:r w:rsidRPr="00A11E7C">
              <w:rPr>
                <w:rFonts w:cs="Times New Roman"/>
                <w:iCs/>
                <w:color w:val="FF0000"/>
                <w:szCs w:val="24"/>
              </w:rPr>
              <w:t>X</w:t>
            </w:r>
          </w:p>
        </w:tc>
        <w:tc>
          <w:tcPr>
            <w:tcW w:w="658" w:type="dxa"/>
            <w:shd w:val="clear" w:color="auto" w:fill="auto"/>
          </w:tcPr>
          <w:p w14:paraId="2908AB64" w14:textId="1B8EC319" w:rsidR="00E76720" w:rsidRPr="00A11E7C" w:rsidRDefault="000353BE" w:rsidP="00E76720">
            <w:pPr>
              <w:spacing w:after="0"/>
              <w:jc w:val="center"/>
              <w:rPr>
                <w:rFonts w:cs="Times New Roman"/>
                <w:color w:val="FF0000"/>
                <w:szCs w:val="24"/>
              </w:rPr>
            </w:pPr>
            <w:r w:rsidRPr="00A11E7C">
              <w:rPr>
                <w:rFonts w:cs="Times New Roman"/>
                <w:iCs/>
                <w:color w:val="FF0000"/>
                <w:szCs w:val="24"/>
              </w:rPr>
              <w:t>X</w:t>
            </w:r>
          </w:p>
        </w:tc>
        <w:tc>
          <w:tcPr>
            <w:tcW w:w="650" w:type="dxa"/>
            <w:shd w:val="clear" w:color="auto" w:fill="auto"/>
          </w:tcPr>
          <w:p w14:paraId="4CA3D46C" w14:textId="27589BEC" w:rsidR="00E76720" w:rsidRPr="0037445F" w:rsidRDefault="00E76720" w:rsidP="00E76720">
            <w:pPr>
              <w:spacing w:after="0"/>
              <w:jc w:val="center"/>
              <w:rPr>
                <w:rFonts w:cs="Times New Roman"/>
              </w:rPr>
            </w:pPr>
          </w:p>
        </w:tc>
        <w:tc>
          <w:tcPr>
            <w:tcW w:w="662" w:type="dxa"/>
            <w:shd w:val="clear" w:color="auto" w:fill="auto"/>
          </w:tcPr>
          <w:p w14:paraId="44191CCF" w14:textId="3C79AAE6" w:rsidR="00E76720" w:rsidRPr="0037445F" w:rsidRDefault="00E76720" w:rsidP="00E76720">
            <w:pPr>
              <w:spacing w:after="0"/>
              <w:jc w:val="center"/>
              <w:rPr>
                <w:rFonts w:cs="Times New Roman"/>
              </w:rPr>
            </w:pPr>
          </w:p>
        </w:tc>
        <w:tc>
          <w:tcPr>
            <w:tcW w:w="659" w:type="dxa"/>
            <w:shd w:val="clear" w:color="auto" w:fill="auto"/>
          </w:tcPr>
          <w:p w14:paraId="1273086B" w14:textId="4155225F" w:rsidR="00E76720" w:rsidRPr="0037445F" w:rsidRDefault="00E76720" w:rsidP="00E76720">
            <w:pPr>
              <w:spacing w:after="0"/>
              <w:jc w:val="center"/>
              <w:rPr>
                <w:rFonts w:cs="Times New Roman"/>
              </w:rPr>
            </w:pPr>
          </w:p>
        </w:tc>
        <w:tc>
          <w:tcPr>
            <w:tcW w:w="658" w:type="dxa"/>
            <w:shd w:val="clear" w:color="auto" w:fill="auto"/>
          </w:tcPr>
          <w:p w14:paraId="6216B4D4" w14:textId="5CCD0C13" w:rsidR="00E76720" w:rsidRPr="0037445F" w:rsidRDefault="00E76720" w:rsidP="00E76720">
            <w:pPr>
              <w:spacing w:after="0"/>
              <w:jc w:val="center"/>
              <w:rPr>
                <w:rFonts w:cs="Times New Roman"/>
              </w:rPr>
            </w:pPr>
          </w:p>
        </w:tc>
        <w:tc>
          <w:tcPr>
            <w:tcW w:w="650" w:type="dxa"/>
            <w:shd w:val="clear" w:color="auto" w:fill="auto"/>
          </w:tcPr>
          <w:p w14:paraId="1C241F8E" w14:textId="68D209C0" w:rsidR="00E76720" w:rsidRPr="0037445F" w:rsidRDefault="00E76720" w:rsidP="00E76720">
            <w:pPr>
              <w:spacing w:after="0"/>
              <w:jc w:val="center"/>
              <w:rPr>
                <w:rFonts w:cs="Times New Roman"/>
              </w:rPr>
            </w:pPr>
          </w:p>
        </w:tc>
        <w:tc>
          <w:tcPr>
            <w:tcW w:w="662" w:type="dxa"/>
            <w:shd w:val="clear" w:color="auto" w:fill="auto"/>
          </w:tcPr>
          <w:p w14:paraId="30DB4BB3" w14:textId="2B0E90B4" w:rsidR="00E76720" w:rsidRPr="0037445F" w:rsidRDefault="00E76720" w:rsidP="00E76720">
            <w:pPr>
              <w:spacing w:after="0"/>
              <w:jc w:val="center"/>
              <w:rPr>
                <w:rFonts w:cs="Times New Roman"/>
              </w:rPr>
            </w:pPr>
          </w:p>
        </w:tc>
        <w:tc>
          <w:tcPr>
            <w:tcW w:w="659" w:type="dxa"/>
            <w:shd w:val="clear" w:color="auto" w:fill="auto"/>
          </w:tcPr>
          <w:p w14:paraId="67F3E5F2" w14:textId="2B7D8971" w:rsidR="00E76720" w:rsidRPr="0037445F" w:rsidRDefault="00E76720" w:rsidP="00E76720">
            <w:pPr>
              <w:spacing w:after="0"/>
              <w:jc w:val="center"/>
              <w:rPr>
                <w:rFonts w:cs="Times New Roman"/>
              </w:rPr>
            </w:pPr>
          </w:p>
        </w:tc>
        <w:tc>
          <w:tcPr>
            <w:tcW w:w="658" w:type="dxa"/>
            <w:shd w:val="clear" w:color="auto" w:fill="auto"/>
          </w:tcPr>
          <w:p w14:paraId="12C95F8A" w14:textId="77777777" w:rsidR="00E76720" w:rsidRPr="0037445F" w:rsidRDefault="00E76720" w:rsidP="00E76720">
            <w:pPr>
              <w:spacing w:after="0"/>
              <w:jc w:val="center"/>
              <w:rPr>
                <w:rFonts w:cs="Times New Roman"/>
              </w:rPr>
            </w:pPr>
          </w:p>
        </w:tc>
        <w:tc>
          <w:tcPr>
            <w:tcW w:w="637" w:type="dxa"/>
            <w:shd w:val="clear" w:color="auto" w:fill="auto"/>
          </w:tcPr>
          <w:p w14:paraId="5262F6D1" w14:textId="77777777" w:rsidR="00E76720" w:rsidRPr="0037445F" w:rsidRDefault="00E76720" w:rsidP="00E76720">
            <w:pPr>
              <w:spacing w:after="0"/>
              <w:jc w:val="center"/>
              <w:rPr>
                <w:rFonts w:cs="Times New Roman"/>
              </w:rPr>
            </w:pPr>
          </w:p>
        </w:tc>
        <w:tc>
          <w:tcPr>
            <w:tcW w:w="650" w:type="dxa"/>
            <w:shd w:val="clear" w:color="auto" w:fill="auto"/>
          </w:tcPr>
          <w:p w14:paraId="39A386EB" w14:textId="77777777" w:rsidR="00E76720" w:rsidRPr="0037445F" w:rsidRDefault="00E76720" w:rsidP="003F4ADD">
            <w:pPr>
              <w:spacing w:after="0"/>
              <w:rPr>
                <w:rFonts w:cs="Times New Roman"/>
              </w:rPr>
            </w:pPr>
          </w:p>
        </w:tc>
        <w:tc>
          <w:tcPr>
            <w:tcW w:w="647" w:type="dxa"/>
            <w:shd w:val="clear" w:color="auto" w:fill="auto"/>
          </w:tcPr>
          <w:p w14:paraId="517BBACA" w14:textId="77777777" w:rsidR="00E76720" w:rsidRPr="0037445F" w:rsidRDefault="00E76720" w:rsidP="003F4ADD">
            <w:pPr>
              <w:spacing w:after="0"/>
              <w:rPr>
                <w:rFonts w:cs="Times New Roman"/>
              </w:rPr>
            </w:pPr>
          </w:p>
        </w:tc>
        <w:tc>
          <w:tcPr>
            <w:tcW w:w="651" w:type="dxa"/>
            <w:shd w:val="clear" w:color="auto" w:fill="auto"/>
          </w:tcPr>
          <w:p w14:paraId="12B9B3EC" w14:textId="77777777" w:rsidR="00E76720" w:rsidRPr="0037445F" w:rsidRDefault="00E76720" w:rsidP="003F4ADD">
            <w:pPr>
              <w:spacing w:after="0"/>
              <w:rPr>
                <w:rFonts w:cs="Times New Roman"/>
              </w:rPr>
            </w:pPr>
          </w:p>
        </w:tc>
      </w:tr>
    </w:tbl>
    <w:p w14:paraId="42ACF27E" w14:textId="77777777" w:rsidR="00B94F5F" w:rsidRPr="0037445F" w:rsidRDefault="00B94F5F" w:rsidP="0037445F">
      <w:pPr>
        <w:tabs>
          <w:tab w:val="left" w:pos="8535"/>
        </w:tabs>
        <w:ind w:right="141"/>
        <w:rPr>
          <w:rFonts w:cs="Times New Roman"/>
          <w:i/>
          <w:color w:val="0070C0"/>
        </w:rPr>
      </w:pPr>
    </w:p>
    <w:p w14:paraId="114E4B84" w14:textId="77777777" w:rsidR="000A450C" w:rsidRDefault="000A450C">
      <w:pPr>
        <w:spacing w:line="259" w:lineRule="auto"/>
        <w:jc w:val="left"/>
        <w:rPr>
          <w:rFonts w:cs="Times New Roman"/>
          <w:sz w:val="20"/>
          <w:szCs w:val="20"/>
        </w:rPr>
      </w:pPr>
      <w:r>
        <w:rPr>
          <w:rFonts w:cs="Times New Roman"/>
          <w:sz w:val="20"/>
          <w:szCs w:val="20"/>
        </w:rPr>
        <w:br w:type="page"/>
      </w:r>
    </w:p>
    <w:p w14:paraId="2178E34B" w14:textId="77777777" w:rsidR="00FF1E82" w:rsidRDefault="00FF1E82" w:rsidP="00C85DA5">
      <w:pPr>
        <w:spacing w:after="0"/>
        <w:jc w:val="right"/>
        <w:rPr>
          <w:rFonts w:cs="Times New Roman"/>
          <w:sz w:val="20"/>
          <w:szCs w:val="20"/>
        </w:rPr>
      </w:pPr>
    </w:p>
    <w:p w14:paraId="5EFBD299" w14:textId="5B159296" w:rsidR="00AC4EE9" w:rsidRPr="00A21993" w:rsidRDefault="00C85DA5" w:rsidP="00C85DA5">
      <w:pPr>
        <w:spacing w:after="0"/>
        <w:jc w:val="right"/>
        <w:rPr>
          <w:rFonts w:cs="Times New Roman"/>
          <w:sz w:val="20"/>
          <w:szCs w:val="20"/>
        </w:rPr>
      </w:pPr>
      <w:r>
        <w:rPr>
          <w:rFonts w:cs="Times New Roman"/>
          <w:sz w:val="20"/>
          <w:szCs w:val="20"/>
        </w:rPr>
        <w:t xml:space="preserve">2.pielikums </w:t>
      </w:r>
      <w:r w:rsidR="00AC4EE9" w:rsidRPr="00A21993">
        <w:rPr>
          <w:rFonts w:cs="Times New Roman"/>
          <w:sz w:val="20"/>
          <w:szCs w:val="20"/>
        </w:rPr>
        <w:t>projekta iesniegumam</w:t>
      </w:r>
    </w:p>
    <w:tbl>
      <w:tblPr>
        <w:tblStyle w:val="TableGrid2"/>
        <w:tblpPr w:leftFromText="180" w:rightFromText="180" w:vertAnchor="text" w:horzAnchor="margin" w:tblpX="131" w:tblpY="200"/>
        <w:tblW w:w="15313" w:type="dxa"/>
        <w:shd w:val="clear" w:color="auto" w:fill="E7E6E6" w:themeFill="background2"/>
        <w:tblLook w:val="04A0" w:firstRow="1" w:lastRow="0" w:firstColumn="1" w:lastColumn="0" w:noHBand="0" w:noVBand="1"/>
      </w:tblPr>
      <w:tblGrid>
        <w:gridCol w:w="15313"/>
      </w:tblGrid>
      <w:tr w:rsidR="00AC4EE9" w:rsidRPr="00A21993" w14:paraId="752E2DF6" w14:textId="77777777" w:rsidTr="000353BE">
        <w:trPr>
          <w:trHeight w:val="901"/>
        </w:trPr>
        <w:tc>
          <w:tcPr>
            <w:tcW w:w="153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5317" w:type="dxa"/>
        <w:tblInd w:w="137" w:type="dxa"/>
        <w:tblLayout w:type="fixed"/>
        <w:tblLook w:val="04A0" w:firstRow="1" w:lastRow="0" w:firstColumn="1" w:lastColumn="0" w:noHBand="0" w:noVBand="1"/>
      </w:tblPr>
      <w:tblGrid>
        <w:gridCol w:w="4498"/>
        <w:gridCol w:w="2758"/>
        <w:gridCol w:w="3192"/>
        <w:gridCol w:w="2951"/>
        <w:gridCol w:w="1918"/>
      </w:tblGrid>
      <w:tr w:rsidR="003108E0" w:rsidRPr="00A21993" w14:paraId="0F4A8DA5" w14:textId="77777777" w:rsidTr="00C85DA5">
        <w:trPr>
          <w:trHeight w:val="28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911C5" w14:textId="77777777" w:rsidR="003108E0" w:rsidRPr="000353BE" w:rsidRDefault="003108E0" w:rsidP="00F81A0A">
            <w:pPr>
              <w:jc w:val="right"/>
              <w:rPr>
                <w:rFonts w:cs="Times New Roman"/>
                <w:b/>
              </w:rPr>
            </w:pPr>
            <w:r w:rsidRPr="000353BE">
              <w:rPr>
                <w:rFonts w:cs="Times New Roman"/>
                <w:b/>
              </w:rPr>
              <w:t>Finansējuma avots</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CAB79" w14:textId="05118EB2" w:rsidR="003108E0" w:rsidRPr="000353BE" w:rsidRDefault="003108E0" w:rsidP="00F81A0A">
            <w:pPr>
              <w:jc w:val="center"/>
              <w:rPr>
                <w:b/>
              </w:rPr>
            </w:pPr>
            <w:r w:rsidRPr="000353BE">
              <w:rPr>
                <w:rFonts w:cs="Times New Roman"/>
                <w:b/>
              </w:rPr>
              <w:t>20</w:t>
            </w:r>
            <w:r w:rsidR="00A11E7C">
              <w:rPr>
                <w:rFonts w:cs="Times New Roman"/>
                <w:b/>
              </w:rPr>
              <w:t>20</w:t>
            </w:r>
            <w:r w:rsidRPr="000353BE">
              <w:rPr>
                <w:rFonts w:cs="Times New Roman"/>
                <w:b/>
              </w:rPr>
              <w:t>.gads</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2535" w14:textId="3571FB67" w:rsidR="003108E0" w:rsidRPr="000353BE" w:rsidRDefault="003108E0" w:rsidP="00F81A0A">
            <w:pPr>
              <w:jc w:val="center"/>
              <w:rPr>
                <w:rFonts w:cs="Times New Roman"/>
                <w:b/>
              </w:rPr>
            </w:pPr>
            <w:r w:rsidRPr="000353BE">
              <w:rPr>
                <w:rFonts w:cs="Times New Roman"/>
                <w:b/>
              </w:rPr>
              <w:t>20</w:t>
            </w:r>
            <w:r w:rsidRPr="000353BE">
              <w:rPr>
                <w:b/>
              </w:rPr>
              <w:t>2</w:t>
            </w:r>
            <w:r w:rsidR="00A11E7C">
              <w:rPr>
                <w:b/>
              </w:rPr>
              <w:t>1</w:t>
            </w:r>
            <w:r w:rsidRPr="000353BE">
              <w:rPr>
                <w:b/>
              </w:rPr>
              <w:t>.gads</w:t>
            </w:r>
          </w:p>
        </w:tc>
        <w:tc>
          <w:tcPr>
            <w:tcW w:w="4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4B1EB" w14:textId="77777777" w:rsidR="003108E0" w:rsidRPr="000353BE" w:rsidRDefault="003108E0" w:rsidP="00F81A0A">
            <w:pPr>
              <w:jc w:val="center"/>
              <w:rPr>
                <w:rFonts w:cs="Times New Roman"/>
                <w:b/>
                <w:sz w:val="20"/>
                <w:szCs w:val="20"/>
              </w:rPr>
            </w:pPr>
            <w:r w:rsidRPr="000353BE">
              <w:rPr>
                <w:rFonts w:cs="Times New Roman"/>
                <w:b/>
                <w:sz w:val="22"/>
                <w:szCs w:val="20"/>
              </w:rPr>
              <w:t>Kopā</w:t>
            </w:r>
          </w:p>
        </w:tc>
      </w:tr>
      <w:tr w:rsidR="003108E0" w:rsidRPr="00A21993" w14:paraId="319845E0" w14:textId="77777777" w:rsidTr="00C85DA5">
        <w:trPr>
          <w:trHeight w:val="27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9D6D" w14:textId="77777777" w:rsidR="003108E0" w:rsidRPr="00775DE9" w:rsidRDefault="003108E0" w:rsidP="004022B4">
            <w:pPr>
              <w:rPr>
                <w:rFonts w:cs="Times New Roman"/>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444C6" w14:textId="77777777" w:rsidR="003108E0" w:rsidRPr="000353BE" w:rsidRDefault="003108E0" w:rsidP="004022B4">
            <w:pPr>
              <w:jc w:val="center"/>
              <w:rPr>
                <w:b/>
                <w:sz w:val="22"/>
              </w:rPr>
            </w:pPr>
            <w:r w:rsidRPr="000353BE">
              <w:rPr>
                <w:rFonts w:cs="Times New Roman"/>
                <w:b/>
                <w:sz w:val="22"/>
              </w:rPr>
              <w:t>Summa</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F3D4A" w14:textId="77777777" w:rsidR="003108E0" w:rsidRPr="000353BE" w:rsidRDefault="003108E0" w:rsidP="004022B4">
            <w:pPr>
              <w:jc w:val="center"/>
              <w:rPr>
                <w:rFonts w:cs="Times New Roman"/>
                <w:b/>
                <w:sz w:val="22"/>
              </w:rPr>
            </w:pPr>
            <w:r w:rsidRPr="000353BE">
              <w:rPr>
                <w:rFonts w:cs="Times New Roman"/>
                <w:b/>
                <w:sz w:val="22"/>
              </w:rPr>
              <w:t>Summa</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7CA69" w14:textId="77777777" w:rsidR="003108E0" w:rsidRPr="000353BE" w:rsidRDefault="003108E0" w:rsidP="004022B4">
            <w:pPr>
              <w:jc w:val="center"/>
              <w:rPr>
                <w:rFonts w:cs="Times New Roman"/>
                <w:b/>
                <w:sz w:val="22"/>
              </w:rPr>
            </w:pPr>
            <w:r w:rsidRPr="000353BE">
              <w:rPr>
                <w:rFonts w:cs="Times New Roman"/>
                <w:b/>
                <w:sz w:val="22"/>
              </w:rPr>
              <w:t>Summa</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CFDFB" w14:textId="77777777" w:rsidR="003108E0" w:rsidRPr="000353BE" w:rsidRDefault="003108E0" w:rsidP="004022B4">
            <w:pPr>
              <w:jc w:val="center"/>
              <w:rPr>
                <w:rFonts w:cs="Times New Roman"/>
                <w:b/>
                <w:sz w:val="22"/>
              </w:rPr>
            </w:pPr>
            <w:r w:rsidRPr="000353BE">
              <w:rPr>
                <w:rFonts w:cs="Times New Roman"/>
                <w:b/>
                <w:sz w:val="22"/>
              </w:rPr>
              <w:t>%</w:t>
            </w:r>
          </w:p>
        </w:tc>
      </w:tr>
      <w:tr w:rsidR="005011C0" w:rsidRPr="005011C0" w14:paraId="3A78DF86" w14:textId="77777777" w:rsidTr="00C85DA5">
        <w:trPr>
          <w:trHeight w:val="76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49688" w14:textId="77777777" w:rsidR="009F27F4" w:rsidRPr="005011C0" w:rsidRDefault="009F27F4" w:rsidP="007F4818">
            <w:pPr>
              <w:jc w:val="right"/>
              <w:rPr>
                <w:rFonts w:cs="Times New Roman"/>
              </w:rPr>
            </w:pPr>
          </w:p>
          <w:p w14:paraId="39BD64FD" w14:textId="0DF95BCE" w:rsidR="003108E0" w:rsidRPr="005011C0" w:rsidRDefault="003108E0" w:rsidP="007F4818">
            <w:pPr>
              <w:jc w:val="right"/>
              <w:rPr>
                <w:rFonts w:cs="Times New Roman"/>
              </w:rPr>
            </w:pPr>
            <w:r w:rsidRPr="005011C0">
              <w:rPr>
                <w:rFonts w:cs="Times New Roman"/>
              </w:rPr>
              <w:t>ERAF</w:t>
            </w:r>
          </w:p>
        </w:tc>
        <w:tc>
          <w:tcPr>
            <w:tcW w:w="2758" w:type="dxa"/>
            <w:tcBorders>
              <w:top w:val="single" w:sz="4" w:space="0" w:color="auto"/>
              <w:left w:val="single" w:sz="4" w:space="0" w:color="auto"/>
              <w:bottom w:val="single" w:sz="4" w:space="0" w:color="auto"/>
              <w:right w:val="single" w:sz="4" w:space="0" w:color="auto"/>
            </w:tcBorders>
            <w:vAlign w:val="center"/>
          </w:tcPr>
          <w:p w14:paraId="449C0C36" w14:textId="2213CB12"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459</w:t>
            </w:r>
            <w:r w:rsidR="0053435E" w:rsidRPr="00D07A15">
              <w:rPr>
                <w:rFonts w:cs="Times New Roman"/>
                <w:color w:val="FF0000"/>
                <w:szCs w:val="24"/>
              </w:rPr>
              <w:t>.00</w:t>
            </w:r>
          </w:p>
        </w:tc>
        <w:tc>
          <w:tcPr>
            <w:tcW w:w="3192" w:type="dxa"/>
            <w:tcBorders>
              <w:top w:val="single" w:sz="4" w:space="0" w:color="auto"/>
              <w:left w:val="single" w:sz="4" w:space="0" w:color="auto"/>
              <w:bottom w:val="single" w:sz="4" w:space="0" w:color="auto"/>
              <w:right w:val="single" w:sz="4" w:space="0" w:color="auto"/>
            </w:tcBorders>
            <w:vAlign w:val="center"/>
          </w:tcPr>
          <w:p w14:paraId="318D5301" w14:textId="53A14924" w:rsidR="003108E0" w:rsidRPr="00D07A15" w:rsidRDefault="00E117CD" w:rsidP="0053435E">
            <w:pPr>
              <w:ind w:right="708"/>
              <w:jc w:val="right"/>
              <w:rPr>
                <w:rFonts w:cs="Times New Roman"/>
                <w:color w:val="FF0000"/>
                <w:szCs w:val="24"/>
              </w:rPr>
            </w:pPr>
            <w:r w:rsidRPr="00D07A15">
              <w:rPr>
                <w:rFonts w:cs="Times New Roman"/>
                <w:color w:val="FF0000"/>
                <w:szCs w:val="24"/>
              </w:rPr>
              <w:t>9</w:t>
            </w:r>
            <w:r w:rsidR="0053435E" w:rsidRPr="00D07A15">
              <w:rPr>
                <w:rFonts w:cs="Times New Roman"/>
                <w:color w:val="FF0000"/>
                <w:szCs w:val="24"/>
              </w:rPr>
              <w:t xml:space="preserve"> </w:t>
            </w:r>
            <w:r w:rsidRPr="00D07A15">
              <w:rPr>
                <w:rFonts w:cs="Times New Roman"/>
                <w:color w:val="FF0000"/>
                <w:szCs w:val="24"/>
              </w:rPr>
              <w:t>609.25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B5AA6" w14:textId="0F3FFF5D" w:rsidR="003108E0" w:rsidRPr="00D07A15" w:rsidRDefault="0053435E" w:rsidP="0053435E">
            <w:pPr>
              <w:ind w:right="649"/>
              <w:jc w:val="right"/>
              <w:rPr>
                <w:rFonts w:cs="Times New Roman"/>
                <w:b/>
                <w:color w:val="FF0000"/>
                <w:szCs w:val="24"/>
              </w:rPr>
            </w:pPr>
            <w:r w:rsidRPr="00D07A15">
              <w:rPr>
                <w:rFonts w:cs="Times New Roman"/>
                <w:b/>
                <w:color w:val="FF0000"/>
                <w:szCs w:val="24"/>
              </w:rPr>
              <w:t>10 068.25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155E3" w14:textId="18B926B4" w:rsidR="003108E0" w:rsidRPr="005011C0" w:rsidRDefault="0063625B" w:rsidP="0053435E">
            <w:pPr>
              <w:jc w:val="center"/>
              <w:rPr>
                <w:rFonts w:cs="Times New Roman"/>
                <w:szCs w:val="24"/>
              </w:rPr>
            </w:pPr>
            <w:r w:rsidRPr="005011C0">
              <w:rPr>
                <w:rFonts w:cs="Times New Roman"/>
                <w:szCs w:val="24"/>
              </w:rPr>
              <w:t>85.00 %</w:t>
            </w:r>
          </w:p>
        </w:tc>
      </w:tr>
      <w:tr w:rsidR="005011C0" w:rsidRPr="005011C0" w14:paraId="4AA0E756" w14:textId="77777777" w:rsidTr="00C85DA5">
        <w:trPr>
          <w:trHeight w:val="836"/>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C15F6" w14:textId="48750A30" w:rsidR="003108E0" w:rsidRPr="005011C0" w:rsidRDefault="003108E0" w:rsidP="007F4818">
            <w:pPr>
              <w:jc w:val="right"/>
              <w:rPr>
                <w:rFonts w:cs="Times New Roman"/>
              </w:rPr>
            </w:pPr>
            <w:r w:rsidRPr="005011C0">
              <w:rPr>
                <w:rFonts w:cs="Times New Roman"/>
              </w:rPr>
              <w:t>Valsts budžeta finansējums</w:t>
            </w:r>
          </w:p>
        </w:tc>
        <w:tc>
          <w:tcPr>
            <w:tcW w:w="2758" w:type="dxa"/>
            <w:tcBorders>
              <w:top w:val="single" w:sz="4" w:space="0" w:color="auto"/>
              <w:left w:val="single" w:sz="4" w:space="0" w:color="auto"/>
              <w:bottom w:val="single" w:sz="4" w:space="0" w:color="auto"/>
              <w:right w:val="single" w:sz="4" w:space="0" w:color="auto"/>
            </w:tcBorders>
            <w:vAlign w:val="center"/>
          </w:tcPr>
          <w:p w14:paraId="58BBBB32" w14:textId="52400007"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48.60</w:t>
            </w:r>
          </w:p>
        </w:tc>
        <w:tc>
          <w:tcPr>
            <w:tcW w:w="3192" w:type="dxa"/>
            <w:tcBorders>
              <w:top w:val="single" w:sz="4" w:space="0" w:color="auto"/>
              <w:left w:val="single" w:sz="4" w:space="0" w:color="auto"/>
              <w:bottom w:val="single" w:sz="4" w:space="0" w:color="auto"/>
              <w:right w:val="single" w:sz="4" w:space="0" w:color="auto"/>
            </w:tcBorders>
            <w:vAlign w:val="center"/>
          </w:tcPr>
          <w:p w14:paraId="350958D6" w14:textId="6D7FD406" w:rsidR="003108E0" w:rsidRPr="00D07A15" w:rsidRDefault="00E117CD" w:rsidP="0053435E">
            <w:pPr>
              <w:ind w:right="708"/>
              <w:jc w:val="right"/>
              <w:rPr>
                <w:rFonts w:cs="Times New Roman"/>
                <w:color w:val="FF0000"/>
                <w:szCs w:val="24"/>
              </w:rPr>
            </w:pPr>
            <w:r w:rsidRPr="00D07A15">
              <w:rPr>
                <w:rFonts w:cs="Times New Roman"/>
                <w:color w:val="FF0000"/>
                <w:szCs w:val="24"/>
              </w:rPr>
              <w:t>1</w:t>
            </w:r>
            <w:r w:rsidR="0053435E" w:rsidRPr="00D07A15">
              <w:rPr>
                <w:rFonts w:cs="Times New Roman"/>
                <w:color w:val="FF0000"/>
                <w:szCs w:val="24"/>
              </w:rPr>
              <w:t xml:space="preserve"> </w:t>
            </w:r>
            <w:r w:rsidRPr="00D07A15">
              <w:rPr>
                <w:rFonts w:cs="Times New Roman"/>
                <w:color w:val="FF0000"/>
                <w:szCs w:val="24"/>
              </w:rPr>
              <w:t>017.45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E7BA3" w14:textId="38FA6304" w:rsidR="003108E0" w:rsidRPr="00D07A15" w:rsidRDefault="0053435E" w:rsidP="0053435E">
            <w:pPr>
              <w:ind w:right="649"/>
              <w:jc w:val="right"/>
              <w:rPr>
                <w:rFonts w:cs="Times New Roman"/>
                <w:b/>
                <w:color w:val="FF0000"/>
                <w:szCs w:val="24"/>
              </w:rPr>
            </w:pPr>
            <w:r w:rsidRPr="00D07A15">
              <w:rPr>
                <w:rFonts w:cs="Times New Roman"/>
                <w:b/>
                <w:color w:val="FF0000"/>
                <w:szCs w:val="24"/>
              </w:rPr>
              <w:t>1 066.05</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9F6E1" w14:textId="120E9159" w:rsidR="003108E0" w:rsidRPr="005011C0" w:rsidRDefault="0063625B" w:rsidP="0053435E">
            <w:pPr>
              <w:jc w:val="center"/>
              <w:rPr>
                <w:rFonts w:cs="Times New Roman"/>
                <w:szCs w:val="24"/>
              </w:rPr>
            </w:pPr>
            <w:r w:rsidRPr="005011C0">
              <w:rPr>
                <w:rFonts w:cs="Times New Roman"/>
                <w:szCs w:val="24"/>
              </w:rPr>
              <w:t>9.00 %</w:t>
            </w:r>
          </w:p>
        </w:tc>
      </w:tr>
      <w:tr w:rsidR="005011C0" w:rsidRPr="005011C0" w14:paraId="5260A40B" w14:textId="77777777" w:rsidTr="00C85DA5">
        <w:trPr>
          <w:trHeight w:val="31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53AA7" w14:textId="77777777" w:rsidR="003108E0" w:rsidRPr="005011C0" w:rsidRDefault="003108E0" w:rsidP="007F4818">
            <w:pPr>
              <w:jc w:val="right"/>
              <w:rPr>
                <w:rFonts w:cs="Times New Roman"/>
                <w:b/>
              </w:rPr>
            </w:pPr>
          </w:p>
          <w:p w14:paraId="3FA6DD59" w14:textId="77777777" w:rsidR="003108E0" w:rsidRPr="005011C0" w:rsidRDefault="003108E0" w:rsidP="007F4818">
            <w:pPr>
              <w:jc w:val="right"/>
              <w:rPr>
                <w:rFonts w:cs="Times New Roman"/>
                <w:b/>
              </w:rPr>
            </w:pPr>
            <w:r w:rsidRPr="005011C0">
              <w:rPr>
                <w:rFonts w:cs="Times New Roman"/>
                <w:b/>
              </w:rPr>
              <w:t>Publiskās attiecināmās izmaksas</w:t>
            </w:r>
          </w:p>
          <w:p w14:paraId="18432196" w14:textId="3DF0F934" w:rsidR="003108E0" w:rsidRPr="005011C0" w:rsidRDefault="003108E0" w:rsidP="007F4818">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3F7CB" w14:textId="7C4DFEF5"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507.60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EAA2" w14:textId="6E1E2107" w:rsidR="00E117CD" w:rsidRPr="00D07A15" w:rsidRDefault="00E117CD" w:rsidP="0053435E">
            <w:pPr>
              <w:ind w:right="708"/>
              <w:jc w:val="right"/>
              <w:rPr>
                <w:rFonts w:cs="Times New Roman"/>
                <w:b/>
                <w:color w:val="FF0000"/>
                <w:szCs w:val="24"/>
              </w:rPr>
            </w:pPr>
            <w:r w:rsidRPr="00D07A15">
              <w:rPr>
                <w:rFonts w:cs="Times New Roman"/>
                <w:b/>
                <w:color w:val="FF0000"/>
                <w:szCs w:val="24"/>
              </w:rPr>
              <w:t>10</w:t>
            </w:r>
            <w:r w:rsidR="0053435E" w:rsidRPr="00D07A15">
              <w:rPr>
                <w:rFonts w:cs="Times New Roman"/>
                <w:b/>
                <w:color w:val="FF0000"/>
                <w:szCs w:val="24"/>
              </w:rPr>
              <w:t xml:space="preserve"> </w:t>
            </w:r>
            <w:r w:rsidRPr="00D07A15">
              <w:rPr>
                <w:rFonts w:cs="Times New Roman"/>
                <w:b/>
                <w:color w:val="FF0000"/>
                <w:szCs w:val="24"/>
              </w:rPr>
              <w:t>626.7</w:t>
            </w:r>
            <w:r w:rsidR="0053435E" w:rsidRPr="00D07A15">
              <w:rPr>
                <w:rFonts w:cs="Times New Roman"/>
                <w:b/>
                <w:color w:val="FF0000"/>
                <w:szCs w:val="24"/>
              </w:rPr>
              <w:t>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8EAF" w14:textId="7120CDFD" w:rsidR="003108E0" w:rsidRPr="00D07A15" w:rsidRDefault="0053435E" w:rsidP="0053435E">
            <w:pPr>
              <w:ind w:right="649"/>
              <w:jc w:val="right"/>
              <w:rPr>
                <w:rFonts w:cs="Times New Roman"/>
                <w:b/>
                <w:color w:val="FF0000"/>
                <w:szCs w:val="24"/>
              </w:rPr>
            </w:pPr>
            <w:r w:rsidRPr="00D07A15">
              <w:rPr>
                <w:rFonts w:cs="Times New Roman"/>
                <w:b/>
                <w:color w:val="FF0000"/>
                <w:szCs w:val="24"/>
              </w:rPr>
              <w:t>11 134.30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31F" w14:textId="53EAC186" w:rsidR="003108E0" w:rsidRPr="005011C0" w:rsidRDefault="0063625B" w:rsidP="0053435E">
            <w:pPr>
              <w:jc w:val="center"/>
              <w:rPr>
                <w:rFonts w:cs="Times New Roman"/>
                <w:b/>
                <w:szCs w:val="24"/>
              </w:rPr>
            </w:pPr>
            <w:r w:rsidRPr="005011C0">
              <w:rPr>
                <w:rFonts w:cs="Times New Roman"/>
                <w:b/>
                <w:szCs w:val="24"/>
              </w:rPr>
              <w:t>94.00 %</w:t>
            </w:r>
          </w:p>
        </w:tc>
      </w:tr>
      <w:tr w:rsidR="005011C0" w:rsidRPr="005011C0" w14:paraId="3C569F2D" w14:textId="77777777" w:rsidTr="00C85DA5">
        <w:trPr>
          <w:trHeight w:val="86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1448" w14:textId="26AA7019" w:rsidR="003108E0" w:rsidRPr="005011C0" w:rsidRDefault="003108E0" w:rsidP="00167DA1">
            <w:pPr>
              <w:jc w:val="right"/>
              <w:rPr>
                <w:rFonts w:cs="Times New Roman"/>
              </w:rPr>
            </w:pPr>
            <w:r w:rsidRPr="005011C0">
              <w:rPr>
                <w:rFonts w:cs="Times New Roman"/>
              </w:rPr>
              <w:t>Privātās attiecināmās izmaksas</w:t>
            </w:r>
          </w:p>
        </w:tc>
        <w:tc>
          <w:tcPr>
            <w:tcW w:w="2758" w:type="dxa"/>
            <w:tcBorders>
              <w:top w:val="single" w:sz="4" w:space="0" w:color="auto"/>
              <w:left w:val="single" w:sz="4" w:space="0" w:color="auto"/>
              <w:bottom w:val="single" w:sz="4" w:space="0" w:color="auto"/>
              <w:right w:val="single" w:sz="4" w:space="0" w:color="auto"/>
            </w:tcBorders>
            <w:vAlign w:val="center"/>
          </w:tcPr>
          <w:p w14:paraId="5E09867E" w14:textId="20303F90"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32.40</w:t>
            </w:r>
          </w:p>
        </w:tc>
        <w:tc>
          <w:tcPr>
            <w:tcW w:w="3192" w:type="dxa"/>
            <w:tcBorders>
              <w:top w:val="single" w:sz="4" w:space="0" w:color="auto"/>
              <w:left w:val="single" w:sz="4" w:space="0" w:color="auto"/>
              <w:bottom w:val="single" w:sz="4" w:space="0" w:color="auto"/>
              <w:right w:val="single" w:sz="4" w:space="0" w:color="auto"/>
            </w:tcBorders>
            <w:vAlign w:val="center"/>
          </w:tcPr>
          <w:p w14:paraId="2E797574" w14:textId="26CADD19" w:rsidR="003108E0" w:rsidRPr="00D07A15" w:rsidRDefault="00E117CD" w:rsidP="0053435E">
            <w:pPr>
              <w:ind w:right="708"/>
              <w:jc w:val="right"/>
              <w:rPr>
                <w:rFonts w:cs="Times New Roman"/>
                <w:color w:val="FF0000"/>
                <w:szCs w:val="24"/>
              </w:rPr>
            </w:pPr>
            <w:r w:rsidRPr="00D07A15">
              <w:rPr>
                <w:rFonts w:cs="Times New Roman"/>
                <w:color w:val="FF0000"/>
                <w:szCs w:val="24"/>
              </w:rPr>
              <w:t>678.30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9BCDE" w14:textId="4F3D3588" w:rsidR="003108E0" w:rsidRPr="00D07A15" w:rsidRDefault="0053435E" w:rsidP="0053435E">
            <w:pPr>
              <w:ind w:right="649"/>
              <w:jc w:val="right"/>
              <w:rPr>
                <w:rFonts w:cs="Times New Roman"/>
                <w:b/>
                <w:color w:val="FF0000"/>
                <w:szCs w:val="24"/>
              </w:rPr>
            </w:pPr>
            <w:r w:rsidRPr="00D07A15">
              <w:rPr>
                <w:rFonts w:cs="Times New Roman"/>
                <w:b/>
                <w:color w:val="FF0000"/>
                <w:szCs w:val="24"/>
              </w:rPr>
              <w:t>710.70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F73B5" w14:textId="700F0260" w:rsidR="003108E0" w:rsidRPr="005011C0" w:rsidRDefault="0063625B" w:rsidP="0053435E">
            <w:pPr>
              <w:jc w:val="center"/>
              <w:rPr>
                <w:rFonts w:cs="Times New Roman"/>
                <w:szCs w:val="24"/>
              </w:rPr>
            </w:pPr>
            <w:r w:rsidRPr="005011C0">
              <w:rPr>
                <w:rFonts w:cs="Times New Roman"/>
                <w:szCs w:val="24"/>
              </w:rPr>
              <w:t>6.00 %</w:t>
            </w:r>
          </w:p>
        </w:tc>
      </w:tr>
      <w:tr w:rsidR="005011C0" w:rsidRPr="005011C0" w14:paraId="2BD66063" w14:textId="77777777" w:rsidTr="00C85DA5">
        <w:trPr>
          <w:trHeight w:val="211"/>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68821" w14:textId="77777777" w:rsidR="003108E0" w:rsidRPr="005011C0" w:rsidRDefault="003108E0" w:rsidP="007F4818">
            <w:pPr>
              <w:jc w:val="right"/>
              <w:rPr>
                <w:rFonts w:cs="Times New Roman"/>
                <w:b/>
              </w:rPr>
            </w:pPr>
          </w:p>
          <w:p w14:paraId="7F867A4B" w14:textId="77777777" w:rsidR="003108E0" w:rsidRPr="005011C0" w:rsidRDefault="003108E0" w:rsidP="007F4818">
            <w:pPr>
              <w:jc w:val="right"/>
              <w:rPr>
                <w:rFonts w:cs="Times New Roman"/>
                <w:b/>
              </w:rPr>
            </w:pPr>
            <w:r w:rsidRPr="005011C0">
              <w:rPr>
                <w:rFonts w:cs="Times New Roman"/>
                <w:b/>
              </w:rPr>
              <w:t>Kopējās attiecināmās izmaksas</w:t>
            </w:r>
          </w:p>
          <w:p w14:paraId="62255291" w14:textId="77777777" w:rsidR="003108E0" w:rsidRPr="005011C0" w:rsidRDefault="003108E0" w:rsidP="007F4818">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35173" w14:textId="760337F9"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540.00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9233" w14:textId="25344B0F" w:rsidR="00E117CD" w:rsidRPr="00D07A15" w:rsidRDefault="00E117CD" w:rsidP="0053435E">
            <w:pPr>
              <w:ind w:right="708"/>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xml:space="preserve"> </w:t>
            </w:r>
            <w:r w:rsidRPr="00D07A15">
              <w:rPr>
                <w:rFonts w:cs="Times New Roman"/>
                <w:b/>
                <w:color w:val="FF0000"/>
                <w:szCs w:val="24"/>
              </w:rPr>
              <w:t>305.00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9CA2F" w14:textId="688EF440" w:rsidR="003108E0" w:rsidRPr="00D07A15" w:rsidRDefault="0053435E" w:rsidP="0053435E">
            <w:pPr>
              <w:ind w:right="649"/>
              <w:jc w:val="right"/>
              <w:rPr>
                <w:rFonts w:cs="Times New Roman"/>
                <w:b/>
                <w:color w:val="FF0000"/>
                <w:szCs w:val="24"/>
              </w:rPr>
            </w:pPr>
            <w:r w:rsidRPr="00D07A15">
              <w:rPr>
                <w:rFonts w:cs="Times New Roman"/>
                <w:b/>
                <w:color w:val="FF0000"/>
                <w:szCs w:val="24"/>
              </w:rPr>
              <w:t>11 845.00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E62F0" w14:textId="658117E2" w:rsidR="003108E0" w:rsidRPr="005011C0" w:rsidRDefault="0063625B" w:rsidP="0053435E">
            <w:pPr>
              <w:jc w:val="center"/>
              <w:rPr>
                <w:rFonts w:cs="Times New Roman"/>
                <w:b/>
                <w:szCs w:val="24"/>
              </w:rPr>
            </w:pPr>
            <w:r w:rsidRPr="005011C0">
              <w:rPr>
                <w:rFonts w:cs="Times New Roman"/>
                <w:b/>
                <w:szCs w:val="24"/>
              </w:rPr>
              <w:t>100.00 %</w:t>
            </w:r>
          </w:p>
        </w:tc>
      </w:tr>
      <w:tr w:rsidR="005011C0" w:rsidRPr="005011C0" w14:paraId="393032E0" w14:textId="77777777" w:rsidTr="00C85DA5">
        <w:trPr>
          <w:trHeight w:val="808"/>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2601" w14:textId="0299FF09" w:rsidR="003108E0" w:rsidRPr="005011C0" w:rsidRDefault="003108E0" w:rsidP="000527B5">
            <w:pPr>
              <w:jc w:val="right"/>
              <w:rPr>
                <w:rFonts w:cs="Times New Roman"/>
              </w:rPr>
            </w:pPr>
            <w:r w:rsidRPr="005011C0">
              <w:rPr>
                <w:rFonts w:cs="Times New Roman"/>
              </w:rPr>
              <w:t xml:space="preserve">Privātās neattiecināmās izmaksas </w:t>
            </w:r>
          </w:p>
        </w:tc>
        <w:tc>
          <w:tcPr>
            <w:tcW w:w="2758" w:type="dxa"/>
            <w:tcBorders>
              <w:top w:val="single" w:sz="4" w:space="0" w:color="auto"/>
              <w:left w:val="single" w:sz="4" w:space="0" w:color="auto"/>
              <w:bottom w:val="single" w:sz="4" w:space="0" w:color="auto"/>
              <w:right w:val="single" w:sz="4" w:space="0" w:color="auto"/>
            </w:tcBorders>
            <w:vAlign w:val="center"/>
          </w:tcPr>
          <w:p w14:paraId="0351BBD3" w14:textId="7487424A" w:rsidR="003108E0" w:rsidRPr="00D07A15" w:rsidRDefault="00E117CD" w:rsidP="0053435E">
            <w:pPr>
              <w:tabs>
                <w:tab w:val="left" w:pos="1539"/>
                <w:tab w:val="left" w:pos="1822"/>
              </w:tabs>
              <w:ind w:right="737"/>
              <w:jc w:val="right"/>
              <w:rPr>
                <w:rFonts w:cs="Times New Roman"/>
                <w:b/>
                <w:color w:val="FF0000"/>
                <w:szCs w:val="24"/>
              </w:rPr>
            </w:pPr>
            <w:r w:rsidRPr="00D07A15">
              <w:rPr>
                <w:rFonts w:cs="Times New Roman"/>
                <w:b/>
                <w:color w:val="FF0000"/>
                <w:szCs w:val="24"/>
              </w:rPr>
              <w:t>0.00</w:t>
            </w:r>
          </w:p>
        </w:tc>
        <w:tc>
          <w:tcPr>
            <w:tcW w:w="3192" w:type="dxa"/>
            <w:tcBorders>
              <w:top w:val="single" w:sz="4" w:space="0" w:color="auto"/>
              <w:left w:val="single" w:sz="4" w:space="0" w:color="auto"/>
              <w:bottom w:val="single" w:sz="4" w:space="0" w:color="auto"/>
              <w:right w:val="single" w:sz="4" w:space="0" w:color="auto"/>
            </w:tcBorders>
            <w:vAlign w:val="center"/>
          </w:tcPr>
          <w:p w14:paraId="719F3D4E" w14:textId="10043028" w:rsidR="003108E0" w:rsidRPr="00D07A15" w:rsidRDefault="0053435E" w:rsidP="0053435E">
            <w:pPr>
              <w:ind w:right="708"/>
              <w:jc w:val="right"/>
              <w:rPr>
                <w:rFonts w:cs="Times New Roman"/>
                <w:b/>
                <w:color w:val="FF0000"/>
                <w:szCs w:val="24"/>
              </w:rPr>
            </w:pPr>
            <w:r w:rsidRPr="00D07A15">
              <w:rPr>
                <w:rFonts w:cs="Times New Roman"/>
                <w:b/>
                <w:color w:val="FF0000"/>
                <w:szCs w:val="24"/>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2D641" w14:textId="4D7B4DFD" w:rsidR="003108E0" w:rsidRPr="00D07A15" w:rsidRDefault="0053435E" w:rsidP="0053435E">
            <w:pPr>
              <w:ind w:right="649"/>
              <w:jc w:val="right"/>
              <w:rPr>
                <w:rFonts w:cs="Times New Roman"/>
                <w:b/>
                <w:color w:val="FF0000"/>
                <w:szCs w:val="24"/>
              </w:rPr>
            </w:pPr>
            <w:r w:rsidRPr="00D07A15">
              <w:rPr>
                <w:rFonts w:cs="Times New Roman"/>
                <w:b/>
                <w:color w:val="FF0000"/>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694" w14:textId="247E24DA" w:rsidR="003108E0" w:rsidRPr="000353BE" w:rsidRDefault="0063625B" w:rsidP="0053435E">
            <w:pPr>
              <w:jc w:val="center"/>
              <w:rPr>
                <w:rFonts w:cs="Times New Roman"/>
                <w:b/>
                <w:szCs w:val="24"/>
              </w:rPr>
            </w:pPr>
            <w:r w:rsidRPr="000353BE">
              <w:rPr>
                <w:rFonts w:cs="Times New Roman"/>
                <w:b/>
                <w:szCs w:val="24"/>
              </w:rPr>
              <w:t>0.00 %</w:t>
            </w:r>
          </w:p>
        </w:tc>
      </w:tr>
      <w:tr w:rsidR="005011C0" w:rsidRPr="005011C0" w14:paraId="30D455E8" w14:textId="77777777" w:rsidTr="00C85DA5">
        <w:trPr>
          <w:trHeight w:val="174"/>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16AF" w14:textId="77777777" w:rsidR="003108E0" w:rsidRPr="005011C0" w:rsidRDefault="003108E0" w:rsidP="000527B5">
            <w:pPr>
              <w:jc w:val="right"/>
              <w:rPr>
                <w:rFonts w:cs="Times New Roman"/>
                <w:b/>
              </w:rPr>
            </w:pPr>
          </w:p>
          <w:p w14:paraId="650E7CB7" w14:textId="77777777" w:rsidR="003108E0" w:rsidRPr="005011C0" w:rsidRDefault="003108E0" w:rsidP="000527B5">
            <w:pPr>
              <w:jc w:val="right"/>
              <w:rPr>
                <w:rFonts w:cs="Times New Roman"/>
                <w:b/>
              </w:rPr>
            </w:pPr>
            <w:r w:rsidRPr="005011C0">
              <w:rPr>
                <w:rFonts w:cs="Times New Roman"/>
                <w:b/>
              </w:rPr>
              <w:t>Kopējās neattiecināmās izmaksas</w:t>
            </w:r>
          </w:p>
          <w:p w14:paraId="7F0E9E13" w14:textId="39BDF09D" w:rsidR="003108E0" w:rsidRPr="005011C0" w:rsidRDefault="003108E0" w:rsidP="000527B5">
            <w:pPr>
              <w:jc w:val="right"/>
              <w:rPr>
                <w:rFonts w:cs="Times New Roman"/>
                <w:b/>
              </w:rPr>
            </w:pP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8196" w14:textId="04071463" w:rsidR="003108E0" w:rsidRPr="00D07A15" w:rsidRDefault="00E117CD" w:rsidP="0053435E">
            <w:pPr>
              <w:tabs>
                <w:tab w:val="left" w:pos="1539"/>
                <w:tab w:val="left" w:pos="1822"/>
              </w:tabs>
              <w:ind w:right="737"/>
              <w:jc w:val="right"/>
              <w:rPr>
                <w:rFonts w:cs="Times New Roman"/>
                <w:color w:val="FF0000"/>
                <w:szCs w:val="24"/>
              </w:rPr>
            </w:pPr>
            <w:r w:rsidRPr="00D07A15">
              <w:rPr>
                <w:rFonts w:cs="Times New Roman"/>
                <w:color w:val="FF0000"/>
                <w:szCs w:val="24"/>
              </w:rPr>
              <w:t>0.00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E33A7" w14:textId="7989A63C" w:rsidR="003108E0" w:rsidRPr="00D07A15" w:rsidRDefault="00E117CD" w:rsidP="0053435E">
            <w:pPr>
              <w:ind w:right="708"/>
              <w:jc w:val="right"/>
              <w:rPr>
                <w:rFonts w:cs="Times New Roman"/>
                <w:color w:val="FF0000"/>
                <w:szCs w:val="24"/>
              </w:rPr>
            </w:pPr>
            <w:r w:rsidRPr="00D07A15">
              <w:rPr>
                <w:rFonts w:cs="Times New Roman"/>
                <w:color w:val="FF0000"/>
                <w:szCs w:val="24"/>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7264A" w14:textId="2F7F9B73" w:rsidR="003108E0" w:rsidRPr="00D07A15" w:rsidRDefault="0053435E" w:rsidP="0053435E">
            <w:pPr>
              <w:ind w:right="649"/>
              <w:jc w:val="right"/>
              <w:rPr>
                <w:rFonts w:cs="Times New Roman"/>
                <w:b/>
                <w:color w:val="FF0000"/>
                <w:szCs w:val="24"/>
              </w:rPr>
            </w:pPr>
            <w:r w:rsidRPr="00D07A15">
              <w:rPr>
                <w:rFonts w:cs="Times New Roman"/>
                <w:b/>
                <w:color w:val="FF0000"/>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4E0E3" w14:textId="165885C8" w:rsidR="003108E0" w:rsidRPr="000353BE" w:rsidRDefault="0063625B" w:rsidP="0053435E">
            <w:pPr>
              <w:jc w:val="center"/>
              <w:rPr>
                <w:rFonts w:cs="Times New Roman"/>
                <w:szCs w:val="24"/>
              </w:rPr>
            </w:pPr>
            <w:r w:rsidRPr="000353BE">
              <w:rPr>
                <w:rFonts w:cs="Times New Roman"/>
                <w:szCs w:val="24"/>
              </w:rPr>
              <w:t>0.00 %</w:t>
            </w:r>
          </w:p>
        </w:tc>
      </w:tr>
      <w:tr w:rsidR="005011C0" w:rsidRPr="005011C0" w14:paraId="46040F06" w14:textId="77777777" w:rsidTr="00C85DA5">
        <w:trPr>
          <w:trHeight w:val="7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360DA" w14:textId="77777777" w:rsidR="003108E0" w:rsidRPr="005011C0" w:rsidRDefault="003108E0" w:rsidP="000527B5">
            <w:pPr>
              <w:jc w:val="right"/>
              <w:rPr>
                <w:rFonts w:cs="Times New Roman"/>
                <w:b/>
                <w:i/>
              </w:rPr>
            </w:pPr>
            <w:r w:rsidRPr="005011C0">
              <w:rPr>
                <w:rFonts w:cs="Times New Roman"/>
                <w:b/>
                <w:i/>
              </w:rPr>
              <w:t>Kopējās izmaksas</w:t>
            </w:r>
          </w:p>
          <w:p w14:paraId="70884F99" w14:textId="77777777" w:rsidR="003108E0" w:rsidRPr="005011C0" w:rsidRDefault="003108E0" w:rsidP="000527B5">
            <w:pPr>
              <w:jc w:val="right"/>
              <w:rPr>
                <w:rFonts w:cs="Times New Roman"/>
                <w:b/>
                <w:i/>
              </w:rPr>
            </w:pPr>
          </w:p>
        </w:tc>
        <w:tc>
          <w:tcPr>
            <w:tcW w:w="2758" w:type="dxa"/>
            <w:tcBorders>
              <w:top w:val="single" w:sz="4" w:space="0" w:color="auto"/>
              <w:left w:val="single" w:sz="4" w:space="0" w:color="auto"/>
              <w:bottom w:val="single" w:sz="4" w:space="0" w:color="auto"/>
              <w:right w:val="single" w:sz="4" w:space="0" w:color="auto"/>
            </w:tcBorders>
            <w:vAlign w:val="center"/>
          </w:tcPr>
          <w:p w14:paraId="1BDDC607" w14:textId="41BB437F" w:rsidR="003108E0" w:rsidRPr="00D07A15" w:rsidRDefault="009F27F4" w:rsidP="0053435E">
            <w:pPr>
              <w:tabs>
                <w:tab w:val="left" w:pos="1539"/>
                <w:tab w:val="left" w:pos="1822"/>
              </w:tabs>
              <w:ind w:right="737"/>
              <w:jc w:val="right"/>
              <w:rPr>
                <w:rFonts w:cs="Times New Roman"/>
                <w:b/>
                <w:color w:val="FF0000"/>
                <w:szCs w:val="24"/>
              </w:rPr>
            </w:pPr>
            <w:r w:rsidRPr="00D07A15">
              <w:rPr>
                <w:rFonts w:cs="Times New Roman"/>
                <w:b/>
                <w:color w:val="FF0000"/>
                <w:szCs w:val="24"/>
              </w:rPr>
              <w:t>540</w:t>
            </w:r>
            <w:r w:rsidR="0053435E" w:rsidRPr="00D07A15">
              <w:rPr>
                <w:rFonts w:cs="Times New Roman"/>
                <w:b/>
                <w:color w:val="FF0000"/>
                <w:szCs w:val="24"/>
              </w:rPr>
              <w:t>.00</w:t>
            </w:r>
          </w:p>
        </w:tc>
        <w:tc>
          <w:tcPr>
            <w:tcW w:w="3192" w:type="dxa"/>
            <w:tcBorders>
              <w:top w:val="single" w:sz="4" w:space="0" w:color="auto"/>
              <w:left w:val="single" w:sz="4" w:space="0" w:color="auto"/>
              <w:bottom w:val="single" w:sz="4" w:space="0" w:color="auto"/>
              <w:right w:val="single" w:sz="4" w:space="0" w:color="auto"/>
            </w:tcBorders>
            <w:vAlign w:val="center"/>
          </w:tcPr>
          <w:p w14:paraId="2602B909" w14:textId="16174810" w:rsidR="003108E0" w:rsidRPr="00D07A15" w:rsidRDefault="009F27F4" w:rsidP="0053435E">
            <w:pPr>
              <w:ind w:right="708"/>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w:t>
            </w:r>
            <w:r w:rsidRPr="00D07A15">
              <w:rPr>
                <w:rFonts w:cs="Times New Roman"/>
                <w:b/>
                <w:color w:val="FF0000"/>
                <w:szCs w:val="24"/>
              </w:rPr>
              <w:t>305</w:t>
            </w:r>
            <w:r w:rsidR="0053435E" w:rsidRPr="00D07A15">
              <w:rPr>
                <w:rFonts w:cs="Times New Roman"/>
                <w:b/>
                <w:color w:val="FF0000"/>
                <w:szCs w:val="24"/>
              </w:rPr>
              <w:t>.00</w:t>
            </w:r>
          </w:p>
        </w:tc>
        <w:tc>
          <w:tcPr>
            <w:tcW w:w="2951" w:type="dxa"/>
            <w:tcBorders>
              <w:top w:val="single" w:sz="4" w:space="0" w:color="auto"/>
              <w:left w:val="single" w:sz="4" w:space="0" w:color="auto"/>
              <w:bottom w:val="single" w:sz="4" w:space="0" w:color="auto"/>
              <w:right w:val="single" w:sz="4" w:space="0" w:color="auto"/>
            </w:tcBorders>
            <w:vAlign w:val="center"/>
          </w:tcPr>
          <w:p w14:paraId="6992ADBA" w14:textId="3D454DB0" w:rsidR="003108E0" w:rsidRPr="00D07A15" w:rsidRDefault="009F27F4" w:rsidP="0053435E">
            <w:pPr>
              <w:ind w:right="649"/>
              <w:jc w:val="right"/>
              <w:rPr>
                <w:rFonts w:cs="Times New Roman"/>
                <w:b/>
                <w:color w:val="FF0000"/>
                <w:szCs w:val="24"/>
              </w:rPr>
            </w:pPr>
            <w:r w:rsidRPr="00D07A15">
              <w:rPr>
                <w:rFonts w:cs="Times New Roman"/>
                <w:b/>
                <w:color w:val="FF0000"/>
                <w:szCs w:val="24"/>
              </w:rPr>
              <w:t>11</w:t>
            </w:r>
            <w:r w:rsidR="0053435E" w:rsidRPr="00D07A15">
              <w:rPr>
                <w:rFonts w:cs="Times New Roman"/>
                <w:b/>
                <w:color w:val="FF0000"/>
                <w:szCs w:val="24"/>
              </w:rPr>
              <w:t> </w:t>
            </w:r>
            <w:r w:rsidRPr="00D07A15">
              <w:rPr>
                <w:rFonts w:cs="Times New Roman"/>
                <w:b/>
                <w:color w:val="FF0000"/>
                <w:szCs w:val="24"/>
              </w:rPr>
              <w:t>845</w:t>
            </w:r>
            <w:r w:rsidR="0053435E" w:rsidRPr="00D07A15">
              <w:rPr>
                <w:rFonts w:cs="Times New Roman"/>
                <w:b/>
                <w:color w:val="FF0000"/>
                <w:szCs w:val="24"/>
              </w:rPr>
              <w:t>.00</w:t>
            </w:r>
          </w:p>
        </w:tc>
        <w:tc>
          <w:tcPr>
            <w:tcW w:w="1917" w:type="dxa"/>
            <w:tcBorders>
              <w:top w:val="single" w:sz="4" w:space="0" w:color="auto"/>
              <w:left w:val="single" w:sz="4" w:space="0" w:color="auto"/>
              <w:bottom w:val="single" w:sz="4" w:space="0" w:color="auto"/>
              <w:right w:val="single" w:sz="4" w:space="0" w:color="auto"/>
            </w:tcBorders>
            <w:vAlign w:val="center"/>
          </w:tcPr>
          <w:p w14:paraId="3B1F9781" w14:textId="5D11012D" w:rsidR="003108E0" w:rsidRPr="000353BE" w:rsidRDefault="0063625B" w:rsidP="0053435E">
            <w:pPr>
              <w:jc w:val="center"/>
              <w:rPr>
                <w:rFonts w:cs="Times New Roman"/>
                <w:b/>
                <w:szCs w:val="24"/>
              </w:rPr>
            </w:pPr>
            <w:r w:rsidRPr="000353BE">
              <w:rPr>
                <w:rFonts w:cs="Times New Roman"/>
                <w:b/>
                <w:szCs w:val="24"/>
              </w:rPr>
              <w:t>100.00 %</w:t>
            </w:r>
          </w:p>
        </w:tc>
      </w:tr>
    </w:tbl>
    <w:p w14:paraId="718A1856" w14:textId="77777777" w:rsidR="000527B5" w:rsidRPr="005011C0" w:rsidRDefault="000527B5" w:rsidP="00BA4BD7">
      <w:pPr>
        <w:spacing w:after="0"/>
        <w:ind w:right="142"/>
        <w:rPr>
          <w:rFonts w:cs="Times New Roman"/>
          <w:i/>
        </w:rPr>
      </w:pPr>
    </w:p>
    <w:p w14:paraId="3151B704" w14:textId="2D0ACB90" w:rsidR="000A450C" w:rsidRDefault="000A450C">
      <w:pPr>
        <w:spacing w:line="259" w:lineRule="auto"/>
        <w:jc w:val="left"/>
        <w:rPr>
          <w:rFonts w:cs="Times New Roman"/>
          <w:sz w:val="20"/>
          <w:szCs w:val="20"/>
        </w:rPr>
      </w:pPr>
      <w:r>
        <w:rPr>
          <w:rFonts w:cs="Times New Roman"/>
          <w:sz w:val="20"/>
          <w:szCs w:val="20"/>
        </w:rPr>
        <w:br w:type="page"/>
      </w:r>
    </w:p>
    <w:p w14:paraId="20FD6D71" w14:textId="4DCA0B05" w:rsidR="00D456D0" w:rsidRPr="00A21993" w:rsidRDefault="00C85DA5" w:rsidP="00C85DA5">
      <w:pPr>
        <w:spacing w:after="0"/>
        <w:jc w:val="right"/>
        <w:rPr>
          <w:rFonts w:cs="Times New Roman"/>
          <w:sz w:val="20"/>
          <w:szCs w:val="20"/>
        </w:rPr>
      </w:pPr>
      <w:r>
        <w:rPr>
          <w:rFonts w:cs="Times New Roman"/>
          <w:sz w:val="20"/>
          <w:szCs w:val="20"/>
        </w:rPr>
        <w:lastRenderedPageBreak/>
        <w:t xml:space="preserve">3.pielikums </w:t>
      </w:r>
      <w:r w:rsidR="00D456D0" w:rsidRPr="00A21993">
        <w:rPr>
          <w:rFonts w:cs="Times New Roman"/>
          <w:sz w:val="20"/>
          <w:szCs w:val="20"/>
        </w:rPr>
        <w:t>projekta iesniegumam</w:t>
      </w:r>
    </w:p>
    <w:tbl>
      <w:tblPr>
        <w:tblStyle w:val="TableGrid"/>
        <w:tblW w:w="15309" w:type="dxa"/>
        <w:tblInd w:w="137" w:type="dxa"/>
        <w:tblLayout w:type="fixed"/>
        <w:tblLook w:val="04A0" w:firstRow="1" w:lastRow="0" w:firstColumn="1" w:lastColumn="0" w:noHBand="0" w:noVBand="1"/>
      </w:tblPr>
      <w:tblGrid>
        <w:gridCol w:w="1276"/>
        <w:gridCol w:w="3827"/>
        <w:gridCol w:w="851"/>
        <w:gridCol w:w="992"/>
        <w:gridCol w:w="730"/>
        <w:gridCol w:w="971"/>
        <w:gridCol w:w="850"/>
        <w:gridCol w:w="1134"/>
        <w:gridCol w:w="1276"/>
        <w:gridCol w:w="1134"/>
        <w:gridCol w:w="992"/>
        <w:gridCol w:w="1276"/>
      </w:tblGrid>
      <w:tr w:rsidR="00316994" w:rsidRPr="00A21993" w14:paraId="44B3991C" w14:textId="77777777" w:rsidTr="00C85DA5">
        <w:trPr>
          <w:trHeight w:val="349"/>
        </w:trPr>
        <w:tc>
          <w:tcPr>
            <w:tcW w:w="15309" w:type="dxa"/>
            <w:gridSpan w:val="12"/>
            <w:tcBorders>
              <w:top w:val="single" w:sz="4" w:space="0" w:color="auto"/>
              <w:left w:val="single" w:sz="4" w:space="0" w:color="auto"/>
              <w:bottom w:val="single" w:sz="4" w:space="0" w:color="000000"/>
            </w:tcBorders>
            <w:shd w:val="clear" w:color="000000" w:fill="D9D9D9"/>
            <w:vAlign w:val="center"/>
          </w:tcPr>
          <w:p w14:paraId="0AB45F2B" w14:textId="27FCEC87" w:rsidR="00316994" w:rsidRPr="00316994" w:rsidRDefault="00316994" w:rsidP="00F31E8D">
            <w:pPr>
              <w:jc w:val="center"/>
              <w:rPr>
                <w:rFonts w:cs="Times New Roman"/>
                <w:b/>
                <w:sz w:val="16"/>
                <w:szCs w:val="16"/>
              </w:rPr>
            </w:pPr>
            <w:r w:rsidRPr="00316994">
              <w:rPr>
                <w:rFonts w:cs="Times New Roman"/>
                <w:b/>
              </w:rPr>
              <w:t>Projekta budžeta kopsavilkums</w:t>
            </w:r>
          </w:p>
        </w:tc>
      </w:tr>
      <w:tr w:rsidR="00A22DD8" w:rsidRPr="00A21993" w14:paraId="2589CB11" w14:textId="77777777" w:rsidTr="00C85DA5">
        <w:trPr>
          <w:trHeight w:val="57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A22DD8" w:rsidRPr="00A21993" w:rsidRDefault="00A22DD8" w:rsidP="00F31E8D">
            <w:pPr>
              <w:jc w:val="center"/>
              <w:rPr>
                <w:rFonts w:cs="Times New Roman"/>
                <w:b/>
                <w:bCs/>
                <w:sz w:val="18"/>
                <w:szCs w:val="18"/>
              </w:rPr>
            </w:pPr>
            <w:r w:rsidRPr="00A21993">
              <w:rPr>
                <w:rFonts w:cs="Times New Roman"/>
                <w:b/>
                <w:bCs/>
                <w:sz w:val="18"/>
                <w:szCs w:val="18"/>
              </w:rPr>
              <w:t>Kods</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A22DD8" w:rsidRPr="00A21993" w:rsidRDefault="00A22DD8" w:rsidP="00F31E8D">
            <w:pPr>
              <w:jc w:val="center"/>
              <w:rPr>
                <w:rFonts w:cs="Times New Roman"/>
                <w:b/>
                <w:bCs/>
                <w:sz w:val="18"/>
                <w:szCs w:val="18"/>
              </w:rPr>
            </w:pPr>
            <w:r w:rsidRPr="00A21993">
              <w:rPr>
                <w:rFonts w:cs="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A22DD8" w:rsidRPr="00A21993" w:rsidRDefault="00A22DD8" w:rsidP="00F31E8D">
            <w:pPr>
              <w:jc w:val="center"/>
              <w:rPr>
                <w:rFonts w:cs="Times New Roman"/>
                <w:b/>
                <w:bCs/>
                <w:sz w:val="16"/>
                <w:szCs w:val="16"/>
              </w:rPr>
            </w:pPr>
            <w:r w:rsidRPr="00A21993">
              <w:rPr>
                <w:rFonts w:cs="Times New Roman"/>
                <w:b/>
                <w:bCs/>
                <w:sz w:val="16"/>
                <w:szCs w:val="16"/>
              </w:rPr>
              <w:t>Izmaksu veids (tiešās/ netiešās)</w:t>
            </w:r>
          </w:p>
        </w:tc>
        <w:tc>
          <w:tcPr>
            <w:tcW w:w="992" w:type="dxa"/>
            <w:vMerge w:val="restart"/>
          </w:tcPr>
          <w:p w14:paraId="21D0C948" w14:textId="77777777" w:rsidR="00A22DD8" w:rsidRPr="0022145E" w:rsidRDefault="00A22DD8" w:rsidP="00F31E8D">
            <w:pPr>
              <w:jc w:val="center"/>
              <w:rPr>
                <w:rFonts w:cs="Times New Roman"/>
                <w:b/>
                <w:sz w:val="14"/>
                <w:szCs w:val="14"/>
              </w:rPr>
            </w:pPr>
          </w:p>
          <w:p w14:paraId="0069B2E4" w14:textId="08550C5E" w:rsidR="00A22DD8" w:rsidRPr="001C57D6" w:rsidRDefault="00A22DD8" w:rsidP="00F31E8D">
            <w:pPr>
              <w:jc w:val="center"/>
              <w:rPr>
                <w:rFonts w:cs="Times New Roman"/>
                <w:b/>
                <w:sz w:val="16"/>
                <w:szCs w:val="16"/>
              </w:rPr>
            </w:pPr>
            <w:r w:rsidRPr="0022145E">
              <w:rPr>
                <w:rFonts w:cs="Times New Roman"/>
                <w:b/>
                <w:sz w:val="14"/>
                <w:szCs w:val="14"/>
              </w:rPr>
              <w:t>Vienas vienības izmaksu pielietojums (ir vai nav**)</w:t>
            </w:r>
          </w:p>
        </w:tc>
        <w:tc>
          <w:tcPr>
            <w:tcW w:w="730" w:type="dxa"/>
            <w:vMerge w:val="restart"/>
            <w:vAlign w:val="center"/>
          </w:tcPr>
          <w:p w14:paraId="379ED11A" w14:textId="2D571267" w:rsidR="00A22DD8" w:rsidRPr="001C57D6" w:rsidRDefault="00A22DD8" w:rsidP="00F31E8D">
            <w:pPr>
              <w:jc w:val="center"/>
              <w:rPr>
                <w:rFonts w:cs="Times New Roman"/>
                <w:b/>
                <w:sz w:val="16"/>
                <w:szCs w:val="16"/>
              </w:rPr>
            </w:pPr>
            <w:r w:rsidRPr="001C57D6">
              <w:rPr>
                <w:rFonts w:cs="Times New Roman"/>
                <w:b/>
                <w:sz w:val="16"/>
                <w:szCs w:val="16"/>
              </w:rPr>
              <w:t>Daudzums</w:t>
            </w:r>
          </w:p>
        </w:tc>
        <w:tc>
          <w:tcPr>
            <w:tcW w:w="971" w:type="dxa"/>
            <w:vMerge w:val="restart"/>
            <w:vAlign w:val="center"/>
          </w:tcPr>
          <w:p w14:paraId="62C8A3E4" w14:textId="7B68CA2F" w:rsidR="00A22DD8" w:rsidRPr="001C57D6" w:rsidRDefault="00A22DD8" w:rsidP="00F31E8D">
            <w:pPr>
              <w:jc w:val="center"/>
              <w:rPr>
                <w:rFonts w:cs="Times New Roman"/>
                <w:b/>
                <w:sz w:val="16"/>
                <w:szCs w:val="16"/>
              </w:rPr>
            </w:pPr>
            <w:r w:rsidRPr="001C57D6">
              <w:rPr>
                <w:rFonts w:cs="Times New Roman"/>
                <w:b/>
                <w:sz w:val="16"/>
                <w:szCs w:val="16"/>
              </w:rPr>
              <w:t>Mēr-vienība **</w:t>
            </w:r>
          </w:p>
        </w:tc>
        <w:tc>
          <w:tcPr>
            <w:tcW w:w="850" w:type="dxa"/>
            <w:vMerge w:val="restart"/>
            <w:vAlign w:val="center"/>
          </w:tcPr>
          <w:p w14:paraId="46444CAD" w14:textId="77777777" w:rsidR="00A22DD8" w:rsidRPr="001C57D6" w:rsidRDefault="00A22DD8" w:rsidP="00F31E8D">
            <w:pPr>
              <w:jc w:val="center"/>
              <w:rPr>
                <w:rFonts w:cs="Times New Roman"/>
                <w:b/>
                <w:sz w:val="16"/>
                <w:szCs w:val="16"/>
              </w:rPr>
            </w:pPr>
            <w:r w:rsidRPr="001C57D6">
              <w:rPr>
                <w:rFonts w:cs="Times New Roman"/>
                <w:b/>
                <w:sz w:val="16"/>
                <w:szCs w:val="16"/>
              </w:rPr>
              <w:t>Projekta darbības Nr.</w:t>
            </w:r>
          </w:p>
        </w:tc>
        <w:tc>
          <w:tcPr>
            <w:tcW w:w="2410" w:type="dxa"/>
            <w:gridSpan w:val="2"/>
            <w:vAlign w:val="center"/>
          </w:tcPr>
          <w:p w14:paraId="12918D75" w14:textId="430475C9" w:rsidR="00A22DD8" w:rsidRPr="001C57D6" w:rsidRDefault="00A22DD8" w:rsidP="00F31E8D">
            <w:pPr>
              <w:jc w:val="center"/>
              <w:rPr>
                <w:rFonts w:cs="Times New Roman"/>
                <w:b/>
                <w:sz w:val="16"/>
                <w:szCs w:val="16"/>
              </w:rPr>
            </w:pPr>
            <w:r w:rsidRPr="001C57D6">
              <w:rPr>
                <w:rFonts w:cs="Times New Roman"/>
                <w:b/>
                <w:sz w:val="16"/>
                <w:szCs w:val="16"/>
              </w:rPr>
              <w:t>Izmaksas</w:t>
            </w:r>
          </w:p>
        </w:tc>
        <w:tc>
          <w:tcPr>
            <w:tcW w:w="2126" w:type="dxa"/>
            <w:gridSpan w:val="2"/>
            <w:vAlign w:val="center"/>
          </w:tcPr>
          <w:p w14:paraId="05798A52" w14:textId="7C5CE386" w:rsidR="00A22DD8" w:rsidRPr="001C57D6" w:rsidRDefault="00A22DD8"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A22DD8" w:rsidRPr="00A21993" w:rsidRDefault="00A22DD8" w:rsidP="00F31E8D">
            <w:pPr>
              <w:jc w:val="center"/>
              <w:rPr>
                <w:rFonts w:cs="Times New Roman"/>
                <w:b/>
                <w:sz w:val="16"/>
                <w:szCs w:val="16"/>
              </w:rPr>
            </w:pPr>
            <w:r w:rsidRPr="00A21993">
              <w:rPr>
                <w:rFonts w:cs="Times New Roman"/>
                <w:b/>
                <w:sz w:val="16"/>
                <w:szCs w:val="16"/>
              </w:rPr>
              <w:t>t.sk. PVN</w:t>
            </w:r>
          </w:p>
        </w:tc>
      </w:tr>
      <w:tr w:rsidR="00A22DD8" w:rsidRPr="00A21993" w14:paraId="29FFECE0" w14:textId="77777777" w:rsidTr="00C85DA5">
        <w:trPr>
          <w:trHeight w:val="635"/>
        </w:trPr>
        <w:tc>
          <w:tcPr>
            <w:tcW w:w="1276"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A22DD8" w:rsidRPr="00A21993" w:rsidRDefault="00A22DD8" w:rsidP="00F31E8D">
            <w:pPr>
              <w:jc w:val="right"/>
              <w:rPr>
                <w:rFonts w:cs="Times New Roman"/>
                <w:sz w:val="18"/>
                <w:szCs w:val="18"/>
              </w:rPr>
            </w:pPr>
          </w:p>
        </w:tc>
        <w:tc>
          <w:tcPr>
            <w:tcW w:w="3827"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A22DD8" w:rsidRPr="00A21993" w:rsidRDefault="00A22DD8" w:rsidP="00F31E8D">
            <w:pPr>
              <w:jc w:val="right"/>
              <w:rPr>
                <w:rFonts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A22DD8" w:rsidRPr="00A21993" w:rsidRDefault="00A22DD8" w:rsidP="00F31E8D">
            <w:pPr>
              <w:jc w:val="center"/>
              <w:rPr>
                <w:rFonts w:cs="Times New Roman"/>
                <w:sz w:val="16"/>
                <w:szCs w:val="16"/>
              </w:rPr>
            </w:pPr>
          </w:p>
        </w:tc>
        <w:tc>
          <w:tcPr>
            <w:tcW w:w="992" w:type="dxa"/>
            <w:vMerge/>
          </w:tcPr>
          <w:p w14:paraId="1B4E74EF" w14:textId="77777777" w:rsidR="00A22DD8" w:rsidRPr="001C57D6" w:rsidRDefault="00A22DD8" w:rsidP="00F31E8D">
            <w:pPr>
              <w:jc w:val="right"/>
              <w:rPr>
                <w:rFonts w:cs="Times New Roman"/>
                <w:sz w:val="16"/>
                <w:szCs w:val="16"/>
              </w:rPr>
            </w:pPr>
          </w:p>
        </w:tc>
        <w:tc>
          <w:tcPr>
            <w:tcW w:w="730" w:type="dxa"/>
            <w:vMerge/>
          </w:tcPr>
          <w:p w14:paraId="305C4F3E" w14:textId="72009484" w:rsidR="00A22DD8" w:rsidRPr="001C57D6" w:rsidRDefault="00A22DD8" w:rsidP="00F31E8D">
            <w:pPr>
              <w:jc w:val="right"/>
              <w:rPr>
                <w:rFonts w:cs="Times New Roman"/>
                <w:sz w:val="16"/>
                <w:szCs w:val="16"/>
              </w:rPr>
            </w:pPr>
          </w:p>
        </w:tc>
        <w:tc>
          <w:tcPr>
            <w:tcW w:w="971" w:type="dxa"/>
            <w:vMerge/>
          </w:tcPr>
          <w:p w14:paraId="6058C11B" w14:textId="77777777" w:rsidR="00A22DD8" w:rsidRPr="001C57D6" w:rsidRDefault="00A22DD8" w:rsidP="00F31E8D">
            <w:pPr>
              <w:jc w:val="right"/>
              <w:rPr>
                <w:rFonts w:cs="Times New Roman"/>
                <w:sz w:val="16"/>
                <w:szCs w:val="16"/>
              </w:rPr>
            </w:pPr>
          </w:p>
        </w:tc>
        <w:tc>
          <w:tcPr>
            <w:tcW w:w="850" w:type="dxa"/>
            <w:vMerge/>
          </w:tcPr>
          <w:p w14:paraId="47F522DE" w14:textId="77777777" w:rsidR="00A22DD8" w:rsidRPr="001C57D6" w:rsidRDefault="00A22DD8" w:rsidP="00F31E8D">
            <w:pPr>
              <w:jc w:val="right"/>
              <w:rPr>
                <w:rFonts w:cs="Times New Roman"/>
                <w:sz w:val="16"/>
                <w:szCs w:val="16"/>
              </w:rPr>
            </w:pPr>
          </w:p>
        </w:tc>
        <w:tc>
          <w:tcPr>
            <w:tcW w:w="1134" w:type="dxa"/>
            <w:vAlign w:val="center"/>
          </w:tcPr>
          <w:p w14:paraId="2247745E" w14:textId="77777777" w:rsidR="00A22DD8" w:rsidRPr="001C57D6" w:rsidRDefault="00A22DD8" w:rsidP="00F31E8D">
            <w:pPr>
              <w:jc w:val="center"/>
              <w:rPr>
                <w:rFonts w:cs="Times New Roman"/>
                <w:b/>
                <w:sz w:val="16"/>
                <w:szCs w:val="16"/>
              </w:rPr>
            </w:pPr>
            <w:r w:rsidRPr="001C57D6">
              <w:rPr>
                <w:rFonts w:cs="Times New Roman"/>
                <w:b/>
                <w:sz w:val="16"/>
                <w:szCs w:val="16"/>
              </w:rPr>
              <w:t>attiecināmās</w:t>
            </w:r>
          </w:p>
        </w:tc>
        <w:tc>
          <w:tcPr>
            <w:tcW w:w="1276" w:type="dxa"/>
            <w:vAlign w:val="center"/>
          </w:tcPr>
          <w:p w14:paraId="31C5EB06" w14:textId="77DCB272" w:rsidR="00A22DD8" w:rsidRPr="001C57D6" w:rsidRDefault="00A22DD8" w:rsidP="00C85DA5">
            <w:pPr>
              <w:rPr>
                <w:rFonts w:cs="Times New Roman"/>
                <w:b/>
                <w:sz w:val="16"/>
                <w:szCs w:val="16"/>
              </w:rPr>
            </w:pPr>
            <w:r w:rsidRPr="001C57D6">
              <w:rPr>
                <w:rFonts w:cs="Times New Roman"/>
                <w:b/>
                <w:sz w:val="16"/>
                <w:szCs w:val="16"/>
              </w:rPr>
              <w:t>neattiecināmās</w:t>
            </w:r>
          </w:p>
        </w:tc>
        <w:tc>
          <w:tcPr>
            <w:tcW w:w="1134" w:type="dxa"/>
            <w:vAlign w:val="center"/>
          </w:tcPr>
          <w:p w14:paraId="2908B009" w14:textId="74EC8C0E" w:rsidR="00A22DD8" w:rsidRPr="001C57D6" w:rsidRDefault="00A22DD8"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A22DD8" w:rsidRPr="001C57D6" w:rsidRDefault="00A22DD8"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A22DD8" w:rsidRPr="00A21993" w:rsidRDefault="00A22DD8" w:rsidP="00F31E8D">
            <w:pPr>
              <w:jc w:val="center"/>
              <w:rPr>
                <w:rFonts w:cs="Times New Roman"/>
                <w:b/>
                <w:sz w:val="16"/>
                <w:szCs w:val="16"/>
              </w:rPr>
            </w:pPr>
          </w:p>
        </w:tc>
      </w:tr>
      <w:tr w:rsidR="00044953" w:rsidRPr="00A21993" w14:paraId="149A7B29"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044953" w:rsidRPr="00FB6408" w:rsidRDefault="00044953" w:rsidP="00044953">
            <w:pPr>
              <w:rPr>
                <w:rFonts w:cs="Times New Roman"/>
                <w:b/>
                <w:bCs/>
                <w:sz w:val="22"/>
              </w:rPr>
            </w:pPr>
            <w:r w:rsidRPr="00FB6408">
              <w:rPr>
                <w:rFonts w:cs="Times New Roman"/>
                <w:b/>
                <w:bCs/>
                <w:sz w:val="22"/>
              </w:rPr>
              <w:t>6.</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044953" w:rsidRPr="00FB6408" w:rsidRDefault="00044953" w:rsidP="00044953">
            <w:pPr>
              <w:rPr>
                <w:rFonts w:cs="Times New Roman"/>
                <w:b/>
                <w:bCs/>
                <w:sz w:val="22"/>
              </w:rPr>
            </w:pPr>
            <w:r w:rsidRPr="00FB6408">
              <w:rPr>
                <w:rFonts w:cs="Times New Roman"/>
                <w:b/>
                <w:bCs/>
                <w:sz w:val="22"/>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044953" w:rsidRPr="00FB6408" w:rsidRDefault="00044953" w:rsidP="00044953">
            <w:pPr>
              <w:jc w:val="center"/>
              <w:rPr>
                <w:rFonts w:cs="Times New Roman"/>
                <w:b/>
                <w:bCs/>
                <w:sz w:val="22"/>
              </w:rPr>
            </w:pPr>
            <w:r w:rsidRPr="00FB6408">
              <w:rPr>
                <w:rFonts w:cs="Times New Roman"/>
                <w:b/>
                <w:bCs/>
                <w:sz w:val="22"/>
              </w:rPr>
              <w:t>Tiešās</w:t>
            </w:r>
          </w:p>
        </w:tc>
        <w:tc>
          <w:tcPr>
            <w:tcW w:w="992" w:type="dxa"/>
            <w:tcBorders>
              <w:left w:val="single" w:sz="4" w:space="0" w:color="auto"/>
              <w:right w:val="single" w:sz="4" w:space="0" w:color="auto"/>
            </w:tcBorders>
            <w:vAlign w:val="center"/>
          </w:tcPr>
          <w:p w14:paraId="16B8AD38" w14:textId="77777777" w:rsidR="00044953" w:rsidRPr="00FB6408" w:rsidRDefault="00044953" w:rsidP="00044953">
            <w:pPr>
              <w:jc w:val="right"/>
              <w:rPr>
                <w:rFonts w:cs="Times New Roman"/>
                <w:sz w:val="22"/>
              </w:rPr>
            </w:pPr>
          </w:p>
        </w:tc>
        <w:tc>
          <w:tcPr>
            <w:tcW w:w="730" w:type="dxa"/>
            <w:tcBorders>
              <w:left w:val="single" w:sz="4" w:space="0" w:color="auto"/>
            </w:tcBorders>
            <w:vAlign w:val="center"/>
          </w:tcPr>
          <w:p w14:paraId="11942AB6" w14:textId="2BE8A2C2" w:rsidR="00044953" w:rsidRPr="00FB6408" w:rsidRDefault="00044953" w:rsidP="00044953">
            <w:pPr>
              <w:jc w:val="right"/>
              <w:rPr>
                <w:rFonts w:cs="Times New Roman"/>
                <w:sz w:val="22"/>
              </w:rPr>
            </w:pPr>
          </w:p>
        </w:tc>
        <w:tc>
          <w:tcPr>
            <w:tcW w:w="971" w:type="dxa"/>
            <w:vAlign w:val="center"/>
          </w:tcPr>
          <w:p w14:paraId="7C37500C" w14:textId="77777777" w:rsidR="00044953" w:rsidRPr="00FB6408" w:rsidRDefault="00044953" w:rsidP="00044953">
            <w:pPr>
              <w:jc w:val="right"/>
              <w:rPr>
                <w:rFonts w:cs="Times New Roman"/>
                <w:color w:val="FF0000"/>
                <w:sz w:val="22"/>
              </w:rPr>
            </w:pPr>
          </w:p>
        </w:tc>
        <w:tc>
          <w:tcPr>
            <w:tcW w:w="850" w:type="dxa"/>
            <w:vAlign w:val="center"/>
          </w:tcPr>
          <w:p w14:paraId="7106C495" w14:textId="77777777" w:rsidR="00044953" w:rsidRPr="00FB6408" w:rsidRDefault="00044953" w:rsidP="00044953">
            <w:pPr>
              <w:jc w:val="right"/>
              <w:rPr>
                <w:rFonts w:cs="Times New Roman"/>
                <w:color w:val="FF0000"/>
                <w:sz w:val="22"/>
              </w:rPr>
            </w:pPr>
          </w:p>
        </w:tc>
        <w:tc>
          <w:tcPr>
            <w:tcW w:w="1134" w:type="dxa"/>
            <w:vAlign w:val="center"/>
          </w:tcPr>
          <w:p w14:paraId="2BB07B72" w14:textId="67255F47" w:rsidR="00044953" w:rsidRPr="00FB6408" w:rsidRDefault="00044953" w:rsidP="00044953">
            <w:pPr>
              <w:jc w:val="right"/>
              <w:rPr>
                <w:rFonts w:cs="Times New Roman"/>
                <w:b/>
                <w:color w:val="FF0000"/>
                <w:sz w:val="22"/>
              </w:rPr>
            </w:pPr>
            <w:r w:rsidRPr="00FB6408">
              <w:rPr>
                <w:rFonts w:cs="Times New Roman"/>
                <w:b/>
                <w:color w:val="FF0000"/>
                <w:sz w:val="22"/>
              </w:rPr>
              <w:t>11 805.00</w:t>
            </w:r>
          </w:p>
        </w:tc>
        <w:tc>
          <w:tcPr>
            <w:tcW w:w="1276" w:type="dxa"/>
            <w:vAlign w:val="center"/>
          </w:tcPr>
          <w:p w14:paraId="00E6DAB3" w14:textId="77777777" w:rsidR="00044953" w:rsidRPr="00FB6408" w:rsidRDefault="00044953" w:rsidP="00044953">
            <w:pPr>
              <w:jc w:val="right"/>
              <w:rPr>
                <w:rFonts w:cs="Times New Roman"/>
                <w:b/>
                <w:color w:val="FF0000"/>
                <w:sz w:val="22"/>
              </w:rPr>
            </w:pPr>
          </w:p>
        </w:tc>
        <w:tc>
          <w:tcPr>
            <w:tcW w:w="1134" w:type="dxa"/>
            <w:vAlign w:val="center"/>
          </w:tcPr>
          <w:p w14:paraId="4135134A" w14:textId="1FC51457" w:rsidR="00044953" w:rsidRPr="00FB6408" w:rsidRDefault="00044953" w:rsidP="00044953">
            <w:pPr>
              <w:jc w:val="right"/>
              <w:rPr>
                <w:rFonts w:cs="Times New Roman"/>
                <w:b/>
                <w:color w:val="FF0000"/>
                <w:sz w:val="22"/>
              </w:rPr>
            </w:pPr>
            <w:r w:rsidRPr="00FB6408">
              <w:rPr>
                <w:rFonts w:cs="Times New Roman"/>
                <w:b/>
                <w:color w:val="FF0000"/>
                <w:sz w:val="22"/>
              </w:rPr>
              <w:t>11 805.00</w:t>
            </w:r>
          </w:p>
        </w:tc>
        <w:tc>
          <w:tcPr>
            <w:tcW w:w="992" w:type="dxa"/>
            <w:vAlign w:val="center"/>
          </w:tcPr>
          <w:p w14:paraId="2C31D447" w14:textId="2CCDCF0A" w:rsidR="00044953" w:rsidRPr="00FB6408" w:rsidRDefault="000F539E" w:rsidP="00044953">
            <w:pPr>
              <w:jc w:val="right"/>
              <w:rPr>
                <w:rFonts w:cs="Times New Roman"/>
                <w:i/>
                <w:color w:val="FF0000"/>
                <w:sz w:val="22"/>
              </w:rPr>
            </w:pPr>
            <w:r w:rsidRPr="00FB6408">
              <w:rPr>
                <w:rFonts w:cs="Times New Roman"/>
                <w:i/>
                <w:color w:val="FF0000"/>
                <w:sz w:val="22"/>
              </w:rPr>
              <w:t>99.66</w:t>
            </w:r>
          </w:p>
        </w:tc>
        <w:tc>
          <w:tcPr>
            <w:tcW w:w="1276" w:type="dxa"/>
            <w:vAlign w:val="center"/>
          </w:tcPr>
          <w:p w14:paraId="0EA96BD5" w14:textId="6BF32961" w:rsidR="000B5BD7" w:rsidRPr="00FB6408" w:rsidRDefault="000B5BD7" w:rsidP="000B5BD7">
            <w:pPr>
              <w:jc w:val="right"/>
              <w:rPr>
                <w:rFonts w:cs="Times New Roman"/>
                <w:b/>
                <w:color w:val="FF0000"/>
                <w:sz w:val="22"/>
              </w:rPr>
            </w:pPr>
            <w:r w:rsidRPr="00FB6408">
              <w:rPr>
                <w:rFonts w:cs="Times New Roman"/>
                <w:b/>
                <w:color w:val="FF0000"/>
                <w:sz w:val="22"/>
              </w:rPr>
              <w:t>2048.78</w:t>
            </w:r>
          </w:p>
        </w:tc>
      </w:tr>
      <w:tr w:rsidR="00A22DD8" w:rsidRPr="00A21993" w14:paraId="0541C424"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30C0B52C" w:rsidR="00A22DD8" w:rsidRPr="00FB6408" w:rsidRDefault="00A22DD8" w:rsidP="00F31E8D">
            <w:pPr>
              <w:rPr>
                <w:rFonts w:cs="Times New Roman"/>
                <w:bCs/>
                <w:sz w:val="22"/>
              </w:rPr>
            </w:pPr>
            <w:r w:rsidRPr="00FB6408">
              <w:rPr>
                <w:rFonts w:cs="Times New Roman"/>
                <w:bCs/>
                <w:sz w:val="22"/>
              </w:rPr>
              <w:t>6.2.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280A3ABE" w:rsidR="00A22DD8" w:rsidRPr="00FB6408" w:rsidRDefault="000A450C" w:rsidP="000A450C">
            <w:pPr>
              <w:rPr>
                <w:rFonts w:cs="Times New Roman"/>
                <w:bCs/>
                <w:sz w:val="22"/>
              </w:rPr>
            </w:pPr>
            <w:r w:rsidRPr="00FB6408">
              <w:rPr>
                <w:rFonts w:cs="Times New Roman"/>
                <w:bCs/>
                <w:sz w:val="22"/>
              </w:rPr>
              <w:t>Aprīkojuma un iekārtu izmaksa</w:t>
            </w:r>
            <w:r w:rsidR="00A22DD8" w:rsidRPr="00FB6408">
              <w:rPr>
                <w:rFonts w:cs="Times New Roman"/>
                <w:b/>
                <w:i/>
                <w:iCs/>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A22DD8" w:rsidRPr="00FB6408" w:rsidRDefault="00A22DD8" w:rsidP="00F31E8D">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549C7E19" w14:textId="77777777" w:rsidR="00A22DD8" w:rsidRPr="00FB6408" w:rsidRDefault="00A22DD8" w:rsidP="00F31E8D">
            <w:pPr>
              <w:jc w:val="right"/>
              <w:rPr>
                <w:rFonts w:cs="Times New Roman"/>
                <w:i/>
                <w:sz w:val="22"/>
              </w:rPr>
            </w:pPr>
          </w:p>
        </w:tc>
        <w:tc>
          <w:tcPr>
            <w:tcW w:w="730" w:type="dxa"/>
            <w:tcBorders>
              <w:left w:val="single" w:sz="4" w:space="0" w:color="auto"/>
            </w:tcBorders>
            <w:vAlign w:val="center"/>
          </w:tcPr>
          <w:p w14:paraId="1FBDEE48" w14:textId="45D9EE6C" w:rsidR="00A22DD8" w:rsidRPr="00FB6408" w:rsidRDefault="00A22DD8" w:rsidP="00F31E8D">
            <w:pPr>
              <w:jc w:val="right"/>
              <w:rPr>
                <w:rFonts w:cs="Times New Roman"/>
                <w:i/>
                <w:sz w:val="22"/>
              </w:rPr>
            </w:pPr>
          </w:p>
        </w:tc>
        <w:tc>
          <w:tcPr>
            <w:tcW w:w="971" w:type="dxa"/>
            <w:vAlign w:val="center"/>
          </w:tcPr>
          <w:p w14:paraId="546B071D" w14:textId="77777777" w:rsidR="00A22DD8" w:rsidRPr="00FB6408" w:rsidRDefault="00A22DD8" w:rsidP="00F31E8D">
            <w:pPr>
              <w:jc w:val="right"/>
              <w:rPr>
                <w:rFonts w:cs="Times New Roman"/>
                <w:i/>
                <w:color w:val="FF0000"/>
                <w:sz w:val="22"/>
              </w:rPr>
            </w:pPr>
          </w:p>
        </w:tc>
        <w:tc>
          <w:tcPr>
            <w:tcW w:w="850" w:type="dxa"/>
            <w:vAlign w:val="center"/>
          </w:tcPr>
          <w:p w14:paraId="28FCBDE7" w14:textId="77777777" w:rsidR="00A22DD8" w:rsidRPr="00FB6408" w:rsidRDefault="00A22DD8" w:rsidP="00F31E8D">
            <w:pPr>
              <w:jc w:val="right"/>
              <w:rPr>
                <w:rFonts w:cs="Times New Roman"/>
                <w:i/>
                <w:color w:val="FF0000"/>
                <w:sz w:val="22"/>
              </w:rPr>
            </w:pPr>
          </w:p>
        </w:tc>
        <w:tc>
          <w:tcPr>
            <w:tcW w:w="1134" w:type="dxa"/>
            <w:vAlign w:val="center"/>
          </w:tcPr>
          <w:p w14:paraId="030DFCA5" w14:textId="3D768E4C" w:rsidR="00A22DD8" w:rsidRPr="00FB6408" w:rsidRDefault="00584275" w:rsidP="00F31E8D">
            <w:pPr>
              <w:jc w:val="right"/>
              <w:rPr>
                <w:rFonts w:cs="Times New Roman"/>
                <w:i/>
                <w:color w:val="FF0000"/>
                <w:sz w:val="22"/>
              </w:rPr>
            </w:pPr>
            <w:r w:rsidRPr="00FB6408">
              <w:rPr>
                <w:rFonts w:cs="Times New Roman"/>
                <w:color w:val="FF0000"/>
                <w:sz w:val="22"/>
              </w:rPr>
              <w:t>11</w:t>
            </w:r>
            <w:r w:rsidR="00044953" w:rsidRPr="00FB6408">
              <w:rPr>
                <w:rFonts w:cs="Times New Roman"/>
                <w:color w:val="FF0000"/>
                <w:sz w:val="22"/>
              </w:rPr>
              <w:t xml:space="preserve"> </w:t>
            </w:r>
            <w:r w:rsidRPr="00FB6408">
              <w:rPr>
                <w:rFonts w:cs="Times New Roman"/>
                <w:color w:val="FF0000"/>
                <w:sz w:val="22"/>
              </w:rPr>
              <w:t>805.00</w:t>
            </w:r>
          </w:p>
        </w:tc>
        <w:tc>
          <w:tcPr>
            <w:tcW w:w="1276" w:type="dxa"/>
            <w:vAlign w:val="center"/>
          </w:tcPr>
          <w:p w14:paraId="2167B4F8" w14:textId="77777777" w:rsidR="00A22DD8" w:rsidRPr="00FB6408" w:rsidRDefault="00A22DD8" w:rsidP="00F31E8D">
            <w:pPr>
              <w:jc w:val="right"/>
              <w:rPr>
                <w:rFonts w:cs="Times New Roman"/>
                <w:i/>
                <w:color w:val="FF0000"/>
                <w:sz w:val="22"/>
              </w:rPr>
            </w:pPr>
          </w:p>
        </w:tc>
        <w:tc>
          <w:tcPr>
            <w:tcW w:w="1134" w:type="dxa"/>
            <w:vAlign w:val="center"/>
          </w:tcPr>
          <w:p w14:paraId="44461FE6" w14:textId="4465F365" w:rsidR="00A22DD8" w:rsidRPr="00FB6408" w:rsidRDefault="00044953" w:rsidP="00F31E8D">
            <w:pPr>
              <w:jc w:val="right"/>
              <w:rPr>
                <w:rFonts w:cs="Times New Roman"/>
                <w:i/>
                <w:color w:val="FF0000"/>
                <w:sz w:val="22"/>
              </w:rPr>
            </w:pPr>
            <w:r w:rsidRPr="00FB6408">
              <w:rPr>
                <w:rFonts w:cs="Times New Roman"/>
                <w:color w:val="FF0000"/>
                <w:sz w:val="22"/>
              </w:rPr>
              <w:t>11 805.00</w:t>
            </w:r>
          </w:p>
        </w:tc>
        <w:tc>
          <w:tcPr>
            <w:tcW w:w="992" w:type="dxa"/>
            <w:vAlign w:val="center"/>
          </w:tcPr>
          <w:p w14:paraId="514284A8" w14:textId="1D2A3B58" w:rsidR="00A22DD8" w:rsidRPr="00FB6408" w:rsidRDefault="000F539E" w:rsidP="00F31E8D">
            <w:pPr>
              <w:jc w:val="right"/>
              <w:rPr>
                <w:rFonts w:cs="Times New Roman"/>
                <w:i/>
                <w:color w:val="FF0000"/>
                <w:sz w:val="22"/>
              </w:rPr>
            </w:pPr>
            <w:r w:rsidRPr="00FB6408">
              <w:rPr>
                <w:rFonts w:cs="Times New Roman"/>
                <w:i/>
                <w:color w:val="FF0000"/>
                <w:sz w:val="22"/>
              </w:rPr>
              <w:t>99.66</w:t>
            </w:r>
          </w:p>
        </w:tc>
        <w:tc>
          <w:tcPr>
            <w:tcW w:w="1276" w:type="dxa"/>
            <w:vAlign w:val="center"/>
          </w:tcPr>
          <w:p w14:paraId="7FE81385" w14:textId="1DC42251" w:rsidR="00A22DD8" w:rsidRPr="00FB6408" w:rsidRDefault="000B5BD7" w:rsidP="00F31E8D">
            <w:pPr>
              <w:jc w:val="right"/>
              <w:rPr>
                <w:rFonts w:cs="Times New Roman"/>
                <w:b/>
                <w:color w:val="FF0000"/>
                <w:sz w:val="22"/>
              </w:rPr>
            </w:pPr>
            <w:r w:rsidRPr="00FB6408">
              <w:rPr>
                <w:rFonts w:cs="Times New Roman"/>
                <w:b/>
                <w:color w:val="FF0000"/>
                <w:sz w:val="22"/>
              </w:rPr>
              <w:t>2048.78</w:t>
            </w:r>
          </w:p>
        </w:tc>
      </w:tr>
      <w:tr w:rsidR="00A31334" w:rsidRPr="00A21993" w14:paraId="7DFDAE8E"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A31334" w:rsidRPr="00FB6408" w:rsidRDefault="00A31334" w:rsidP="00A31334">
            <w:pPr>
              <w:rPr>
                <w:rFonts w:cs="Times New Roman"/>
                <w:b/>
                <w:iCs/>
                <w:color w:val="FF0000"/>
                <w:sz w:val="22"/>
              </w:rPr>
            </w:pPr>
            <w:r w:rsidRPr="00FB6408">
              <w:rPr>
                <w:rFonts w:cs="Times New Roman"/>
                <w:b/>
                <w:iCs/>
                <w:color w:val="FF0000"/>
                <w:sz w:val="22"/>
              </w:rPr>
              <w:t>6.2.1.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0884A45C" w:rsidR="00A31334" w:rsidRPr="00FB6408" w:rsidRDefault="000304A4" w:rsidP="00A31334">
            <w:pPr>
              <w:rPr>
                <w:rFonts w:cs="Times New Roman"/>
                <w:b/>
                <w:iCs/>
                <w:color w:val="FF0000"/>
                <w:sz w:val="22"/>
              </w:rPr>
            </w:pPr>
            <w:r w:rsidRPr="00FB6408">
              <w:rPr>
                <w:rFonts w:cs="Times New Roman"/>
                <w:b/>
                <w:iCs/>
                <w:color w:val="FF0000"/>
                <w:sz w:val="22"/>
              </w:rPr>
              <w:t>Tehnolo</w:t>
            </w:r>
            <w:r w:rsidR="007B0195" w:rsidRPr="00FB6408">
              <w:rPr>
                <w:rFonts w:cs="Times New Roman"/>
                <w:b/>
                <w:iCs/>
                <w:color w:val="FF0000"/>
                <w:sz w:val="22"/>
              </w:rPr>
              <w:t>ģiju iegāde “</w:t>
            </w:r>
            <w:r w:rsidR="00A31334" w:rsidRPr="00FB6408">
              <w:rPr>
                <w:rFonts w:cs="Times New Roman"/>
                <w:b/>
                <w:iCs/>
                <w:color w:val="FF0000"/>
                <w:sz w:val="22"/>
              </w:rPr>
              <w:t>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A31334" w:rsidRPr="00FB6408" w:rsidRDefault="00A31334" w:rsidP="00A31334">
            <w:pPr>
              <w:jc w:val="center"/>
              <w:rPr>
                <w:rFonts w:cs="Times New Roman"/>
                <w:b/>
                <w:bCs/>
                <w:sz w:val="22"/>
              </w:rPr>
            </w:pPr>
            <w:r w:rsidRPr="00FB6408">
              <w:rPr>
                <w:rFonts w:cs="Times New Roman"/>
                <w:b/>
                <w:bCs/>
                <w:sz w:val="22"/>
              </w:rPr>
              <w:t>Tiešās</w:t>
            </w:r>
          </w:p>
        </w:tc>
        <w:tc>
          <w:tcPr>
            <w:tcW w:w="992" w:type="dxa"/>
            <w:tcBorders>
              <w:left w:val="single" w:sz="4" w:space="0" w:color="auto"/>
              <w:right w:val="single" w:sz="4" w:space="0" w:color="auto"/>
            </w:tcBorders>
            <w:vAlign w:val="center"/>
          </w:tcPr>
          <w:p w14:paraId="631EF936" w14:textId="15C69901" w:rsidR="00A31334" w:rsidRPr="00FB6408" w:rsidRDefault="00A31334" w:rsidP="00A31334">
            <w:pPr>
              <w:jc w:val="center"/>
              <w:rPr>
                <w:rFonts w:cs="Times New Roman"/>
                <w:b/>
                <w:color w:val="FF0000"/>
                <w:sz w:val="22"/>
              </w:rPr>
            </w:pPr>
          </w:p>
        </w:tc>
        <w:tc>
          <w:tcPr>
            <w:tcW w:w="730" w:type="dxa"/>
            <w:tcBorders>
              <w:left w:val="single" w:sz="4" w:space="0" w:color="auto"/>
            </w:tcBorders>
            <w:vAlign w:val="center"/>
          </w:tcPr>
          <w:p w14:paraId="1133CD29" w14:textId="49D5450B" w:rsidR="00A31334" w:rsidRPr="00FB6408" w:rsidRDefault="00A31334" w:rsidP="00A31334">
            <w:pPr>
              <w:jc w:val="center"/>
              <w:rPr>
                <w:rFonts w:cs="Times New Roman"/>
                <w:b/>
                <w:color w:val="FF0000"/>
                <w:sz w:val="22"/>
              </w:rPr>
            </w:pPr>
          </w:p>
        </w:tc>
        <w:tc>
          <w:tcPr>
            <w:tcW w:w="971" w:type="dxa"/>
            <w:vAlign w:val="center"/>
          </w:tcPr>
          <w:p w14:paraId="0B524D68" w14:textId="50C5A845" w:rsidR="00A31334" w:rsidRPr="00FB6408" w:rsidRDefault="00A31334" w:rsidP="00A31334">
            <w:pPr>
              <w:ind w:left="-24" w:firstLine="24"/>
              <w:jc w:val="center"/>
              <w:rPr>
                <w:rFonts w:cs="Times New Roman"/>
                <w:b/>
                <w:color w:val="FF0000"/>
                <w:sz w:val="22"/>
              </w:rPr>
            </w:pPr>
          </w:p>
        </w:tc>
        <w:tc>
          <w:tcPr>
            <w:tcW w:w="850" w:type="dxa"/>
            <w:vAlign w:val="center"/>
          </w:tcPr>
          <w:p w14:paraId="6F70390A" w14:textId="46269241" w:rsidR="00A31334" w:rsidRPr="00FB6408" w:rsidRDefault="00A31334" w:rsidP="00584275">
            <w:pPr>
              <w:jc w:val="center"/>
              <w:rPr>
                <w:rFonts w:cs="Times New Roman"/>
                <w:b/>
                <w:color w:val="FF0000"/>
                <w:sz w:val="22"/>
              </w:rPr>
            </w:pPr>
          </w:p>
        </w:tc>
        <w:tc>
          <w:tcPr>
            <w:tcW w:w="1134" w:type="dxa"/>
            <w:vAlign w:val="center"/>
          </w:tcPr>
          <w:p w14:paraId="3F491F8E" w14:textId="642E21DD" w:rsidR="000304A4" w:rsidRPr="00FB6408" w:rsidRDefault="000304A4" w:rsidP="000304A4">
            <w:pPr>
              <w:jc w:val="right"/>
              <w:rPr>
                <w:rFonts w:cs="Times New Roman"/>
                <w:b/>
                <w:color w:val="FF0000"/>
                <w:sz w:val="22"/>
              </w:rPr>
            </w:pPr>
            <w:r w:rsidRPr="00FB6408">
              <w:rPr>
                <w:rFonts w:cs="Times New Roman"/>
                <w:b/>
                <w:color w:val="FF0000"/>
                <w:sz w:val="22"/>
              </w:rPr>
              <w:t>4 014.00</w:t>
            </w:r>
          </w:p>
        </w:tc>
        <w:tc>
          <w:tcPr>
            <w:tcW w:w="1276" w:type="dxa"/>
            <w:vAlign w:val="center"/>
          </w:tcPr>
          <w:p w14:paraId="7B510945" w14:textId="163DE678" w:rsidR="00A31334" w:rsidRPr="00FB6408" w:rsidRDefault="00A31334" w:rsidP="00A31334">
            <w:pPr>
              <w:jc w:val="right"/>
              <w:rPr>
                <w:rFonts w:cs="Times New Roman"/>
                <w:b/>
                <w:color w:val="FF0000"/>
                <w:sz w:val="22"/>
              </w:rPr>
            </w:pPr>
          </w:p>
        </w:tc>
        <w:tc>
          <w:tcPr>
            <w:tcW w:w="1134" w:type="dxa"/>
            <w:vAlign w:val="center"/>
          </w:tcPr>
          <w:p w14:paraId="734C6C37" w14:textId="2171516D" w:rsidR="00A31334" w:rsidRPr="00FB6408" w:rsidRDefault="000304A4" w:rsidP="00A31334">
            <w:pPr>
              <w:jc w:val="right"/>
              <w:rPr>
                <w:rFonts w:cs="Times New Roman"/>
                <w:b/>
                <w:color w:val="FF0000"/>
                <w:sz w:val="22"/>
              </w:rPr>
            </w:pPr>
            <w:r w:rsidRPr="00FB6408">
              <w:rPr>
                <w:rFonts w:cs="Times New Roman"/>
                <w:b/>
                <w:color w:val="FF0000"/>
                <w:sz w:val="22"/>
              </w:rPr>
              <w:t>4 014.00</w:t>
            </w:r>
          </w:p>
        </w:tc>
        <w:tc>
          <w:tcPr>
            <w:tcW w:w="992" w:type="dxa"/>
            <w:vAlign w:val="center"/>
          </w:tcPr>
          <w:p w14:paraId="55E06DD2" w14:textId="0222B809" w:rsidR="00A31334" w:rsidRPr="00FB6408" w:rsidRDefault="000F539E" w:rsidP="00A31334">
            <w:pPr>
              <w:jc w:val="right"/>
              <w:rPr>
                <w:rFonts w:cs="Times New Roman"/>
                <w:i/>
                <w:color w:val="FF0000"/>
                <w:sz w:val="22"/>
              </w:rPr>
            </w:pPr>
            <w:r w:rsidRPr="00FB6408">
              <w:rPr>
                <w:rFonts w:cs="Times New Roman"/>
                <w:i/>
                <w:color w:val="FF0000"/>
                <w:sz w:val="22"/>
              </w:rPr>
              <w:t>33.89</w:t>
            </w:r>
          </w:p>
        </w:tc>
        <w:tc>
          <w:tcPr>
            <w:tcW w:w="1276" w:type="dxa"/>
            <w:vAlign w:val="center"/>
          </w:tcPr>
          <w:p w14:paraId="1F34C805" w14:textId="77777777" w:rsidR="00A31334" w:rsidRPr="00FB6408" w:rsidRDefault="000B5BD7" w:rsidP="00A31334">
            <w:pPr>
              <w:jc w:val="right"/>
              <w:rPr>
                <w:rFonts w:cs="Times New Roman"/>
                <w:b/>
                <w:color w:val="FF0000"/>
                <w:sz w:val="22"/>
              </w:rPr>
            </w:pPr>
            <w:r w:rsidRPr="00FB6408">
              <w:rPr>
                <w:rFonts w:cs="Times New Roman"/>
                <w:b/>
                <w:color w:val="FF0000"/>
                <w:sz w:val="22"/>
              </w:rPr>
              <w:t>696.63</w:t>
            </w:r>
          </w:p>
          <w:p w14:paraId="1DE1E43D" w14:textId="77777777" w:rsidR="000B5BD7" w:rsidRPr="00FB6408" w:rsidRDefault="000B5BD7" w:rsidP="00A31334">
            <w:pPr>
              <w:jc w:val="right"/>
              <w:rPr>
                <w:rFonts w:cs="Times New Roman"/>
                <w:b/>
                <w:color w:val="FF0000"/>
                <w:sz w:val="22"/>
              </w:rPr>
            </w:pPr>
          </w:p>
        </w:tc>
      </w:tr>
      <w:tr w:rsidR="000304A4" w:rsidRPr="00A21993" w14:paraId="370EFF3F" w14:textId="77777777" w:rsidTr="00C85DA5">
        <w:trPr>
          <w:trHeight w:val="20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AF21F7A" w14:textId="46EA18BF" w:rsidR="000304A4" w:rsidRPr="00FB6408" w:rsidRDefault="000304A4" w:rsidP="000304A4">
            <w:pPr>
              <w:rPr>
                <w:rFonts w:cs="Times New Roman"/>
                <w:bCs/>
                <w:color w:val="FF0000"/>
                <w:sz w:val="22"/>
              </w:rPr>
            </w:pPr>
            <w:r w:rsidRPr="00FB6408">
              <w:rPr>
                <w:rFonts w:cs="Times New Roman"/>
                <w:bCs/>
                <w:color w:val="FF0000"/>
                <w:sz w:val="22"/>
              </w:rPr>
              <w:t>6.2.1.1.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5AE8322" w14:textId="64ED17C8" w:rsidR="000304A4" w:rsidRPr="00FB6408" w:rsidRDefault="000304A4" w:rsidP="000304A4">
            <w:pPr>
              <w:rPr>
                <w:rFonts w:cs="Times New Roman"/>
                <w:iCs/>
                <w:color w:val="FF0000"/>
                <w:sz w:val="22"/>
              </w:rPr>
            </w:pPr>
            <w:r w:rsidRPr="00FB6408">
              <w:rPr>
                <w:rFonts w:cs="Times New Roman"/>
                <w:iCs/>
                <w:color w:val="FF0000"/>
                <w:sz w:val="22"/>
              </w:rPr>
              <w:t>Datortehnikas iegāde “A”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E973D6" w14:textId="4CAF3827" w:rsidR="000304A4" w:rsidRPr="00FB6408" w:rsidRDefault="005011C0" w:rsidP="000304A4">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310DB355" w14:textId="501883B4" w:rsidR="000304A4" w:rsidRPr="00FB6408" w:rsidRDefault="000304A4" w:rsidP="000304A4">
            <w:pPr>
              <w:jc w:val="center"/>
              <w:rPr>
                <w:rFonts w:cs="Times New Roman"/>
                <w:color w:val="FF0000"/>
                <w:sz w:val="22"/>
              </w:rPr>
            </w:pPr>
            <w:r w:rsidRPr="00FB6408">
              <w:rPr>
                <w:rFonts w:cs="Times New Roman"/>
                <w:color w:val="FF0000"/>
                <w:sz w:val="22"/>
              </w:rPr>
              <w:t>nav</w:t>
            </w:r>
          </w:p>
        </w:tc>
        <w:tc>
          <w:tcPr>
            <w:tcW w:w="730" w:type="dxa"/>
            <w:tcBorders>
              <w:left w:val="single" w:sz="4" w:space="0" w:color="auto"/>
            </w:tcBorders>
            <w:vAlign w:val="center"/>
          </w:tcPr>
          <w:p w14:paraId="75A58E81" w14:textId="57817E62" w:rsidR="000304A4" w:rsidRPr="00FB6408" w:rsidRDefault="000304A4" w:rsidP="000304A4">
            <w:pPr>
              <w:jc w:val="center"/>
              <w:rPr>
                <w:rFonts w:cs="Times New Roman"/>
                <w:color w:val="FF0000"/>
                <w:sz w:val="22"/>
              </w:rPr>
            </w:pPr>
            <w:r w:rsidRPr="00FB6408">
              <w:rPr>
                <w:rFonts w:cs="Times New Roman"/>
                <w:color w:val="FF0000"/>
                <w:sz w:val="22"/>
              </w:rPr>
              <w:t>2</w:t>
            </w:r>
          </w:p>
        </w:tc>
        <w:tc>
          <w:tcPr>
            <w:tcW w:w="971" w:type="dxa"/>
            <w:vAlign w:val="center"/>
          </w:tcPr>
          <w:p w14:paraId="6B58E7C4" w14:textId="1DDA6852" w:rsidR="000304A4" w:rsidRPr="00FB6408" w:rsidRDefault="000304A4" w:rsidP="000304A4">
            <w:pPr>
              <w:jc w:val="center"/>
              <w:rPr>
                <w:rFonts w:cs="Times New Roman"/>
                <w:color w:val="FF0000"/>
                <w:sz w:val="22"/>
              </w:rPr>
            </w:pPr>
            <w:r w:rsidRPr="00FB6408">
              <w:rPr>
                <w:rFonts w:cs="Times New Roman"/>
                <w:color w:val="FF0000"/>
                <w:sz w:val="22"/>
              </w:rPr>
              <w:t>gab.</w:t>
            </w:r>
          </w:p>
        </w:tc>
        <w:tc>
          <w:tcPr>
            <w:tcW w:w="850" w:type="dxa"/>
            <w:vAlign w:val="center"/>
          </w:tcPr>
          <w:p w14:paraId="4CC0429D" w14:textId="5EE0C8C9" w:rsidR="000304A4" w:rsidRPr="00FB6408" w:rsidRDefault="000304A4" w:rsidP="000304A4">
            <w:pPr>
              <w:jc w:val="center"/>
              <w:rPr>
                <w:rFonts w:cs="Times New Roman"/>
                <w:color w:val="FF0000"/>
                <w:sz w:val="22"/>
              </w:rPr>
            </w:pPr>
            <w:r w:rsidRPr="00FB6408">
              <w:rPr>
                <w:rFonts w:cs="Times New Roman"/>
                <w:color w:val="FF0000"/>
                <w:sz w:val="22"/>
              </w:rPr>
              <w:t>1.</w:t>
            </w:r>
          </w:p>
        </w:tc>
        <w:tc>
          <w:tcPr>
            <w:tcW w:w="1134" w:type="dxa"/>
            <w:vAlign w:val="center"/>
          </w:tcPr>
          <w:p w14:paraId="06C856FB" w14:textId="7083AD4B" w:rsidR="000304A4" w:rsidRPr="00FB6408" w:rsidRDefault="000304A4" w:rsidP="000304A4">
            <w:pPr>
              <w:jc w:val="right"/>
              <w:rPr>
                <w:rFonts w:cs="Times New Roman"/>
                <w:color w:val="FF0000"/>
                <w:sz w:val="22"/>
              </w:rPr>
            </w:pPr>
            <w:r w:rsidRPr="00FB6408">
              <w:rPr>
                <w:rFonts w:cs="Times New Roman"/>
                <w:color w:val="FF0000"/>
                <w:sz w:val="22"/>
              </w:rPr>
              <w:t>2 000.00</w:t>
            </w:r>
          </w:p>
        </w:tc>
        <w:tc>
          <w:tcPr>
            <w:tcW w:w="1276" w:type="dxa"/>
            <w:vAlign w:val="center"/>
          </w:tcPr>
          <w:p w14:paraId="4EBD9BC5" w14:textId="069C1421" w:rsidR="000304A4" w:rsidRPr="00FB6408" w:rsidRDefault="000304A4" w:rsidP="000304A4">
            <w:pPr>
              <w:jc w:val="right"/>
              <w:rPr>
                <w:rFonts w:cs="Times New Roman"/>
                <w:color w:val="FF0000"/>
                <w:sz w:val="22"/>
              </w:rPr>
            </w:pPr>
            <w:r w:rsidRPr="00FB6408">
              <w:rPr>
                <w:rFonts w:cs="Times New Roman"/>
                <w:color w:val="FF0000"/>
                <w:sz w:val="22"/>
              </w:rPr>
              <w:t>0.00</w:t>
            </w:r>
          </w:p>
        </w:tc>
        <w:tc>
          <w:tcPr>
            <w:tcW w:w="1134" w:type="dxa"/>
            <w:vAlign w:val="center"/>
          </w:tcPr>
          <w:p w14:paraId="5B0DC46F" w14:textId="6951F806" w:rsidR="000304A4" w:rsidRPr="00FB6408" w:rsidRDefault="000304A4" w:rsidP="000304A4">
            <w:pPr>
              <w:jc w:val="right"/>
              <w:rPr>
                <w:rFonts w:cs="Times New Roman"/>
                <w:color w:val="FF0000"/>
                <w:sz w:val="22"/>
              </w:rPr>
            </w:pPr>
            <w:r w:rsidRPr="00FB6408">
              <w:rPr>
                <w:rFonts w:cs="Times New Roman"/>
                <w:color w:val="FF0000"/>
                <w:sz w:val="22"/>
              </w:rPr>
              <w:t>2</w:t>
            </w:r>
            <w:r w:rsidR="0063625B" w:rsidRPr="00FB6408">
              <w:rPr>
                <w:rFonts w:cs="Times New Roman"/>
                <w:color w:val="FF0000"/>
                <w:sz w:val="22"/>
              </w:rPr>
              <w:t xml:space="preserve"> </w:t>
            </w:r>
            <w:r w:rsidRPr="00FB6408">
              <w:rPr>
                <w:rFonts w:cs="Times New Roman"/>
                <w:color w:val="FF0000"/>
                <w:sz w:val="22"/>
              </w:rPr>
              <w:t>000.00</w:t>
            </w:r>
          </w:p>
        </w:tc>
        <w:tc>
          <w:tcPr>
            <w:tcW w:w="992" w:type="dxa"/>
            <w:vAlign w:val="center"/>
          </w:tcPr>
          <w:p w14:paraId="3A35B76F" w14:textId="1CE6DC66" w:rsidR="000304A4" w:rsidRPr="00FB6408" w:rsidRDefault="000F539E" w:rsidP="000304A4">
            <w:pPr>
              <w:jc w:val="right"/>
              <w:rPr>
                <w:rFonts w:cs="Times New Roman"/>
                <w:i/>
                <w:color w:val="FF0000"/>
                <w:sz w:val="22"/>
              </w:rPr>
            </w:pPr>
            <w:r w:rsidRPr="00FB6408">
              <w:rPr>
                <w:rFonts w:cs="Times New Roman"/>
                <w:i/>
                <w:color w:val="FF0000"/>
                <w:sz w:val="22"/>
              </w:rPr>
              <w:t>16.89</w:t>
            </w:r>
          </w:p>
        </w:tc>
        <w:tc>
          <w:tcPr>
            <w:tcW w:w="1276" w:type="dxa"/>
            <w:vAlign w:val="center"/>
          </w:tcPr>
          <w:p w14:paraId="39CAE063" w14:textId="1D6F3EA5" w:rsidR="000304A4" w:rsidRPr="00FB6408" w:rsidRDefault="000B5BD7" w:rsidP="000304A4">
            <w:pPr>
              <w:jc w:val="right"/>
              <w:rPr>
                <w:rFonts w:cs="Times New Roman"/>
                <w:b/>
                <w:color w:val="FF0000"/>
                <w:sz w:val="22"/>
              </w:rPr>
            </w:pPr>
            <w:r w:rsidRPr="00FB6408">
              <w:rPr>
                <w:rFonts w:cs="Times New Roman"/>
                <w:b/>
                <w:color w:val="FF0000"/>
                <w:sz w:val="22"/>
              </w:rPr>
              <w:t>347.1</w:t>
            </w:r>
          </w:p>
        </w:tc>
      </w:tr>
      <w:tr w:rsidR="00A31334" w:rsidRPr="00A21993" w14:paraId="371A12CE" w14:textId="77777777" w:rsidTr="00A11E7C">
        <w:trPr>
          <w:trHeight w:val="856"/>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4A4C0126" w:rsidR="00A31334" w:rsidRPr="00FB6408" w:rsidRDefault="000304A4" w:rsidP="00A31334">
            <w:pPr>
              <w:rPr>
                <w:rFonts w:cs="Times New Roman"/>
                <w:bCs/>
                <w:color w:val="FF0000"/>
                <w:sz w:val="22"/>
              </w:rPr>
            </w:pPr>
            <w:r w:rsidRPr="00FB6408">
              <w:rPr>
                <w:rFonts w:cs="Times New Roman"/>
                <w:bCs/>
                <w:color w:val="FF0000"/>
                <w:sz w:val="22"/>
              </w:rPr>
              <w:t>6.2.1.2.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1FFE78F6" w:rsidR="00A31334" w:rsidRPr="00FB6408" w:rsidRDefault="00A31334" w:rsidP="00A31334">
            <w:pPr>
              <w:rPr>
                <w:rFonts w:cs="Times New Roman"/>
                <w:bCs/>
                <w:color w:val="FF0000"/>
                <w:sz w:val="22"/>
              </w:rPr>
            </w:pPr>
            <w:r w:rsidRPr="00FB6408">
              <w:rPr>
                <w:rFonts w:cs="Times New Roman"/>
                <w:iCs/>
                <w:color w:val="FF0000"/>
                <w:sz w:val="22"/>
              </w:rPr>
              <w:t>Medicīnisko tehnoloģiju iegāde “A”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100F2C" w14:textId="16254DB1" w:rsidR="00A31334" w:rsidRPr="00FB6408" w:rsidRDefault="00A31334" w:rsidP="00A31334">
            <w:pPr>
              <w:jc w:val="center"/>
              <w:rPr>
                <w:rFonts w:cs="Times New Roman"/>
                <w:b/>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08EDC26B" w14:textId="3F7C9594" w:rsidR="00A31334" w:rsidRPr="00FB6408" w:rsidRDefault="00A31334" w:rsidP="00A31334">
            <w:pPr>
              <w:jc w:val="center"/>
              <w:rPr>
                <w:rFonts w:cs="Times New Roman"/>
                <w:color w:val="FF0000"/>
                <w:sz w:val="22"/>
              </w:rPr>
            </w:pPr>
          </w:p>
        </w:tc>
        <w:tc>
          <w:tcPr>
            <w:tcW w:w="730" w:type="dxa"/>
            <w:tcBorders>
              <w:left w:val="single" w:sz="4" w:space="0" w:color="auto"/>
            </w:tcBorders>
            <w:vAlign w:val="center"/>
          </w:tcPr>
          <w:p w14:paraId="042309C4" w14:textId="2D73D283" w:rsidR="00A31334" w:rsidRPr="00FB6408" w:rsidRDefault="00A31334" w:rsidP="00A31334">
            <w:pPr>
              <w:jc w:val="center"/>
              <w:rPr>
                <w:rFonts w:cs="Times New Roman"/>
                <w:color w:val="FF0000"/>
                <w:sz w:val="22"/>
              </w:rPr>
            </w:pPr>
          </w:p>
        </w:tc>
        <w:tc>
          <w:tcPr>
            <w:tcW w:w="971" w:type="dxa"/>
            <w:vAlign w:val="center"/>
          </w:tcPr>
          <w:p w14:paraId="4F3A6491" w14:textId="77D47AB1" w:rsidR="00A31334" w:rsidRPr="00FB6408" w:rsidRDefault="00A31334" w:rsidP="00A31334">
            <w:pPr>
              <w:jc w:val="center"/>
              <w:rPr>
                <w:rFonts w:cs="Times New Roman"/>
                <w:color w:val="FF0000"/>
                <w:sz w:val="22"/>
              </w:rPr>
            </w:pPr>
          </w:p>
        </w:tc>
        <w:tc>
          <w:tcPr>
            <w:tcW w:w="850" w:type="dxa"/>
            <w:vAlign w:val="center"/>
          </w:tcPr>
          <w:p w14:paraId="0E30E9A4" w14:textId="5A751944" w:rsidR="00A31334" w:rsidRPr="00FB6408" w:rsidRDefault="00A31334" w:rsidP="00584275">
            <w:pPr>
              <w:jc w:val="center"/>
              <w:rPr>
                <w:rFonts w:cs="Times New Roman"/>
                <w:color w:val="FF0000"/>
                <w:sz w:val="22"/>
              </w:rPr>
            </w:pPr>
          </w:p>
        </w:tc>
        <w:tc>
          <w:tcPr>
            <w:tcW w:w="1134" w:type="dxa"/>
            <w:vAlign w:val="center"/>
          </w:tcPr>
          <w:p w14:paraId="057FFFB0" w14:textId="7512D965" w:rsidR="00A31334" w:rsidRPr="00FB6408" w:rsidRDefault="00A31334" w:rsidP="00A31334">
            <w:pPr>
              <w:jc w:val="right"/>
              <w:rPr>
                <w:rFonts w:cs="Times New Roman"/>
                <w:color w:val="FF0000"/>
                <w:sz w:val="22"/>
              </w:rPr>
            </w:pPr>
            <w:r w:rsidRPr="00FB6408">
              <w:rPr>
                <w:rFonts w:cs="Times New Roman"/>
                <w:color w:val="FF0000"/>
                <w:sz w:val="22"/>
              </w:rPr>
              <w:t>2</w:t>
            </w:r>
            <w:r w:rsidR="00584275" w:rsidRPr="00FB6408">
              <w:rPr>
                <w:rFonts w:cs="Times New Roman"/>
                <w:color w:val="FF0000"/>
                <w:sz w:val="22"/>
              </w:rPr>
              <w:t xml:space="preserve"> </w:t>
            </w:r>
            <w:r w:rsidRPr="00FB6408">
              <w:rPr>
                <w:rFonts w:cs="Times New Roman"/>
                <w:color w:val="FF0000"/>
                <w:sz w:val="22"/>
              </w:rPr>
              <w:t>014.00</w:t>
            </w:r>
          </w:p>
        </w:tc>
        <w:tc>
          <w:tcPr>
            <w:tcW w:w="1276" w:type="dxa"/>
            <w:vAlign w:val="center"/>
          </w:tcPr>
          <w:p w14:paraId="45E4EEBE" w14:textId="7B8951AC" w:rsidR="00A31334" w:rsidRPr="00FB6408" w:rsidRDefault="00A31334" w:rsidP="00A31334">
            <w:pPr>
              <w:jc w:val="right"/>
              <w:rPr>
                <w:rFonts w:cs="Times New Roman"/>
                <w:color w:val="FF0000"/>
                <w:sz w:val="22"/>
              </w:rPr>
            </w:pPr>
            <w:r w:rsidRPr="00FB6408">
              <w:rPr>
                <w:rFonts w:cs="Times New Roman"/>
                <w:color w:val="FF0000"/>
                <w:sz w:val="22"/>
              </w:rPr>
              <w:t>0.00</w:t>
            </w:r>
          </w:p>
        </w:tc>
        <w:tc>
          <w:tcPr>
            <w:tcW w:w="1134" w:type="dxa"/>
            <w:vAlign w:val="center"/>
          </w:tcPr>
          <w:p w14:paraId="1A80C4E1" w14:textId="08A4FF6F" w:rsidR="00A31334" w:rsidRPr="00FB6408" w:rsidRDefault="00A31334" w:rsidP="00A31334">
            <w:pPr>
              <w:jc w:val="right"/>
              <w:rPr>
                <w:rFonts w:cs="Times New Roman"/>
                <w:color w:val="FF0000"/>
                <w:sz w:val="22"/>
              </w:rPr>
            </w:pPr>
            <w:r w:rsidRPr="00FB6408">
              <w:rPr>
                <w:rFonts w:cs="Times New Roman"/>
                <w:color w:val="FF0000"/>
                <w:sz w:val="22"/>
              </w:rPr>
              <w:t>2</w:t>
            </w:r>
            <w:r w:rsidR="0063625B" w:rsidRPr="00FB6408">
              <w:rPr>
                <w:rFonts w:cs="Times New Roman"/>
                <w:color w:val="FF0000"/>
                <w:sz w:val="22"/>
              </w:rPr>
              <w:t xml:space="preserve"> </w:t>
            </w:r>
            <w:r w:rsidRPr="00FB6408">
              <w:rPr>
                <w:rFonts w:cs="Times New Roman"/>
                <w:color w:val="FF0000"/>
                <w:sz w:val="22"/>
              </w:rPr>
              <w:t>014.00</w:t>
            </w:r>
          </w:p>
        </w:tc>
        <w:tc>
          <w:tcPr>
            <w:tcW w:w="992" w:type="dxa"/>
            <w:vAlign w:val="center"/>
          </w:tcPr>
          <w:p w14:paraId="590D9938" w14:textId="5FA1F781" w:rsidR="00A31334" w:rsidRPr="00FB6408" w:rsidRDefault="00601EA7" w:rsidP="00A31334">
            <w:pPr>
              <w:jc w:val="right"/>
              <w:rPr>
                <w:rFonts w:cs="Times New Roman"/>
                <w:i/>
                <w:color w:val="FF0000"/>
                <w:sz w:val="22"/>
              </w:rPr>
            </w:pPr>
            <w:r w:rsidRPr="00FB6408">
              <w:rPr>
                <w:rFonts w:cs="Times New Roman"/>
                <w:i/>
                <w:color w:val="FF0000"/>
                <w:sz w:val="22"/>
              </w:rPr>
              <w:t>17</w:t>
            </w:r>
            <w:r w:rsidR="000F539E" w:rsidRPr="00FB6408">
              <w:rPr>
                <w:rFonts w:cs="Times New Roman"/>
                <w:i/>
                <w:color w:val="FF0000"/>
                <w:sz w:val="22"/>
              </w:rPr>
              <w:t>.00</w:t>
            </w:r>
          </w:p>
        </w:tc>
        <w:tc>
          <w:tcPr>
            <w:tcW w:w="1276" w:type="dxa"/>
            <w:vAlign w:val="center"/>
          </w:tcPr>
          <w:p w14:paraId="62522655" w14:textId="2CAA6015" w:rsidR="000B5BD7" w:rsidRPr="00FB6408" w:rsidRDefault="000B5BD7" w:rsidP="000B5BD7">
            <w:pPr>
              <w:jc w:val="right"/>
              <w:rPr>
                <w:rFonts w:cs="Times New Roman"/>
                <w:b/>
                <w:color w:val="FF0000"/>
                <w:sz w:val="22"/>
              </w:rPr>
            </w:pPr>
            <w:r w:rsidRPr="00FB6408">
              <w:rPr>
                <w:rFonts w:cs="Times New Roman"/>
                <w:b/>
                <w:color w:val="FF0000"/>
                <w:sz w:val="22"/>
              </w:rPr>
              <w:br/>
              <w:t>349.53</w:t>
            </w:r>
          </w:p>
          <w:p w14:paraId="79BBDCFF" w14:textId="77777777" w:rsidR="00A31334" w:rsidRPr="00FB6408" w:rsidRDefault="00A31334" w:rsidP="00A31334">
            <w:pPr>
              <w:jc w:val="right"/>
              <w:rPr>
                <w:rFonts w:cs="Times New Roman"/>
                <w:b/>
                <w:color w:val="FF0000"/>
                <w:sz w:val="22"/>
              </w:rPr>
            </w:pPr>
          </w:p>
        </w:tc>
      </w:tr>
      <w:tr w:rsidR="00A31334" w:rsidRPr="00A21993" w14:paraId="046BE866" w14:textId="77777777" w:rsidTr="00C85DA5">
        <w:trPr>
          <w:trHeight w:val="28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950AC1F" w14:textId="44B2CEE2" w:rsidR="00A31334" w:rsidRPr="00FB6408" w:rsidRDefault="000304A4" w:rsidP="00A31334">
            <w:pPr>
              <w:rPr>
                <w:rFonts w:cs="Times New Roman"/>
                <w:bCs/>
                <w:i/>
                <w:color w:val="FF0000"/>
                <w:sz w:val="22"/>
              </w:rPr>
            </w:pPr>
            <w:r w:rsidRPr="00FB6408">
              <w:rPr>
                <w:rFonts w:cs="Times New Roman"/>
                <w:bCs/>
                <w:i/>
                <w:color w:val="FF0000"/>
                <w:sz w:val="22"/>
              </w:rPr>
              <w:t>6.2.1.2.1.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6E80E95" w14:textId="59022C91" w:rsidR="00A31334" w:rsidRPr="00FB6408" w:rsidRDefault="00A31334" w:rsidP="00A31334">
            <w:pPr>
              <w:rPr>
                <w:rFonts w:cs="Times New Roman"/>
                <w:i/>
                <w:iCs/>
                <w:color w:val="FF0000"/>
                <w:sz w:val="22"/>
              </w:rPr>
            </w:pPr>
            <w:proofErr w:type="spellStart"/>
            <w:r w:rsidRPr="00FB6408">
              <w:rPr>
                <w:rFonts w:cs="Times New Roman"/>
                <w:i/>
                <w:iCs/>
                <w:color w:val="FF0000"/>
                <w:sz w:val="22"/>
              </w:rPr>
              <w:t>Oftalmoskops</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F84447D" w14:textId="790A0120" w:rsidR="00A31334" w:rsidRPr="00FB6408" w:rsidRDefault="005011C0" w:rsidP="00A31334">
            <w:pPr>
              <w:jc w:val="center"/>
              <w:rPr>
                <w:rFonts w:cs="Times New Roman"/>
                <w:bCs/>
                <w:i/>
                <w:sz w:val="22"/>
              </w:rPr>
            </w:pPr>
            <w:r w:rsidRPr="00FB6408">
              <w:rPr>
                <w:rFonts w:cs="Times New Roman"/>
                <w:bCs/>
                <w:i/>
                <w:sz w:val="22"/>
              </w:rPr>
              <w:t>Tiešās</w:t>
            </w:r>
          </w:p>
        </w:tc>
        <w:tc>
          <w:tcPr>
            <w:tcW w:w="992" w:type="dxa"/>
            <w:tcBorders>
              <w:left w:val="single" w:sz="4" w:space="0" w:color="auto"/>
              <w:right w:val="single" w:sz="4" w:space="0" w:color="auto"/>
            </w:tcBorders>
            <w:vAlign w:val="center"/>
          </w:tcPr>
          <w:p w14:paraId="4365CC67" w14:textId="77777777" w:rsidR="00A11E7C" w:rsidRDefault="00A11E7C" w:rsidP="00A11E7C">
            <w:pPr>
              <w:pStyle w:val="ListParagraph"/>
              <w:numPr>
                <w:ilvl w:val="0"/>
                <w:numId w:val="45"/>
              </w:numPr>
              <w:jc w:val="center"/>
              <w:rPr>
                <w:rFonts w:cs="Times New Roman"/>
                <w:i/>
                <w:color w:val="FF0000"/>
                <w:sz w:val="22"/>
              </w:rPr>
            </w:pPr>
          </w:p>
          <w:p w14:paraId="104471DD" w14:textId="524B59DD" w:rsidR="00A31334" w:rsidRPr="00A11E7C" w:rsidRDefault="00A11E7C" w:rsidP="00A11E7C">
            <w:pPr>
              <w:ind w:left="360"/>
              <w:rPr>
                <w:rFonts w:cs="Times New Roman"/>
                <w:i/>
                <w:color w:val="FF0000"/>
                <w:sz w:val="22"/>
              </w:rPr>
            </w:pPr>
            <w:r>
              <w:rPr>
                <w:rFonts w:cs="Times New Roman"/>
                <w:i/>
                <w:color w:val="FF0000"/>
                <w:sz w:val="22"/>
              </w:rPr>
              <w:t>i</w:t>
            </w:r>
            <w:r w:rsidR="00A31334" w:rsidRPr="00A11E7C">
              <w:rPr>
                <w:rFonts w:cs="Times New Roman"/>
                <w:i/>
                <w:color w:val="FF0000"/>
                <w:sz w:val="22"/>
              </w:rPr>
              <w:t>r</w:t>
            </w:r>
            <w:r w:rsidRPr="00A11E7C">
              <w:rPr>
                <w:rFonts w:cs="Times New Roman"/>
                <w:i/>
                <w:color w:val="FF0000"/>
                <w:sz w:val="22"/>
              </w:rPr>
              <w:t xml:space="preserve"> </w:t>
            </w:r>
          </w:p>
        </w:tc>
        <w:tc>
          <w:tcPr>
            <w:tcW w:w="730" w:type="dxa"/>
            <w:tcBorders>
              <w:left w:val="single" w:sz="4" w:space="0" w:color="auto"/>
            </w:tcBorders>
            <w:vAlign w:val="center"/>
          </w:tcPr>
          <w:p w14:paraId="2CD0E7E7" w14:textId="4F5FA8F5" w:rsidR="00A31334" w:rsidRPr="00FB6408" w:rsidRDefault="00A31334" w:rsidP="00A31334">
            <w:pPr>
              <w:jc w:val="center"/>
              <w:rPr>
                <w:rFonts w:cs="Times New Roman"/>
                <w:i/>
                <w:color w:val="FF0000"/>
                <w:sz w:val="22"/>
              </w:rPr>
            </w:pPr>
            <w:r w:rsidRPr="00FB6408">
              <w:rPr>
                <w:rFonts w:cs="Times New Roman"/>
                <w:i/>
                <w:color w:val="FF0000"/>
                <w:sz w:val="22"/>
              </w:rPr>
              <w:t>1</w:t>
            </w:r>
          </w:p>
        </w:tc>
        <w:tc>
          <w:tcPr>
            <w:tcW w:w="971" w:type="dxa"/>
            <w:vAlign w:val="center"/>
          </w:tcPr>
          <w:p w14:paraId="655D60BB" w14:textId="53F40F49" w:rsidR="00A31334" w:rsidRPr="00FB6408" w:rsidRDefault="00A31334" w:rsidP="00A31334">
            <w:pPr>
              <w:jc w:val="center"/>
              <w:rPr>
                <w:rFonts w:cs="Times New Roman"/>
                <w:i/>
                <w:color w:val="FF0000"/>
                <w:sz w:val="22"/>
              </w:rPr>
            </w:pPr>
            <w:r w:rsidRPr="00FB6408">
              <w:rPr>
                <w:rFonts w:cs="Times New Roman"/>
                <w:i/>
                <w:color w:val="FF0000"/>
                <w:sz w:val="22"/>
              </w:rPr>
              <w:t>gab.</w:t>
            </w:r>
          </w:p>
        </w:tc>
        <w:tc>
          <w:tcPr>
            <w:tcW w:w="850" w:type="dxa"/>
            <w:vAlign w:val="center"/>
          </w:tcPr>
          <w:p w14:paraId="4A54E1A4" w14:textId="43EF754B" w:rsidR="00A31334" w:rsidRPr="00FB6408" w:rsidRDefault="00A31334" w:rsidP="00584275">
            <w:pPr>
              <w:jc w:val="center"/>
              <w:rPr>
                <w:rFonts w:cs="Times New Roman"/>
                <w:i/>
                <w:color w:val="FF0000"/>
                <w:sz w:val="22"/>
              </w:rPr>
            </w:pPr>
            <w:r w:rsidRPr="00FB6408">
              <w:rPr>
                <w:rFonts w:cs="Times New Roman"/>
                <w:i/>
                <w:color w:val="FF0000"/>
                <w:sz w:val="22"/>
              </w:rPr>
              <w:t>2.</w:t>
            </w:r>
          </w:p>
        </w:tc>
        <w:tc>
          <w:tcPr>
            <w:tcW w:w="1134" w:type="dxa"/>
            <w:vAlign w:val="center"/>
          </w:tcPr>
          <w:p w14:paraId="35612626" w14:textId="1F45B1FA" w:rsidR="00A31334" w:rsidRPr="00FB6408" w:rsidRDefault="00A31334" w:rsidP="00A31334">
            <w:pPr>
              <w:jc w:val="right"/>
              <w:rPr>
                <w:rFonts w:cs="Times New Roman"/>
                <w:i/>
                <w:color w:val="FF0000"/>
                <w:sz w:val="22"/>
              </w:rPr>
            </w:pPr>
            <w:r w:rsidRPr="00FB6408">
              <w:rPr>
                <w:rFonts w:cs="Times New Roman"/>
                <w:i/>
                <w:color w:val="FF0000"/>
                <w:sz w:val="22"/>
              </w:rPr>
              <w:t>201.00</w:t>
            </w:r>
          </w:p>
        </w:tc>
        <w:tc>
          <w:tcPr>
            <w:tcW w:w="1276" w:type="dxa"/>
            <w:vAlign w:val="center"/>
          </w:tcPr>
          <w:p w14:paraId="6B0143EA" w14:textId="5E0F1D6E" w:rsidR="00A31334" w:rsidRPr="00FB6408" w:rsidRDefault="00A31334" w:rsidP="00A31334">
            <w:pPr>
              <w:jc w:val="right"/>
              <w:rPr>
                <w:rFonts w:cs="Times New Roman"/>
                <w:i/>
                <w:color w:val="FF0000"/>
                <w:sz w:val="22"/>
              </w:rPr>
            </w:pPr>
            <w:r w:rsidRPr="00FB6408">
              <w:rPr>
                <w:rFonts w:cs="Times New Roman"/>
                <w:i/>
                <w:color w:val="FF0000"/>
                <w:sz w:val="22"/>
              </w:rPr>
              <w:t>0.00</w:t>
            </w:r>
          </w:p>
        </w:tc>
        <w:tc>
          <w:tcPr>
            <w:tcW w:w="1134" w:type="dxa"/>
            <w:vAlign w:val="center"/>
          </w:tcPr>
          <w:p w14:paraId="2A97461F" w14:textId="7DD13C1E" w:rsidR="00A31334" w:rsidRPr="00FB6408" w:rsidRDefault="00A31334" w:rsidP="00A31334">
            <w:pPr>
              <w:jc w:val="right"/>
              <w:rPr>
                <w:rFonts w:cs="Times New Roman"/>
                <w:i/>
                <w:color w:val="FF0000"/>
                <w:sz w:val="22"/>
              </w:rPr>
            </w:pPr>
            <w:r w:rsidRPr="00FB6408">
              <w:rPr>
                <w:rFonts w:cs="Times New Roman"/>
                <w:i/>
                <w:color w:val="FF0000"/>
                <w:sz w:val="22"/>
              </w:rPr>
              <w:t>201.00</w:t>
            </w:r>
          </w:p>
        </w:tc>
        <w:tc>
          <w:tcPr>
            <w:tcW w:w="992" w:type="dxa"/>
            <w:vAlign w:val="center"/>
          </w:tcPr>
          <w:p w14:paraId="0869CC23" w14:textId="6AC5DADB" w:rsidR="00A31334" w:rsidRPr="00FB6408" w:rsidRDefault="000F539E" w:rsidP="000F539E">
            <w:pPr>
              <w:jc w:val="right"/>
              <w:rPr>
                <w:rFonts w:cs="Times New Roman"/>
                <w:i/>
                <w:color w:val="FF0000"/>
                <w:sz w:val="22"/>
              </w:rPr>
            </w:pPr>
            <w:r w:rsidRPr="00FB6408">
              <w:rPr>
                <w:rFonts w:cs="Times New Roman"/>
                <w:i/>
                <w:color w:val="FF0000"/>
                <w:sz w:val="22"/>
              </w:rPr>
              <w:t>1.69</w:t>
            </w:r>
          </w:p>
        </w:tc>
        <w:tc>
          <w:tcPr>
            <w:tcW w:w="1276" w:type="dxa"/>
            <w:vAlign w:val="center"/>
          </w:tcPr>
          <w:p w14:paraId="5DC90905" w14:textId="3CED1590" w:rsidR="00A31334" w:rsidRPr="00FB6408" w:rsidRDefault="000B5BD7" w:rsidP="000B5BD7">
            <w:pPr>
              <w:jc w:val="right"/>
              <w:rPr>
                <w:rFonts w:cs="Times New Roman"/>
                <w:b/>
                <w:i/>
                <w:color w:val="FF0000"/>
                <w:sz w:val="22"/>
              </w:rPr>
            </w:pPr>
            <w:r w:rsidRPr="00FB6408">
              <w:rPr>
                <w:rFonts w:cs="Times New Roman"/>
                <w:b/>
                <w:i/>
                <w:color w:val="FF0000"/>
                <w:sz w:val="22"/>
              </w:rPr>
              <w:br/>
              <w:t>34.88</w:t>
            </w:r>
          </w:p>
        </w:tc>
      </w:tr>
      <w:tr w:rsidR="00A31334" w:rsidRPr="00A21993" w14:paraId="41526C64"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A56F454" w14:textId="0D02ACD1" w:rsidR="00A31334" w:rsidRPr="00FB6408" w:rsidRDefault="00A31334" w:rsidP="000304A4">
            <w:pPr>
              <w:rPr>
                <w:rFonts w:cs="Times New Roman"/>
                <w:bCs/>
                <w:i/>
                <w:color w:val="FF0000"/>
                <w:sz w:val="22"/>
              </w:rPr>
            </w:pPr>
            <w:r w:rsidRPr="00FB6408">
              <w:rPr>
                <w:rFonts w:cs="Times New Roman"/>
                <w:bCs/>
                <w:i/>
                <w:color w:val="FF0000"/>
                <w:sz w:val="22"/>
              </w:rPr>
              <w:t>6.2.</w:t>
            </w:r>
            <w:r w:rsidR="000304A4" w:rsidRPr="00FB6408">
              <w:rPr>
                <w:rFonts w:cs="Times New Roman"/>
                <w:bCs/>
                <w:i/>
                <w:color w:val="FF0000"/>
                <w:sz w:val="22"/>
              </w:rPr>
              <w:t>1.2.2.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4E809B8" w14:textId="4D15DABB" w:rsidR="00A31334" w:rsidRPr="00FB6408" w:rsidRDefault="00A31334" w:rsidP="00A31334">
            <w:pPr>
              <w:rPr>
                <w:rFonts w:cs="Times New Roman"/>
                <w:i/>
                <w:iCs/>
                <w:color w:val="FF0000"/>
                <w:sz w:val="22"/>
              </w:rPr>
            </w:pPr>
            <w:r w:rsidRPr="00FB6408">
              <w:rPr>
                <w:rFonts w:cs="Times New Roman"/>
                <w:i/>
                <w:iCs/>
                <w:color w:val="FF0000"/>
                <w:sz w:val="22"/>
              </w:rPr>
              <w:t>Elektrokardiogrāfs ar EKG analizatoru ar galdu un somu</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4C9968F" w14:textId="0FDA1FC4" w:rsidR="00A31334" w:rsidRPr="00FB6408" w:rsidRDefault="005011C0" w:rsidP="00A31334">
            <w:pPr>
              <w:jc w:val="center"/>
              <w:rPr>
                <w:rFonts w:cs="Times New Roman"/>
                <w:bCs/>
                <w:i/>
                <w:sz w:val="22"/>
              </w:rPr>
            </w:pPr>
            <w:r w:rsidRPr="00FB6408">
              <w:rPr>
                <w:rFonts w:cs="Times New Roman"/>
                <w:bCs/>
                <w:i/>
                <w:sz w:val="22"/>
              </w:rPr>
              <w:t>Tiešās</w:t>
            </w:r>
          </w:p>
        </w:tc>
        <w:tc>
          <w:tcPr>
            <w:tcW w:w="992" w:type="dxa"/>
            <w:tcBorders>
              <w:left w:val="single" w:sz="4" w:space="0" w:color="auto"/>
              <w:right w:val="single" w:sz="4" w:space="0" w:color="auto"/>
            </w:tcBorders>
            <w:vAlign w:val="center"/>
          </w:tcPr>
          <w:p w14:paraId="761D6002" w14:textId="77777777" w:rsidR="00A11E7C" w:rsidRDefault="00A11E7C" w:rsidP="00A11E7C">
            <w:pPr>
              <w:pStyle w:val="ListParagraph"/>
              <w:numPr>
                <w:ilvl w:val="0"/>
                <w:numId w:val="45"/>
              </w:numPr>
              <w:jc w:val="center"/>
              <w:rPr>
                <w:rFonts w:cs="Times New Roman"/>
                <w:i/>
                <w:color w:val="FF0000"/>
                <w:sz w:val="22"/>
              </w:rPr>
            </w:pPr>
          </w:p>
          <w:p w14:paraId="54A1C710" w14:textId="70FFC6FA" w:rsidR="00A31334" w:rsidRPr="00FB6408" w:rsidRDefault="00A11E7C" w:rsidP="00A11E7C">
            <w:pPr>
              <w:jc w:val="center"/>
              <w:rPr>
                <w:rFonts w:cs="Times New Roman"/>
                <w:i/>
                <w:color w:val="FF0000"/>
                <w:sz w:val="22"/>
              </w:rPr>
            </w:pPr>
            <w:r>
              <w:rPr>
                <w:rFonts w:cs="Times New Roman"/>
                <w:i/>
                <w:color w:val="FF0000"/>
                <w:sz w:val="22"/>
              </w:rPr>
              <w:t>i</w:t>
            </w:r>
            <w:r w:rsidRPr="00A11E7C">
              <w:rPr>
                <w:rFonts w:cs="Times New Roman"/>
                <w:i/>
                <w:color w:val="FF0000"/>
                <w:sz w:val="22"/>
              </w:rPr>
              <w:t>r</w:t>
            </w:r>
          </w:p>
        </w:tc>
        <w:tc>
          <w:tcPr>
            <w:tcW w:w="730" w:type="dxa"/>
            <w:tcBorders>
              <w:left w:val="single" w:sz="4" w:space="0" w:color="auto"/>
            </w:tcBorders>
            <w:vAlign w:val="center"/>
          </w:tcPr>
          <w:p w14:paraId="5D5E85DB" w14:textId="23E18FC7" w:rsidR="00A31334" w:rsidRPr="00FB6408" w:rsidRDefault="00A31334" w:rsidP="00A31334">
            <w:pPr>
              <w:jc w:val="center"/>
              <w:rPr>
                <w:rFonts w:cs="Times New Roman"/>
                <w:i/>
                <w:color w:val="FF0000"/>
                <w:sz w:val="22"/>
              </w:rPr>
            </w:pPr>
            <w:r w:rsidRPr="00FB6408">
              <w:rPr>
                <w:rFonts w:cs="Times New Roman"/>
                <w:i/>
                <w:color w:val="FF0000"/>
                <w:sz w:val="22"/>
              </w:rPr>
              <w:t>1</w:t>
            </w:r>
          </w:p>
        </w:tc>
        <w:tc>
          <w:tcPr>
            <w:tcW w:w="971" w:type="dxa"/>
            <w:vAlign w:val="center"/>
          </w:tcPr>
          <w:p w14:paraId="0E42029F" w14:textId="54FB3364" w:rsidR="00A31334" w:rsidRPr="00FB6408" w:rsidRDefault="00A31334" w:rsidP="00A31334">
            <w:pPr>
              <w:jc w:val="center"/>
              <w:rPr>
                <w:rFonts w:cs="Times New Roman"/>
                <w:i/>
                <w:color w:val="FF0000"/>
                <w:sz w:val="22"/>
              </w:rPr>
            </w:pPr>
            <w:r w:rsidRPr="00FB6408">
              <w:rPr>
                <w:rFonts w:cs="Times New Roman"/>
                <w:i/>
                <w:color w:val="FF0000"/>
                <w:sz w:val="22"/>
              </w:rPr>
              <w:t>gab.</w:t>
            </w:r>
          </w:p>
        </w:tc>
        <w:tc>
          <w:tcPr>
            <w:tcW w:w="850" w:type="dxa"/>
            <w:vAlign w:val="center"/>
          </w:tcPr>
          <w:p w14:paraId="156B3BFF" w14:textId="5473A2A6" w:rsidR="00A31334" w:rsidRPr="00FB6408" w:rsidRDefault="00A31334" w:rsidP="00584275">
            <w:pPr>
              <w:jc w:val="center"/>
              <w:rPr>
                <w:rFonts w:cs="Times New Roman"/>
                <w:i/>
                <w:color w:val="FF0000"/>
                <w:sz w:val="22"/>
              </w:rPr>
            </w:pPr>
            <w:r w:rsidRPr="00FB6408">
              <w:rPr>
                <w:rFonts w:cs="Times New Roman"/>
                <w:i/>
                <w:color w:val="FF0000"/>
                <w:sz w:val="22"/>
              </w:rPr>
              <w:t>2.</w:t>
            </w:r>
          </w:p>
        </w:tc>
        <w:tc>
          <w:tcPr>
            <w:tcW w:w="1134" w:type="dxa"/>
            <w:vAlign w:val="center"/>
          </w:tcPr>
          <w:p w14:paraId="4DE95BE2" w14:textId="6F2AF93D" w:rsidR="00A31334" w:rsidRPr="00FB6408" w:rsidRDefault="00A31334" w:rsidP="00A31334">
            <w:pPr>
              <w:jc w:val="right"/>
              <w:rPr>
                <w:rFonts w:cs="Times New Roman"/>
                <w:i/>
                <w:color w:val="FF0000"/>
                <w:sz w:val="22"/>
              </w:rPr>
            </w:pPr>
            <w:r w:rsidRPr="00FB6408">
              <w:rPr>
                <w:rFonts w:cs="Times New Roman"/>
                <w:i/>
                <w:color w:val="FF0000"/>
                <w:sz w:val="22"/>
              </w:rPr>
              <w:t>1</w:t>
            </w:r>
            <w:r w:rsidR="00584275" w:rsidRPr="00FB6408">
              <w:rPr>
                <w:rFonts w:cs="Times New Roman"/>
                <w:i/>
                <w:color w:val="FF0000"/>
                <w:sz w:val="22"/>
              </w:rPr>
              <w:t xml:space="preserve"> </w:t>
            </w:r>
            <w:r w:rsidRPr="00FB6408">
              <w:rPr>
                <w:rFonts w:cs="Times New Roman"/>
                <w:i/>
                <w:color w:val="FF0000"/>
                <w:sz w:val="22"/>
              </w:rPr>
              <w:t>813.00</w:t>
            </w:r>
          </w:p>
        </w:tc>
        <w:tc>
          <w:tcPr>
            <w:tcW w:w="1276" w:type="dxa"/>
            <w:vAlign w:val="center"/>
          </w:tcPr>
          <w:p w14:paraId="0C76DA6D" w14:textId="04E8FF2C" w:rsidR="00A31334" w:rsidRPr="00FB6408" w:rsidRDefault="00A31334" w:rsidP="00A31334">
            <w:pPr>
              <w:jc w:val="right"/>
              <w:rPr>
                <w:rFonts w:cs="Times New Roman"/>
                <w:i/>
                <w:color w:val="FF0000"/>
                <w:sz w:val="22"/>
              </w:rPr>
            </w:pPr>
            <w:r w:rsidRPr="00FB6408">
              <w:rPr>
                <w:rFonts w:cs="Times New Roman"/>
                <w:i/>
                <w:color w:val="FF0000"/>
                <w:sz w:val="22"/>
              </w:rPr>
              <w:t>0.00</w:t>
            </w:r>
          </w:p>
        </w:tc>
        <w:tc>
          <w:tcPr>
            <w:tcW w:w="1134" w:type="dxa"/>
            <w:vAlign w:val="center"/>
          </w:tcPr>
          <w:p w14:paraId="46A63B99" w14:textId="3CE80577" w:rsidR="00A31334" w:rsidRPr="00FB6408" w:rsidRDefault="00A31334" w:rsidP="00A31334">
            <w:pPr>
              <w:jc w:val="right"/>
              <w:rPr>
                <w:rFonts w:cs="Times New Roman"/>
                <w:i/>
                <w:color w:val="FF0000"/>
                <w:sz w:val="22"/>
              </w:rPr>
            </w:pPr>
            <w:r w:rsidRPr="00FB6408">
              <w:rPr>
                <w:rFonts w:cs="Times New Roman"/>
                <w:i/>
                <w:color w:val="FF0000"/>
                <w:sz w:val="22"/>
              </w:rPr>
              <w:t>1</w:t>
            </w:r>
            <w:r w:rsidR="0063625B" w:rsidRPr="00FB6408">
              <w:rPr>
                <w:rFonts w:cs="Times New Roman"/>
                <w:i/>
                <w:color w:val="FF0000"/>
                <w:sz w:val="22"/>
              </w:rPr>
              <w:t xml:space="preserve"> </w:t>
            </w:r>
            <w:r w:rsidRPr="00FB6408">
              <w:rPr>
                <w:rFonts w:cs="Times New Roman"/>
                <w:i/>
                <w:color w:val="FF0000"/>
                <w:sz w:val="22"/>
              </w:rPr>
              <w:t>813.00</w:t>
            </w:r>
          </w:p>
        </w:tc>
        <w:tc>
          <w:tcPr>
            <w:tcW w:w="992" w:type="dxa"/>
            <w:vAlign w:val="center"/>
          </w:tcPr>
          <w:p w14:paraId="724938AB" w14:textId="0B1861F6" w:rsidR="00A31334" w:rsidRPr="00FB6408" w:rsidRDefault="00601EA7" w:rsidP="00A31334">
            <w:pPr>
              <w:jc w:val="right"/>
              <w:rPr>
                <w:rFonts w:cs="Times New Roman"/>
                <w:i/>
                <w:color w:val="FF0000"/>
                <w:sz w:val="22"/>
              </w:rPr>
            </w:pPr>
            <w:r w:rsidRPr="00FB6408">
              <w:rPr>
                <w:rFonts w:cs="Times New Roman"/>
                <w:i/>
                <w:color w:val="FF0000"/>
                <w:sz w:val="22"/>
              </w:rPr>
              <w:t>15</w:t>
            </w:r>
            <w:r w:rsidR="000F539E" w:rsidRPr="00FB6408">
              <w:rPr>
                <w:rFonts w:cs="Times New Roman"/>
                <w:i/>
                <w:color w:val="FF0000"/>
                <w:sz w:val="22"/>
              </w:rPr>
              <w:t>.31</w:t>
            </w:r>
          </w:p>
        </w:tc>
        <w:tc>
          <w:tcPr>
            <w:tcW w:w="1276" w:type="dxa"/>
            <w:vAlign w:val="center"/>
          </w:tcPr>
          <w:p w14:paraId="7E0FDB06" w14:textId="7A7CB7C4" w:rsidR="00A31334" w:rsidRPr="00FB6408" w:rsidRDefault="000B5BD7" w:rsidP="00A31334">
            <w:pPr>
              <w:jc w:val="right"/>
              <w:rPr>
                <w:rFonts w:cs="Times New Roman"/>
                <w:b/>
                <w:i/>
                <w:color w:val="FF0000"/>
                <w:sz w:val="22"/>
              </w:rPr>
            </w:pPr>
            <w:r w:rsidRPr="00FB6408">
              <w:rPr>
                <w:rFonts w:cs="Times New Roman"/>
                <w:b/>
                <w:i/>
                <w:color w:val="FF0000"/>
                <w:sz w:val="22"/>
              </w:rPr>
              <w:t>314.65</w:t>
            </w:r>
          </w:p>
        </w:tc>
      </w:tr>
      <w:tr w:rsidR="00A31334" w:rsidRPr="00A21993" w14:paraId="5453B332" w14:textId="77777777" w:rsidTr="00C85DA5">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17264AF" w:rsidR="00A31334" w:rsidRPr="00590051" w:rsidRDefault="00A31334" w:rsidP="000304A4">
            <w:pPr>
              <w:rPr>
                <w:rFonts w:cs="Times New Roman"/>
                <w:b/>
                <w:bCs/>
                <w:color w:val="FF0000"/>
                <w:sz w:val="22"/>
              </w:rPr>
            </w:pPr>
            <w:r w:rsidRPr="00590051">
              <w:rPr>
                <w:rFonts w:cs="Times New Roman"/>
                <w:b/>
                <w:bCs/>
                <w:color w:val="FF0000"/>
                <w:sz w:val="22"/>
              </w:rPr>
              <w:t>6.2.</w:t>
            </w:r>
            <w:r w:rsidR="000304A4" w:rsidRPr="00590051">
              <w:rPr>
                <w:rFonts w:cs="Times New Roman"/>
                <w:b/>
                <w:bCs/>
                <w:color w:val="FF0000"/>
                <w:sz w:val="22"/>
              </w:rPr>
              <w:t>2</w:t>
            </w:r>
            <w:r w:rsidRPr="00590051">
              <w:rPr>
                <w:rFonts w:cs="Times New Roman"/>
                <w:b/>
                <w:bCs/>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34D35A80" w:rsidR="00A31334" w:rsidRPr="00590051" w:rsidRDefault="00A31334" w:rsidP="00A31334">
            <w:pPr>
              <w:rPr>
                <w:rFonts w:cs="Times New Roman"/>
                <w:b/>
                <w:bCs/>
                <w:color w:val="FF0000"/>
                <w:sz w:val="22"/>
              </w:rPr>
            </w:pPr>
            <w:r w:rsidRPr="00590051">
              <w:rPr>
                <w:rFonts w:cs="Times New Roman"/>
                <w:b/>
                <w:iCs/>
                <w:color w:val="FF0000"/>
                <w:sz w:val="22"/>
              </w:rPr>
              <w:t>Medicīnisko tehnoloģiju iegāde “B” ģimenes ārsta praksei</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3022357A" w:rsidR="00A31334" w:rsidRPr="00590051" w:rsidRDefault="00A31334" w:rsidP="00A31334">
            <w:pPr>
              <w:jc w:val="center"/>
              <w:rPr>
                <w:rFonts w:cs="Times New Roman"/>
                <w:b/>
                <w:bCs/>
                <w:color w:val="FF0000"/>
                <w:sz w:val="22"/>
              </w:rPr>
            </w:pPr>
            <w:r w:rsidRPr="00590051">
              <w:rPr>
                <w:rFonts w:cs="Times New Roman"/>
                <w:b/>
                <w:bCs/>
                <w:color w:val="FF0000"/>
                <w:sz w:val="22"/>
              </w:rPr>
              <w:t>Tiešās</w:t>
            </w:r>
          </w:p>
        </w:tc>
        <w:tc>
          <w:tcPr>
            <w:tcW w:w="992" w:type="dxa"/>
            <w:tcBorders>
              <w:left w:val="single" w:sz="4" w:space="0" w:color="auto"/>
              <w:right w:val="single" w:sz="4" w:space="0" w:color="auto"/>
            </w:tcBorders>
            <w:vAlign w:val="center"/>
          </w:tcPr>
          <w:p w14:paraId="7F2C1F17" w14:textId="29831EF1" w:rsidR="00A31334" w:rsidRPr="00590051" w:rsidRDefault="00A31334" w:rsidP="00A31334">
            <w:pPr>
              <w:jc w:val="center"/>
              <w:rPr>
                <w:rFonts w:cs="Times New Roman"/>
                <w:b/>
                <w:color w:val="FF0000"/>
                <w:sz w:val="22"/>
              </w:rPr>
            </w:pPr>
          </w:p>
        </w:tc>
        <w:tc>
          <w:tcPr>
            <w:tcW w:w="730" w:type="dxa"/>
            <w:tcBorders>
              <w:left w:val="single" w:sz="4" w:space="0" w:color="auto"/>
            </w:tcBorders>
            <w:vAlign w:val="center"/>
          </w:tcPr>
          <w:p w14:paraId="0416B2F7" w14:textId="6BA84346" w:rsidR="00A31334" w:rsidRPr="00590051" w:rsidRDefault="00A31334" w:rsidP="00A31334">
            <w:pPr>
              <w:jc w:val="center"/>
              <w:rPr>
                <w:rFonts w:cs="Times New Roman"/>
                <w:b/>
                <w:color w:val="FF0000"/>
                <w:sz w:val="22"/>
              </w:rPr>
            </w:pPr>
          </w:p>
        </w:tc>
        <w:tc>
          <w:tcPr>
            <w:tcW w:w="971" w:type="dxa"/>
            <w:vAlign w:val="center"/>
          </w:tcPr>
          <w:p w14:paraId="75DC63D3" w14:textId="42A3BB93" w:rsidR="00A31334" w:rsidRPr="00590051" w:rsidRDefault="00A31334" w:rsidP="00A31334">
            <w:pPr>
              <w:jc w:val="center"/>
              <w:rPr>
                <w:rFonts w:cs="Times New Roman"/>
                <w:b/>
                <w:color w:val="FF0000"/>
                <w:sz w:val="22"/>
              </w:rPr>
            </w:pPr>
          </w:p>
        </w:tc>
        <w:tc>
          <w:tcPr>
            <w:tcW w:w="850" w:type="dxa"/>
            <w:vAlign w:val="center"/>
          </w:tcPr>
          <w:p w14:paraId="22EE9B67" w14:textId="4583A2FB" w:rsidR="00A31334" w:rsidRPr="00590051" w:rsidRDefault="00A31334" w:rsidP="00584275">
            <w:pPr>
              <w:jc w:val="center"/>
              <w:rPr>
                <w:rFonts w:cs="Times New Roman"/>
                <w:b/>
                <w:color w:val="FF0000"/>
                <w:sz w:val="22"/>
              </w:rPr>
            </w:pPr>
          </w:p>
        </w:tc>
        <w:tc>
          <w:tcPr>
            <w:tcW w:w="1134" w:type="dxa"/>
            <w:vAlign w:val="center"/>
          </w:tcPr>
          <w:p w14:paraId="36CC7ABC" w14:textId="5EA89B9C" w:rsidR="00A31334" w:rsidRPr="00590051" w:rsidRDefault="00A31334" w:rsidP="00A31334">
            <w:pPr>
              <w:jc w:val="right"/>
              <w:rPr>
                <w:rFonts w:cs="Times New Roman"/>
                <w:b/>
                <w:color w:val="FF0000"/>
                <w:sz w:val="22"/>
              </w:rPr>
            </w:pPr>
            <w:r w:rsidRPr="00590051">
              <w:rPr>
                <w:rFonts w:cs="Times New Roman"/>
                <w:b/>
                <w:color w:val="FF0000"/>
                <w:sz w:val="22"/>
              </w:rPr>
              <w:t>7</w:t>
            </w:r>
            <w:r w:rsidR="00584275" w:rsidRPr="00590051">
              <w:rPr>
                <w:rFonts w:cs="Times New Roman"/>
                <w:b/>
                <w:color w:val="FF0000"/>
                <w:sz w:val="22"/>
              </w:rPr>
              <w:t xml:space="preserve"> </w:t>
            </w:r>
            <w:r w:rsidRPr="00590051">
              <w:rPr>
                <w:rFonts w:cs="Times New Roman"/>
                <w:b/>
                <w:color w:val="FF0000"/>
                <w:sz w:val="22"/>
              </w:rPr>
              <w:t>791.00</w:t>
            </w:r>
          </w:p>
        </w:tc>
        <w:tc>
          <w:tcPr>
            <w:tcW w:w="1276" w:type="dxa"/>
            <w:vAlign w:val="center"/>
          </w:tcPr>
          <w:p w14:paraId="1494B825" w14:textId="7991F846" w:rsidR="00A31334" w:rsidRPr="00590051" w:rsidRDefault="00A31334" w:rsidP="00A31334">
            <w:pPr>
              <w:jc w:val="right"/>
              <w:rPr>
                <w:rFonts w:cs="Times New Roman"/>
                <w:b/>
                <w:color w:val="FF0000"/>
                <w:sz w:val="22"/>
              </w:rPr>
            </w:pPr>
            <w:r w:rsidRPr="00590051">
              <w:rPr>
                <w:rFonts w:cs="Times New Roman"/>
                <w:b/>
                <w:color w:val="FF0000"/>
                <w:sz w:val="22"/>
              </w:rPr>
              <w:t>0.00</w:t>
            </w:r>
          </w:p>
        </w:tc>
        <w:tc>
          <w:tcPr>
            <w:tcW w:w="1134" w:type="dxa"/>
            <w:vAlign w:val="center"/>
          </w:tcPr>
          <w:p w14:paraId="5D8D609A" w14:textId="2C266C4A" w:rsidR="00A31334" w:rsidRPr="00590051" w:rsidRDefault="00A31334" w:rsidP="00A31334">
            <w:pPr>
              <w:jc w:val="right"/>
              <w:rPr>
                <w:rFonts w:cs="Times New Roman"/>
                <w:b/>
                <w:color w:val="FF0000"/>
                <w:sz w:val="22"/>
              </w:rPr>
            </w:pPr>
            <w:r w:rsidRPr="00590051">
              <w:rPr>
                <w:rFonts w:cs="Times New Roman"/>
                <w:b/>
                <w:color w:val="FF0000"/>
                <w:sz w:val="22"/>
              </w:rPr>
              <w:t>7</w:t>
            </w:r>
            <w:r w:rsidR="0063625B" w:rsidRPr="00590051">
              <w:rPr>
                <w:rFonts w:cs="Times New Roman"/>
                <w:b/>
                <w:color w:val="FF0000"/>
                <w:sz w:val="22"/>
              </w:rPr>
              <w:t xml:space="preserve"> </w:t>
            </w:r>
            <w:r w:rsidRPr="00590051">
              <w:rPr>
                <w:rFonts w:cs="Times New Roman"/>
                <w:b/>
                <w:color w:val="FF0000"/>
                <w:sz w:val="22"/>
              </w:rPr>
              <w:t>791.00</w:t>
            </w:r>
          </w:p>
        </w:tc>
        <w:tc>
          <w:tcPr>
            <w:tcW w:w="992" w:type="dxa"/>
            <w:vAlign w:val="center"/>
          </w:tcPr>
          <w:p w14:paraId="13BFD9C7" w14:textId="0A65CD2F" w:rsidR="00A31334" w:rsidRPr="00590051" w:rsidRDefault="000F539E" w:rsidP="00A31334">
            <w:pPr>
              <w:jc w:val="right"/>
              <w:rPr>
                <w:rFonts w:cs="Times New Roman"/>
                <w:b/>
                <w:i/>
                <w:color w:val="FF0000"/>
                <w:sz w:val="22"/>
              </w:rPr>
            </w:pPr>
            <w:r w:rsidRPr="00590051">
              <w:rPr>
                <w:rFonts w:cs="Times New Roman"/>
                <w:b/>
                <w:i/>
                <w:color w:val="FF0000"/>
                <w:sz w:val="22"/>
              </w:rPr>
              <w:t>65.77</w:t>
            </w:r>
          </w:p>
        </w:tc>
        <w:tc>
          <w:tcPr>
            <w:tcW w:w="1276" w:type="dxa"/>
            <w:vAlign w:val="center"/>
          </w:tcPr>
          <w:p w14:paraId="42125500" w14:textId="0353BC4A" w:rsidR="00A31334" w:rsidRPr="00590051" w:rsidRDefault="000B5BD7" w:rsidP="00A31334">
            <w:pPr>
              <w:jc w:val="right"/>
              <w:rPr>
                <w:rFonts w:cs="Times New Roman"/>
                <w:b/>
                <w:color w:val="FF0000"/>
                <w:sz w:val="22"/>
              </w:rPr>
            </w:pPr>
            <w:r w:rsidRPr="00590051">
              <w:rPr>
                <w:rFonts w:cs="Times New Roman"/>
                <w:b/>
                <w:color w:val="FF0000"/>
                <w:sz w:val="22"/>
              </w:rPr>
              <w:t>1352.15</w:t>
            </w:r>
          </w:p>
        </w:tc>
      </w:tr>
      <w:tr w:rsidR="00A11E7C" w:rsidRPr="003D0340" w14:paraId="3410336D" w14:textId="77777777" w:rsidTr="00861C77">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BBD91EE" w14:textId="58BC540E" w:rsidR="00A11E7C" w:rsidRPr="00FB6408" w:rsidRDefault="00A11E7C" w:rsidP="00A11E7C">
            <w:pPr>
              <w:rPr>
                <w:rFonts w:cs="Times New Roman"/>
                <w:bCs/>
                <w:color w:val="FF0000"/>
                <w:sz w:val="22"/>
              </w:rPr>
            </w:pPr>
            <w:r w:rsidRPr="00FB6408">
              <w:rPr>
                <w:rFonts w:cs="Times New Roman"/>
                <w:bCs/>
                <w:color w:val="FF0000"/>
                <w:sz w:val="22"/>
              </w:rPr>
              <w:t>6.2.2.1.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29442AF" w14:textId="1CC4872E" w:rsidR="00A11E7C" w:rsidRPr="00FB6408" w:rsidRDefault="00A11E7C" w:rsidP="00A11E7C">
            <w:pPr>
              <w:rPr>
                <w:rFonts w:cs="Times New Roman"/>
                <w:iCs/>
                <w:color w:val="FF0000"/>
                <w:sz w:val="22"/>
              </w:rPr>
            </w:pPr>
            <w:r w:rsidRPr="00FB6408">
              <w:rPr>
                <w:rFonts w:cs="Times New Roman"/>
                <w:iCs/>
                <w:color w:val="FF0000"/>
                <w:sz w:val="22"/>
              </w:rPr>
              <w:t>Medicīniskais ledusskapis ar saldētavu</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CF0AA4" w14:textId="3E014E7C" w:rsidR="00A11E7C" w:rsidRPr="00FB6408" w:rsidRDefault="00A11E7C" w:rsidP="00A11E7C">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tcPr>
          <w:p w14:paraId="4B35993E" w14:textId="77777777" w:rsidR="00A11E7C" w:rsidRDefault="00A11E7C" w:rsidP="00A11E7C">
            <w:pPr>
              <w:pStyle w:val="ListParagraph"/>
              <w:numPr>
                <w:ilvl w:val="0"/>
                <w:numId w:val="45"/>
              </w:numPr>
              <w:jc w:val="center"/>
              <w:rPr>
                <w:rFonts w:cs="Times New Roman"/>
                <w:i/>
                <w:color w:val="FF0000"/>
                <w:sz w:val="22"/>
              </w:rPr>
            </w:pPr>
          </w:p>
          <w:p w14:paraId="3DD811F7" w14:textId="412A5312" w:rsidR="00A11E7C" w:rsidRPr="00FB6408" w:rsidRDefault="00A11E7C" w:rsidP="00A11E7C">
            <w:pPr>
              <w:jc w:val="center"/>
              <w:rPr>
                <w:rFonts w:cs="Times New Roman"/>
                <w:color w:val="FF0000"/>
                <w:sz w:val="22"/>
              </w:rPr>
            </w:pPr>
            <w:r>
              <w:rPr>
                <w:rFonts w:cs="Times New Roman"/>
                <w:i/>
                <w:color w:val="FF0000"/>
                <w:sz w:val="22"/>
              </w:rPr>
              <w:t>i</w:t>
            </w:r>
            <w:r w:rsidRPr="00A11E7C">
              <w:rPr>
                <w:rFonts w:cs="Times New Roman"/>
                <w:i/>
                <w:color w:val="FF0000"/>
                <w:sz w:val="22"/>
              </w:rPr>
              <w:t>r</w:t>
            </w:r>
          </w:p>
        </w:tc>
        <w:tc>
          <w:tcPr>
            <w:tcW w:w="730" w:type="dxa"/>
            <w:tcBorders>
              <w:left w:val="single" w:sz="4" w:space="0" w:color="auto"/>
            </w:tcBorders>
            <w:vAlign w:val="center"/>
          </w:tcPr>
          <w:p w14:paraId="25360926" w14:textId="382E36F4" w:rsidR="00A11E7C" w:rsidRPr="00FB6408" w:rsidRDefault="00A11E7C" w:rsidP="00A11E7C">
            <w:pPr>
              <w:jc w:val="center"/>
              <w:rPr>
                <w:rFonts w:cs="Times New Roman"/>
                <w:color w:val="FF0000"/>
                <w:sz w:val="22"/>
              </w:rPr>
            </w:pPr>
            <w:r w:rsidRPr="00FB6408">
              <w:rPr>
                <w:rFonts w:cs="Times New Roman"/>
                <w:color w:val="FF0000"/>
                <w:sz w:val="22"/>
              </w:rPr>
              <w:t>1</w:t>
            </w:r>
          </w:p>
        </w:tc>
        <w:tc>
          <w:tcPr>
            <w:tcW w:w="971" w:type="dxa"/>
            <w:vAlign w:val="center"/>
          </w:tcPr>
          <w:p w14:paraId="2509B72C" w14:textId="07A7D905" w:rsidR="00A11E7C" w:rsidRPr="00FB6408" w:rsidRDefault="00A11E7C" w:rsidP="00A11E7C">
            <w:pPr>
              <w:jc w:val="center"/>
              <w:rPr>
                <w:rFonts w:cs="Times New Roman"/>
                <w:color w:val="FF0000"/>
                <w:sz w:val="22"/>
              </w:rPr>
            </w:pPr>
            <w:r w:rsidRPr="00FB6408">
              <w:rPr>
                <w:rFonts w:cs="Times New Roman"/>
                <w:color w:val="FF0000"/>
                <w:sz w:val="22"/>
              </w:rPr>
              <w:t>gab.</w:t>
            </w:r>
          </w:p>
        </w:tc>
        <w:tc>
          <w:tcPr>
            <w:tcW w:w="850" w:type="dxa"/>
            <w:vAlign w:val="center"/>
          </w:tcPr>
          <w:p w14:paraId="00C4C797" w14:textId="5BEFF5C4" w:rsidR="00A11E7C" w:rsidRPr="00FB6408" w:rsidRDefault="00A11E7C" w:rsidP="00A11E7C">
            <w:pPr>
              <w:jc w:val="center"/>
              <w:rPr>
                <w:rFonts w:cs="Times New Roman"/>
                <w:color w:val="FF0000"/>
                <w:sz w:val="22"/>
              </w:rPr>
            </w:pPr>
            <w:r w:rsidRPr="00FB6408">
              <w:rPr>
                <w:rFonts w:cs="Times New Roman"/>
                <w:color w:val="FF0000"/>
                <w:sz w:val="22"/>
              </w:rPr>
              <w:t>3.</w:t>
            </w:r>
          </w:p>
        </w:tc>
        <w:tc>
          <w:tcPr>
            <w:tcW w:w="1134" w:type="dxa"/>
            <w:vAlign w:val="center"/>
          </w:tcPr>
          <w:p w14:paraId="18298C9A" w14:textId="056692A8" w:rsidR="00A11E7C" w:rsidRPr="00FB6408" w:rsidRDefault="00A11E7C" w:rsidP="00A11E7C">
            <w:pPr>
              <w:jc w:val="right"/>
              <w:rPr>
                <w:rFonts w:cs="Times New Roman"/>
                <w:color w:val="FF0000"/>
                <w:sz w:val="22"/>
              </w:rPr>
            </w:pPr>
            <w:r w:rsidRPr="00FB6408">
              <w:rPr>
                <w:rFonts w:cs="Times New Roman"/>
                <w:color w:val="FF0000"/>
                <w:sz w:val="22"/>
              </w:rPr>
              <w:t>4 104.00</w:t>
            </w:r>
          </w:p>
        </w:tc>
        <w:tc>
          <w:tcPr>
            <w:tcW w:w="1276" w:type="dxa"/>
            <w:vAlign w:val="center"/>
          </w:tcPr>
          <w:p w14:paraId="0D03B1E3" w14:textId="6FEE8598" w:rsidR="00A11E7C" w:rsidRPr="00FB6408" w:rsidRDefault="00A11E7C" w:rsidP="00A11E7C">
            <w:pPr>
              <w:jc w:val="right"/>
              <w:rPr>
                <w:rFonts w:cs="Times New Roman"/>
                <w:color w:val="FF0000"/>
                <w:sz w:val="22"/>
              </w:rPr>
            </w:pPr>
            <w:r w:rsidRPr="00FB6408">
              <w:rPr>
                <w:rFonts w:cs="Times New Roman"/>
                <w:color w:val="FF0000"/>
                <w:sz w:val="22"/>
              </w:rPr>
              <w:t>0.00</w:t>
            </w:r>
          </w:p>
        </w:tc>
        <w:tc>
          <w:tcPr>
            <w:tcW w:w="1134" w:type="dxa"/>
            <w:vAlign w:val="center"/>
          </w:tcPr>
          <w:p w14:paraId="61CC0A72" w14:textId="5915265A" w:rsidR="00A11E7C" w:rsidRPr="00FB6408" w:rsidRDefault="00A11E7C" w:rsidP="00A11E7C">
            <w:pPr>
              <w:jc w:val="right"/>
              <w:rPr>
                <w:rFonts w:cs="Times New Roman"/>
                <w:color w:val="FF0000"/>
                <w:sz w:val="22"/>
              </w:rPr>
            </w:pPr>
            <w:r w:rsidRPr="00FB6408">
              <w:rPr>
                <w:rFonts w:cs="Times New Roman"/>
                <w:color w:val="FF0000"/>
                <w:sz w:val="22"/>
              </w:rPr>
              <w:t>4 104.00</w:t>
            </w:r>
          </w:p>
        </w:tc>
        <w:tc>
          <w:tcPr>
            <w:tcW w:w="992" w:type="dxa"/>
            <w:vAlign w:val="center"/>
          </w:tcPr>
          <w:p w14:paraId="6BB9A9B7" w14:textId="234D7EF8" w:rsidR="00A11E7C" w:rsidRPr="00FB6408" w:rsidRDefault="00A11E7C" w:rsidP="00A11E7C">
            <w:pPr>
              <w:jc w:val="right"/>
              <w:rPr>
                <w:rFonts w:cs="Times New Roman"/>
                <w:i/>
                <w:color w:val="FF0000"/>
                <w:sz w:val="22"/>
              </w:rPr>
            </w:pPr>
            <w:r w:rsidRPr="00FB6408">
              <w:rPr>
                <w:rFonts w:cs="Times New Roman"/>
                <w:i/>
                <w:color w:val="FF0000"/>
                <w:sz w:val="22"/>
              </w:rPr>
              <w:t>34.65</w:t>
            </w:r>
          </w:p>
        </w:tc>
        <w:tc>
          <w:tcPr>
            <w:tcW w:w="1276" w:type="dxa"/>
            <w:vAlign w:val="center"/>
          </w:tcPr>
          <w:p w14:paraId="4CB0C206" w14:textId="6AE318BC" w:rsidR="00A11E7C" w:rsidRPr="00FB6408" w:rsidRDefault="00A11E7C" w:rsidP="00A11E7C">
            <w:pPr>
              <w:jc w:val="right"/>
              <w:rPr>
                <w:rFonts w:cs="Times New Roman"/>
                <w:b/>
                <w:color w:val="FF0000"/>
                <w:sz w:val="22"/>
              </w:rPr>
            </w:pPr>
            <w:r w:rsidRPr="00FB6408">
              <w:rPr>
                <w:rFonts w:cs="Times New Roman"/>
                <w:b/>
                <w:color w:val="FF0000"/>
                <w:sz w:val="22"/>
              </w:rPr>
              <w:t>712.26 </w:t>
            </w:r>
          </w:p>
        </w:tc>
      </w:tr>
      <w:tr w:rsidR="00A11E7C" w:rsidRPr="003D0340" w14:paraId="034532A2" w14:textId="77777777" w:rsidTr="00861C77">
        <w:trPr>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62557284" w14:textId="0DBC021D" w:rsidR="00A11E7C" w:rsidRPr="00FB6408" w:rsidRDefault="00A11E7C" w:rsidP="00A11E7C">
            <w:pPr>
              <w:rPr>
                <w:rFonts w:cs="Times New Roman"/>
                <w:bCs/>
                <w:color w:val="FF0000"/>
                <w:sz w:val="22"/>
              </w:rPr>
            </w:pPr>
            <w:r w:rsidRPr="00FB6408">
              <w:rPr>
                <w:rFonts w:cs="Times New Roman"/>
                <w:bCs/>
                <w:color w:val="FF0000"/>
                <w:sz w:val="22"/>
              </w:rPr>
              <w:t>6.2.2.2.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3171D08" w14:textId="45500558" w:rsidR="00A11E7C" w:rsidRPr="00FB6408" w:rsidRDefault="00A11E7C" w:rsidP="00A11E7C">
            <w:pPr>
              <w:rPr>
                <w:rFonts w:cs="Times New Roman"/>
                <w:iCs/>
                <w:color w:val="FF0000"/>
                <w:sz w:val="22"/>
              </w:rPr>
            </w:pPr>
            <w:r w:rsidRPr="00FB6408">
              <w:rPr>
                <w:rFonts w:cs="Times New Roman"/>
                <w:iCs/>
                <w:color w:val="FF0000"/>
                <w:sz w:val="22"/>
              </w:rPr>
              <w:t>Sterilizators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8C15EAD" w14:textId="532CD24C" w:rsidR="00A11E7C" w:rsidRPr="00FB6408" w:rsidRDefault="00A11E7C" w:rsidP="00A11E7C">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tcPr>
          <w:p w14:paraId="10E22D3F" w14:textId="77777777" w:rsidR="00A11E7C" w:rsidRDefault="00A11E7C" w:rsidP="00A11E7C">
            <w:pPr>
              <w:pStyle w:val="ListParagraph"/>
              <w:numPr>
                <w:ilvl w:val="0"/>
                <w:numId w:val="45"/>
              </w:numPr>
              <w:jc w:val="center"/>
              <w:rPr>
                <w:rFonts w:cs="Times New Roman"/>
                <w:i/>
                <w:color w:val="FF0000"/>
                <w:sz w:val="22"/>
              </w:rPr>
            </w:pPr>
          </w:p>
          <w:p w14:paraId="1D59D11E" w14:textId="120624B4" w:rsidR="00A11E7C" w:rsidRPr="00FB6408" w:rsidRDefault="00A11E7C" w:rsidP="00A11E7C">
            <w:pPr>
              <w:jc w:val="center"/>
              <w:rPr>
                <w:rFonts w:cs="Times New Roman"/>
                <w:color w:val="FF0000"/>
                <w:sz w:val="22"/>
              </w:rPr>
            </w:pPr>
            <w:r>
              <w:rPr>
                <w:rFonts w:cs="Times New Roman"/>
                <w:i/>
                <w:color w:val="FF0000"/>
                <w:sz w:val="22"/>
              </w:rPr>
              <w:t>i</w:t>
            </w:r>
            <w:bookmarkStart w:id="33" w:name="_GoBack"/>
            <w:bookmarkEnd w:id="33"/>
            <w:r w:rsidRPr="00A11E7C">
              <w:rPr>
                <w:rFonts w:cs="Times New Roman"/>
                <w:i/>
                <w:color w:val="FF0000"/>
                <w:sz w:val="22"/>
              </w:rPr>
              <w:t>r</w:t>
            </w:r>
          </w:p>
        </w:tc>
        <w:tc>
          <w:tcPr>
            <w:tcW w:w="730" w:type="dxa"/>
            <w:tcBorders>
              <w:left w:val="single" w:sz="4" w:space="0" w:color="auto"/>
            </w:tcBorders>
            <w:vAlign w:val="center"/>
          </w:tcPr>
          <w:p w14:paraId="19B83435" w14:textId="5FFF0FF9" w:rsidR="00A11E7C" w:rsidRPr="00FB6408" w:rsidRDefault="00A11E7C" w:rsidP="00A11E7C">
            <w:pPr>
              <w:jc w:val="center"/>
              <w:rPr>
                <w:rFonts w:cs="Times New Roman"/>
                <w:color w:val="FF0000"/>
                <w:sz w:val="22"/>
              </w:rPr>
            </w:pPr>
            <w:r w:rsidRPr="00FB6408">
              <w:rPr>
                <w:rFonts w:cs="Times New Roman"/>
                <w:color w:val="FF0000"/>
                <w:sz w:val="22"/>
              </w:rPr>
              <w:t>1</w:t>
            </w:r>
          </w:p>
        </w:tc>
        <w:tc>
          <w:tcPr>
            <w:tcW w:w="971" w:type="dxa"/>
            <w:vAlign w:val="center"/>
          </w:tcPr>
          <w:p w14:paraId="4AB79398" w14:textId="4D3D4598" w:rsidR="00A11E7C" w:rsidRPr="00FB6408" w:rsidRDefault="00A11E7C" w:rsidP="00A11E7C">
            <w:pPr>
              <w:jc w:val="center"/>
              <w:rPr>
                <w:rFonts w:cs="Times New Roman"/>
                <w:color w:val="FF0000"/>
                <w:sz w:val="22"/>
              </w:rPr>
            </w:pPr>
            <w:r w:rsidRPr="00FB6408">
              <w:rPr>
                <w:rFonts w:cs="Times New Roman"/>
                <w:color w:val="FF0000"/>
                <w:sz w:val="22"/>
              </w:rPr>
              <w:t>gab.</w:t>
            </w:r>
          </w:p>
        </w:tc>
        <w:tc>
          <w:tcPr>
            <w:tcW w:w="850" w:type="dxa"/>
            <w:vAlign w:val="center"/>
          </w:tcPr>
          <w:p w14:paraId="7FA60CDA" w14:textId="1FB437A6" w:rsidR="00A11E7C" w:rsidRPr="00FB6408" w:rsidRDefault="00A11E7C" w:rsidP="00A11E7C">
            <w:pPr>
              <w:jc w:val="center"/>
              <w:rPr>
                <w:rFonts w:cs="Times New Roman"/>
                <w:color w:val="FF0000"/>
                <w:sz w:val="22"/>
              </w:rPr>
            </w:pPr>
            <w:r w:rsidRPr="00FB6408">
              <w:rPr>
                <w:rFonts w:cs="Times New Roman"/>
                <w:color w:val="FF0000"/>
                <w:sz w:val="22"/>
              </w:rPr>
              <w:t>3.</w:t>
            </w:r>
          </w:p>
        </w:tc>
        <w:tc>
          <w:tcPr>
            <w:tcW w:w="1134" w:type="dxa"/>
            <w:vAlign w:val="center"/>
          </w:tcPr>
          <w:p w14:paraId="2047F0D9" w14:textId="4B14E87C" w:rsidR="00A11E7C" w:rsidRPr="00FB6408" w:rsidRDefault="00A11E7C" w:rsidP="00A11E7C">
            <w:pPr>
              <w:jc w:val="right"/>
              <w:rPr>
                <w:rFonts w:cs="Times New Roman"/>
                <w:color w:val="FF0000"/>
                <w:sz w:val="22"/>
              </w:rPr>
            </w:pPr>
            <w:r w:rsidRPr="00FB6408">
              <w:rPr>
                <w:rFonts w:cs="Times New Roman"/>
                <w:color w:val="FF0000"/>
                <w:sz w:val="22"/>
              </w:rPr>
              <w:t>3 687.00</w:t>
            </w:r>
          </w:p>
        </w:tc>
        <w:tc>
          <w:tcPr>
            <w:tcW w:w="1276" w:type="dxa"/>
            <w:vAlign w:val="center"/>
          </w:tcPr>
          <w:p w14:paraId="02EF6CCF" w14:textId="2C881547" w:rsidR="00A11E7C" w:rsidRPr="00FB6408" w:rsidRDefault="00A11E7C" w:rsidP="00A11E7C">
            <w:pPr>
              <w:jc w:val="right"/>
              <w:rPr>
                <w:rFonts w:cs="Times New Roman"/>
                <w:color w:val="FF0000"/>
                <w:sz w:val="22"/>
              </w:rPr>
            </w:pPr>
            <w:r w:rsidRPr="00FB6408">
              <w:rPr>
                <w:rFonts w:cs="Times New Roman"/>
                <w:color w:val="FF0000"/>
                <w:sz w:val="22"/>
              </w:rPr>
              <w:t>0.00</w:t>
            </w:r>
          </w:p>
        </w:tc>
        <w:tc>
          <w:tcPr>
            <w:tcW w:w="1134" w:type="dxa"/>
            <w:vAlign w:val="center"/>
          </w:tcPr>
          <w:p w14:paraId="362DE89D" w14:textId="1B6D31E0" w:rsidR="00A11E7C" w:rsidRPr="00FB6408" w:rsidRDefault="00A11E7C" w:rsidP="00A11E7C">
            <w:pPr>
              <w:jc w:val="right"/>
              <w:rPr>
                <w:rFonts w:cs="Times New Roman"/>
                <w:color w:val="FF0000"/>
                <w:sz w:val="22"/>
              </w:rPr>
            </w:pPr>
            <w:r w:rsidRPr="00FB6408">
              <w:rPr>
                <w:rFonts w:cs="Times New Roman"/>
                <w:color w:val="FF0000"/>
                <w:sz w:val="22"/>
              </w:rPr>
              <w:t>3 687.00</w:t>
            </w:r>
          </w:p>
        </w:tc>
        <w:tc>
          <w:tcPr>
            <w:tcW w:w="992" w:type="dxa"/>
            <w:vAlign w:val="center"/>
          </w:tcPr>
          <w:p w14:paraId="1A419759" w14:textId="6F0CAA29" w:rsidR="00A11E7C" w:rsidRPr="00FB6408" w:rsidRDefault="00A11E7C" w:rsidP="00A11E7C">
            <w:pPr>
              <w:jc w:val="right"/>
              <w:rPr>
                <w:rFonts w:cs="Times New Roman"/>
                <w:i/>
                <w:color w:val="FF0000"/>
                <w:sz w:val="22"/>
              </w:rPr>
            </w:pPr>
            <w:r w:rsidRPr="00FB6408">
              <w:rPr>
                <w:rFonts w:cs="Times New Roman"/>
                <w:i/>
                <w:color w:val="FF0000"/>
                <w:sz w:val="22"/>
              </w:rPr>
              <w:t>31.12</w:t>
            </w:r>
          </w:p>
        </w:tc>
        <w:tc>
          <w:tcPr>
            <w:tcW w:w="1276" w:type="dxa"/>
            <w:vAlign w:val="center"/>
          </w:tcPr>
          <w:p w14:paraId="6157E04F" w14:textId="1894909D" w:rsidR="00A11E7C" w:rsidRPr="00FB6408" w:rsidRDefault="00A11E7C" w:rsidP="00A11E7C">
            <w:pPr>
              <w:jc w:val="right"/>
              <w:rPr>
                <w:rFonts w:cs="Times New Roman"/>
                <w:b/>
                <w:color w:val="FF0000"/>
                <w:sz w:val="22"/>
              </w:rPr>
            </w:pPr>
            <w:r w:rsidRPr="00FB6408">
              <w:rPr>
                <w:rFonts w:cs="Times New Roman"/>
                <w:b/>
                <w:color w:val="FF0000"/>
                <w:sz w:val="22"/>
              </w:rPr>
              <w:t>639.89 </w:t>
            </w:r>
          </w:p>
        </w:tc>
      </w:tr>
      <w:tr w:rsidR="00A22DD8" w:rsidRPr="00A21993" w14:paraId="4B40464D" w14:textId="77777777" w:rsidTr="00C85DA5">
        <w:trPr>
          <w:trHeight w:val="756"/>
        </w:trPr>
        <w:tc>
          <w:tcPr>
            <w:tcW w:w="1276"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A22DD8" w:rsidRPr="00FB6408" w:rsidRDefault="00A22DD8" w:rsidP="006F2DA9">
            <w:pPr>
              <w:rPr>
                <w:rFonts w:cs="Times New Roman"/>
                <w:b/>
                <w:bCs/>
                <w:sz w:val="22"/>
              </w:rPr>
            </w:pPr>
            <w:r w:rsidRPr="00FB6408">
              <w:rPr>
                <w:rFonts w:cs="Times New Roman"/>
                <w:b/>
                <w:bCs/>
                <w:sz w:val="22"/>
              </w:rPr>
              <w:t>10.</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96DDB46" w14:textId="0FD0C42D" w:rsidR="00A22DD8" w:rsidRPr="00FB6408" w:rsidRDefault="00A22DD8" w:rsidP="00A31334">
            <w:pPr>
              <w:rPr>
                <w:rFonts w:cs="Times New Roman"/>
                <w:b/>
                <w:bCs/>
                <w:sz w:val="22"/>
              </w:rPr>
            </w:pPr>
            <w:r w:rsidRPr="00FB6408">
              <w:rPr>
                <w:rFonts w:cs="Times New Roman"/>
                <w:b/>
                <w:bCs/>
                <w:sz w:val="22"/>
              </w:rPr>
              <w:t>Informatīvo un</w:t>
            </w:r>
            <w:r w:rsidR="00A31334" w:rsidRPr="00FB6408">
              <w:rPr>
                <w:rFonts w:cs="Times New Roman"/>
                <w:b/>
                <w:bCs/>
                <w:sz w:val="22"/>
              </w:rPr>
              <w:t xml:space="preserve"> publicitātes pasākumu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A22DD8" w:rsidRPr="00FB6408" w:rsidRDefault="00A22DD8" w:rsidP="006F2DA9">
            <w:pPr>
              <w:jc w:val="center"/>
              <w:rPr>
                <w:rFonts w:cs="Times New Roman"/>
                <w:b/>
                <w:bCs/>
                <w:sz w:val="22"/>
              </w:rPr>
            </w:pPr>
            <w:r w:rsidRPr="00FB6408">
              <w:rPr>
                <w:rFonts w:cs="Times New Roman"/>
                <w:b/>
                <w:bCs/>
                <w:sz w:val="22"/>
              </w:rPr>
              <w:t>Tiešās</w:t>
            </w:r>
          </w:p>
        </w:tc>
        <w:tc>
          <w:tcPr>
            <w:tcW w:w="992" w:type="dxa"/>
            <w:tcBorders>
              <w:top w:val="single" w:sz="4" w:space="0" w:color="auto"/>
            </w:tcBorders>
            <w:vAlign w:val="center"/>
          </w:tcPr>
          <w:p w14:paraId="17099E7A" w14:textId="77777777" w:rsidR="00A22DD8" w:rsidRPr="00FB6408" w:rsidRDefault="00A22DD8" w:rsidP="006F2DA9">
            <w:pPr>
              <w:jc w:val="right"/>
              <w:rPr>
                <w:rFonts w:cs="Times New Roman"/>
                <w:b/>
                <w:sz w:val="22"/>
              </w:rPr>
            </w:pPr>
          </w:p>
        </w:tc>
        <w:tc>
          <w:tcPr>
            <w:tcW w:w="730" w:type="dxa"/>
            <w:tcBorders>
              <w:top w:val="single" w:sz="4" w:space="0" w:color="auto"/>
            </w:tcBorders>
            <w:vAlign w:val="center"/>
          </w:tcPr>
          <w:p w14:paraId="7985F62F" w14:textId="2A4AEA42" w:rsidR="00A22DD8" w:rsidRPr="00FB6408" w:rsidRDefault="00A22DD8" w:rsidP="006F2DA9">
            <w:pPr>
              <w:jc w:val="right"/>
              <w:rPr>
                <w:rFonts w:cs="Times New Roman"/>
                <w:b/>
                <w:sz w:val="22"/>
              </w:rPr>
            </w:pPr>
          </w:p>
        </w:tc>
        <w:tc>
          <w:tcPr>
            <w:tcW w:w="971" w:type="dxa"/>
            <w:tcBorders>
              <w:top w:val="single" w:sz="4" w:space="0" w:color="auto"/>
            </w:tcBorders>
            <w:vAlign w:val="center"/>
          </w:tcPr>
          <w:p w14:paraId="23426575" w14:textId="77777777" w:rsidR="00A22DD8" w:rsidRPr="00FB6408" w:rsidRDefault="00A22DD8" w:rsidP="006F2DA9">
            <w:pPr>
              <w:jc w:val="right"/>
              <w:rPr>
                <w:rFonts w:cs="Times New Roman"/>
                <w:b/>
                <w:color w:val="FF0000"/>
                <w:sz w:val="22"/>
              </w:rPr>
            </w:pPr>
          </w:p>
        </w:tc>
        <w:tc>
          <w:tcPr>
            <w:tcW w:w="850" w:type="dxa"/>
            <w:tcBorders>
              <w:top w:val="single" w:sz="4" w:space="0" w:color="auto"/>
            </w:tcBorders>
            <w:vAlign w:val="center"/>
          </w:tcPr>
          <w:p w14:paraId="453B010F" w14:textId="77777777" w:rsidR="00A22DD8" w:rsidRPr="00FB6408" w:rsidRDefault="00A22DD8" w:rsidP="00584275">
            <w:pPr>
              <w:jc w:val="center"/>
              <w:rPr>
                <w:rFonts w:cs="Times New Roman"/>
                <w:b/>
                <w:color w:val="FF0000"/>
                <w:sz w:val="22"/>
              </w:rPr>
            </w:pPr>
          </w:p>
        </w:tc>
        <w:tc>
          <w:tcPr>
            <w:tcW w:w="1134" w:type="dxa"/>
            <w:tcBorders>
              <w:top w:val="single" w:sz="4" w:space="0" w:color="auto"/>
            </w:tcBorders>
            <w:vAlign w:val="center"/>
          </w:tcPr>
          <w:p w14:paraId="03A48833" w14:textId="16373F56" w:rsidR="00A22DD8" w:rsidRPr="00FB6408" w:rsidRDefault="00044953" w:rsidP="006F2DA9">
            <w:pPr>
              <w:jc w:val="right"/>
              <w:rPr>
                <w:rFonts w:cs="Times New Roman"/>
                <w:b/>
                <w:color w:val="FF0000"/>
                <w:sz w:val="22"/>
              </w:rPr>
            </w:pPr>
            <w:r w:rsidRPr="00FB6408">
              <w:rPr>
                <w:rFonts w:cs="Times New Roman"/>
                <w:b/>
                <w:color w:val="FF0000"/>
                <w:sz w:val="22"/>
              </w:rPr>
              <w:t>40.00</w:t>
            </w:r>
          </w:p>
        </w:tc>
        <w:tc>
          <w:tcPr>
            <w:tcW w:w="1276" w:type="dxa"/>
            <w:tcBorders>
              <w:top w:val="single" w:sz="4" w:space="0" w:color="auto"/>
            </w:tcBorders>
            <w:vAlign w:val="center"/>
          </w:tcPr>
          <w:p w14:paraId="057FFA63" w14:textId="77777777" w:rsidR="00A22DD8" w:rsidRPr="00FB6408" w:rsidRDefault="00A22DD8" w:rsidP="006F2DA9">
            <w:pPr>
              <w:jc w:val="right"/>
              <w:rPr>
                <w:rFonts w:cs="Times New Roman"/>
                <w:b/>
                <w:color w:val="FF0000"/>
                <w:sz w:val="22"/>
              </w:rPr>
            </w:pPr>
          </w:p>
        </w:tc>
        <w:tc>
          <w:tcPr>
            <w:tcW w:w="1134" w:type="dxa"/>
            <w:tcBorders>
              <w:top w:val="single" w:sz="4" w:space="0" w:color="auto"/>
            </w:tcBorders>
            <w:vAlign w:val="center"/>
          </w:tcPr>
          <w:p w14:paraId="443CEAD8" w14:textId="37E84301" w:rsidR="00044953" w:rsidRPr="00FB6408" w:rsidRDefault="00044953" w:rsidP="00044953">
            <w:pPr>
              <w:jc w:val="right"/>
              <w:rPr>
                <w:rFonts w:cs="Times New Roman"/>
                <w:b/>
                <w:color w:val="FF0000"/>
                <w:sz w:val="22"/>
              </w:rPr>
            </w:pPr>
            <w:r w:rsidRPr="00FB6408">
              <w:rPr>
                <w:rFonts w:cs="Times New Roman"/>
                <w:b/>
                <w:color w:val="FF0000"/>
                <w:sz w:val="22"/>
              </w:rPr>
              <w:t>40.00</w:t>
            </w:r>
          </w:p>
        </w:tc>
        <w:tc>
          <w:tcPr>
            <w:tcW w:w="992" w:type="dxa"/>
            <w:tcBorders>
              <w:top w:val="single" w:sz="4" w:space="0" w:color="auto"/>
            </w:tcBorders>
            <w:vAlign w:val="center"/>
          </w:tcPr>
          <w:p w14:paraId="700A3B81" w14:textId="53E8DE54" w:rsidR="00A22DD8" w:rsidRPr="00FB6408" w:rsidRDefault="00601EA7" w:rsidP="0063625B">
            <w:pPr>
              <w:jc w:val="right"/>
              <w:rPr>
                <w:rFonts w:cs="Times New Roman"/>
                <w:b/>
                <w:i/>
                <w:color w:val="FF0000"/>
                <w:sz w:val="22"/>
              </w:rPr>
            </w:pPr>
            <w:r w:rsidRPr="00FB6408">
              <w:rPr>
                <w:rFonts w:cs="Times New Roman"/>
                <w:b/>
                <w:i/>
                <w:color w:val="FF0000"/>
                <w:sz w:val="22"/>
              </w:rPr>
              <w:t>0</w:t>
            </w:r>
            <w:r w:rsidR="000F539E" w:rsidRPr="00FB6408">
              <w:rPr>
                <w:rFonts w:cs="Times New Roman"/>
                <w:b/>
                <w:i/>
                <w:color w:val="FF0000"/>
                <w:sz w:val="22"/>
              </w:rPr>
              <w:t>.34</w:t>
            </w:r>
          </w:p>
        </w:tc>
        <w:tc>
          <w:tcPr>
            <w:tcW w:w="1276" w:type="dxa"/>
            <w:tcBorders>
              <w:top w:val="single" w:sz="4" w:space="0" w:color="auto"/>
            </w:tcBorders>
            <w:vAlign w:val="center"/>
          </w:tcPr>
          <w:p w14:paraId="5399B84D" w14:textId="310F67FA" w:rsidR="00A22DD8" w:rsidRPr="00FB6408" w:rsidRDefault="000B5BD7" w:rsidP="006F2DA9">
            <w:pPr>
              <w:jc w:val="right"/>
              <w:rPr>
                <w:rFonts w:cs="Times New Roman"/>
                <w:b/>
                <w:color w:val="FF0000"/>
                <w:sz w:val="22"/>
              </w:rPr>
            </w:pPr>
            <w:r w:rsidRPr="00FB6408">
              <w:rPr>
                <w:rFonts w:cs="Times New Roman"/>
                <w:b/>
                <w:color w:val="FF0000"/>
                <w:sz w:val="22"/>
              </w:rPr>
              <w:t>6.94</w:t>
            </w:r>
          </w:p>
        </w:tc>
      </w:tr>
      <w:tr w:rsidR="00A22DD8" w:rsidRPr="00A21993" w14:paraId="011EA68E" w14:textId="77777777" w:rsidTr="00C85DA5">
        <w:trPr>
          <w:trHeight w:val="59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262E6F51" w:rsidR="00A22DD8" w:rsidRPr="00FB6408" w:rsidRDefault="00A22DD8" w:rsidP="00E0412B">
            <w:pPr>
              <w:rPr>
                <w:rFonts w:cs="Times New Roman"/>
                <w:bCs/>
                <w:color w:val="FF0000"/>
                <w:sz w:val="22"/>
              </w:rPr>
            </w:pPr>
            <w:r w:rsidRPr="00FB6408">
              <w:rPr>
                <w:rFonts w:cs="Times New Roman"/>
                <w:bCs/>
                <w:color w:val="FF0000"/>
                <w:sz w:val="22"/>
              </w:rPr>
              <w:t>10.1.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5702A36D" w:rsidR="00A22DD8" w:rsidRPr="00FB6408" w:rsidRDefault="00A22DD8" w:rsidP="00E0412B">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A ģimenes ārsta prakse)</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87B23A3" w14:textId="34B761FD" w:rsidR="00A22DD8" w:rsidRPr="00FB6408" w:rsidRDefault="00A22DD8" w:rsidP="00E0412B">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20A263A1" w14:textId="77777777" w:rsidR="00A22DD8" w:rsidRPr="00FB6408" w:rsidRDefault="00A22DD8" w:rsidP="00E0412B">
            <w:pPr>
              <w:jc w:val="right"/>
              <w:rPr>
                <w:rFonts w:cs="Times New Roman"/>
                <w:i/>
                <w:color w:val="FF0000"/>
                <w:sz w:val="22"/>
              </w:rPr>
            </w:pPr>
          </w:p>
        </w:tc>
        <w:tc>
          <w:tcPr>
            <w:tcW w:w="730" w:type="dxa"/>
            <w:tcBorders>
              <w:left w:val="single" w:sz="4" w:space="0" w:color="auto"/>
            </w:tcBorders>
            <w:vAlign w:val="center"/>
          </w:tcPr>
          <w:p w14:paraId="1712F836" w14:textId="42264A3C" w:rsidR="00A22DD8" w:rsidRPr="00FB6408" w:rsidRDefault="00A31334" w:rsidP="00FA12E7">
            <w:pPr>
              <w:jc w:val="center"/>
              <w:rPr>
                <w:rFonts w:cs="Times New Roman"/>
                <w:color w:val="FF0000"/>
                <w:sz w:val="22"/>
              </w:rPr>
            </w:pPr>
            <w:r w:rsidRPr="00FB6408">
              <w:rPr>
                <w:rFonts w:cs="Times New Roman"/>
                <w:color w:val="FF0000"/>
                <w:sz w:val="22"/>
              </w:rPr>
              <w:t>1</w:t>
            </w:r>
          </w:p>
        </w:tc>
        <w:tc>
          <w:tcPr>
            <w:tcW w:w="971" w:type="dxa"/>
            <w:vAlign w:val="center"/>
          </w:tcPr>
          <w:p w14:paraId="4DC8FAD8" w14:textId="18381057" w:rsidR="00A22DD8" w:rsidRPr="00FB6408" w:rsidRDefault="00A22DD8" w:rsidP="00E0412B">
            <w:pPr>
              <w:jc w:val="right"/>
              <w:rPr>
                <w:rFonts w:cs="Times New Roman"/>
                <w:color w:val="FF0000"/>
                <w:sz w:val="22"/>
              </w:rPr>
            </w:pPr>
            <w:r w:rsidRPr="00FB6408">
              <w:rPr>
                <w:rFonts w:cs="Times New Roman"/>
                <w:color w:val="FF0000"/>
                <w:sz w:val="22"/>
              </w:rPr>
              <w:t>plakāts</w:t>
            </w:r>
          </w:p>
        </w:tc>
        <w:tc>
          <w:tcPr>
            <w:tcW w:w="850" w:type="dxa"/>
            <w:vAlign w:val="center"/>
          </w:tcPr>
          <w:p w14:paraId="324C1865" w14:textId="0A5D5C99" w:rsidR="00A22DD8" w:rsidRPr="00FB6408" w:rsidRDefault="00A31334" w:rsidP="00584275">
            <w:pPr>
              <w:jc w:val="center"/>
              <w:rPr>
                <w:rFonts w:cs="Times New Roman"/>
                <w:color w:val="FF0000"/>
                <w:sz w:val="22"/>
              </w:rPr>
            </w:pPr>
            <w:r w:rsidRPr="00FB6408">
              <w:rPr>
                <w:rFonts w:cs="Times New Roman"/>
                <w:color w:val="FF0000"/>
                <w:sz w:val="22"/>
              </w:rPr>
              <w:t>4.</w:t>
            </w:r>
          </w:p>
        </w:tc>
        <w:tc>
          <w:tcPr>
            <w:tcW w:w="1134" w:type="dxa"/>
            <w:vAlign w:val="center"/>
          </w:tcPr>
          <w:p w14:paraId="2C50B20F" w14:textId="7A1102F3" w:rsidR="00A22DD8" w:rsidRPr="00FB6408" w:rsidRDefault="00584275" w:rsidP="00E0412B">
            <w:pPr>
              <w:jc w:val="right"/>
              <w:rPr>
                <w:rFonts w:cs="Times New Roman"/>
                <w:color w:val="FF0000"/>
                <w:sz w:val="22"/>
              </w:rPr>
            </w:pPr>
            <w:r w:rsidRPr="00FB6408">
              <w:rPr>
                <w:rFonts w:cs="Times New Roman"/>
                <w:color w:val="FF0000"/>
                <w:sz w:val="22"/>
              </w:rPr>
              <w:t>20</w:t>
            </w:r>
            <w:r w:rsidR="00A31334" w:rsidRPr="00FB6408">
              <w:rPr>
                <w:rFonts w:cs="Times New Roman"/>
                <w:color w:val="FF0000"/>
                <w:sz w:val="22"/>
              </w:rPr>
              <w:t>.00</w:t>
            </w:r>
          </w:p>
        </w:tc>
        <w:tc>
          <w:tcPr>
            <w:tcW w:w="1276" w:type="dxa"/>
            <w:vAlign w:val="center"/>
          </w:tcPr>
          <w:p w14:paraId="5FF47387" w14:textId="0856AA58" w:rsidR="00A22DD8" w:rsidRPr="00FB6408" w:rsidRDefault="00A31334" w:rsidP="00E0412B">
            <w:pPr>
              <w:jc w:val="right"/>
              <w:rPr>
                <w:rFonts w:cs="Times New Roman"/>
                <w:color w:val="FF0000"/>
                <w:sz w:val="22"/>
              </w:rPr>
            </w:pPr>
            <w:r w:rsidRPr="00FB6408">
              <w:rPr>
                <w:rFonts w:cs="Times New Roman"/>
                <w:color w:val="FF0000"/>
                <w:sz w:val="22"/>
              </w:rPr>
              <w:t>0.00</w:t>
            </w:r>
          </w:p>
        </w:tc>
        <w:tc>
          <w:tcPr>
            <w:tcW w:w="1134" w:type="dxa"/>
            <w:vAlign w:val="center"/>
          </w:tcPr>
          <w:p w14:paraId="2ECBBB59" w14:textId="561F62CC" w:rsidR="00A22DD8" w:rsidRPr="00FB6408" w:rsidRDefault="0063625B" w:rsidP="00E0412B">
            <w:pPr>
              <w:jc w:val="right"/>
              <w:rPr>
                <w:rFonts w:cs="Times New Roman"/>
                <w:color w:val="FF0000"/>
                <w:sz w:val="22"/>
              </w:rPr>
            </w:pPr>
            <w:r w:rsidRPr="00FB6408">
              <w:rPr>
                <w:rFonts w:cs="Times New Roman"/>
                <w:color w:val="FF0000"/>
                <w:sz w:val="22"/>
              </w:rPr>
              <w:t>2</w:t>
            </w:r>
            <w:r w:rsidR="00A31334" w:rsidRPr="00FB6408">
              <w:rPr>
                <w:rFonts w:cs="Times New Roman"/>
                <w:color w:val="FF0000"/>
                <w:sz w:val="22"/>
              </w:rPr>
              <w:t>0.00</w:t>
            </w:r>
          </w:p>
        </w:tc>
        <w:tc>
          <w:tcPr>
            <w:tcW w:w="992" w:type="dxa"/>
            <w:vAlign w:val="center"/>
          </w:tcPr>
          <w:p w14:paraId="58DF0D43" w14:textId="65A39D6D" w:rsidR="00A22DD8" w:rsidRPr="00FB6408" w:rsidRDefault="000F539E" w:rsidP="00E0412B">
            <w:pPr>
              <w:jc w:val="right"/>
              <w:rPr>
                <w:rFonts w:cs="Times New Roman"/>
                <w:b/>
                <w:i/>
                <w:color w:val="FF0000"/>
                <w:sz w:val="22"/>
              </w:rPr>
            </w:pPr>
            <w:r w:rsidRPr="00FB6408">
              <w:rPr>
                <w:rFonts w:cs="Times New Roman"/>
                <w:b/>
                <w:i/>
                <w:color w:val="FF0000"/>
                <w:sz w:val="22"/>
              </w:rPr>
              <w:t>0.17</w:t>
            </w:r>
          </w:p>
        </w:tc>
        <w:tc>
          <w:tcPr>
            <w:tcW w:w="1276" w:type="dxa"/>
            <w:vAlign w:val="center"/>
          </w:tcPr>
          <w:p w14:paraId="000CAB92" w14:textId="766461DA" w:rsidR="00A22DD8" w:rsidRPr="00FB6408" w:rsidRDefault="000B5BD7" w:rsidP="00E0412B">
            <w:pPr>
              <w:jc w:val="right"/>
              <w:rPr>
                <w:rFonts w:cs="Times New Roman"/>
                <w:b/>
                <w:color w:val="FF0000"/>
                <w:sz w:val="22"/>
              </w:rPr>
            </w:pPr>
            <w:r w:rsidRPr="00FB6408">
              <w:rPr>
                <w:rFonts w:cs="Times New Roman"/>
                <w:b/>
                <w:color w:val="FF0000"/>
                <w:sz w:val="22"/>
              </w:rPr>
              <w:t>3.47</w:t>
            </w:r>
          </w:p>
        </w:tc>
      </w:tr>
      <w:tr w:rsidR="00A22DD8" w:rsidRPr="00A21993" w14:paraId="1FF52659" w14:textId="77777777" w:rsidTr="00C85DA5">
        <w:trPr>
          <w:trHeight w:val="560"/>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A22DD8" w:rsidRPr="00FB6408" w:rsidRDefault="00A22DD8" w:rsidP="00E0412B">
            <w:pPr>
              <w:rPr>
                <w:rFonts w:cs="Times New Roman"/>
                <w:bCs/>
                <w:color w:val="FF0000"/>
                <w:sz w:val="22"/>
              </w:rPr>
            </w:pPr>
            <w:r w:rsidRPr="00FB6408">
              <w:rPr>
                <w:rFonts w:cs="Times New Roman"/>
                <w:bCs/>
                <w:color w:val="FF0000"/>
                <w:sz w:val="22"/>
              </w:rPr>
              <w:t>10.2.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F47E3FA" w14:textId="1B446577" w:rsidR="00A22DD8" w:rsidRPr="00FB6408" w:rsidRDefault="00A22DD8" w:rsidP="00E0412B">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B ģimenes ārsta prakse)</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401CD5B" w14:textId="7A36FF8C" w:rsidR="00A22DD8" w:rsidRPr="00FB6408" w:rsidRDefault="00A22DD8" w:rsidP="00E0412B">
            <w:pPr>
              <w:jc w:val="center"/>
              <w:rPr>
                <w:rFonts w:cs="Times New Roman"/>
                <w:bCs/>
                <w:sz w:val="22"/>
              </w:rPr>
            </w:pPr>
            <w:r w:rsidRPr="00FB6408">
              <w:rPr>
                <w:rFonts w:cs="Times New Roman"/>
                <w:bCs/>
                <w:sz w:val="22"/>
              </w:rPr>
              <w:t>Tiešās</w:t>
            </w:r>
          </w:p>
        </w:tc>
        <w:tc>
          <w:tcPr>
            <w:tcW w:w="992" w:type="dxa"/>
            <w:tcBorders>
              <w:left w:val="single" w:sz="4" w:space="0" w:color="auto"/>
              <w:right w:val="single" w:sz="4" w:space="0" w:color="auto"/>
            </w:tcBorders>
            <w:vAlign w:val="center"/>
          </w:tcPr>
          <w:p w14:paraId="5080A01F" w14:textId="77777777" w:rsidR="00A22DD8" w:rsidRPr="00FB6408" w:rsidRDefault="00A22DD8" w:rsidP="00E0412B">
            <w:pPr>
              <w:jc w:val="right"/>
              <w:rPr>
                <w:rFonts w:cs="Times New Roman"/>
                <w:i/>
                <w:color w:val="FF0000"/>
                <w:sz w:val="22"/>
              </w:rPr>
            </w:pPr>
          </w:p>
        </w:tc>
        <w:tc>
          <w:tcPr>
            <w:tcW w:w="730" w:type="dxa"/>
            <w:tcBorders>
              <w:left w:val="single" w:sz="4" w:space="0" w:color="auto"/>
            </w:tcBorders>
            <w:vAlign w:val="center"/>
          </w:tcPr>
          <w:p w14:paraId="242FE63D" w14:textId="51FAA927" w:rsidR="00A22DD8" w:rsidRPr="00FB6408" w:rsidRDefault="00A22DD8" w:rsidP="00FA12E7">
            <w:pPr>
              <w:jc w:val="center"/>
              <w:rPr>
                <w:rFonts w:cs="Times New Roman"/>
                <w:color w:val="FF0000"/>
                <w:sz w:val="22"/>
              </w:rPr>
            </w:pPr>
            <w:r w:rsidRPr="00FB6408">
              <w:rPr>
                <w:rFonts w:cs="Times New Roman"/>
                <w:color w:val="FF0000"/>
                <w:sz w:val="22"/>
              </w:rPr>
              <w:t>1</w:t>
            </w:r>
          </w:p>
        </w:tc>
        <w:tc>
          <w:tcPr>
            <w:tcW w:w="971" w:type="dxa"/>
            <w:vAlign w:val="center"/>
          </w:tcPr>
          <w:p w14:paraId="5CA08541" w14:textId="39D7A4E9" w:rsidR="00A22DD8" w:rsidRPr="00FB6408" w:rsidRDefault="00A22DD8" w:rsidP="00E0412B">
            <w:pPr>
              <w:jc w:val="right"/>
              <w:rPr>
                <w:rFonts w:cs="Times New Roman"/>
                <w:color w:val="FF0000"/>
                <w:sz w:val="22"/>
              </w:rPr>
            </w:pPr>
            <w:r w:rsidRPr="00FB6408">
              <w:rPr>
                <w:rFonts w:cs="Times New Roman"/>
                <w:color w:val="FF0000"/>
                <w:sz w:val="22"/>
              </w:rPr>
              <w:t>plakāts</w:t>
            </w:r>
          </w:p>
        </w:tc>
        <w:tc>
          <w:tcPr>
            <w:tcW w:w="850" w:type="dxa"/>
            <w:vAlign w:val="center"/>
          </w:tcPr>
          <w:p w14:paraId="1524F950" w14:textId="73FD772E" w:rsidR="00A22DD8" w:rsidRPr="00FB6408" w:rsidRDefault="00A31334" w:rsidP="00584275">
            <w:pPr>
              <w:jc w:val="center"/>
              <w:rPr>
                <w:rFonts w:cs="Times New Roman"/>
                <w:color w:val="FF0000"/>
                <w:sz w:val="22"/>
              </w:rPr>
            </w:pPr>
            <w:r w:rsidRPr="00FB6408">
              <w:rPr>
                <w:rFonts w:cs="Times New Roman"/>
                <w:color w:val="FF0000"/>
                <w:sz w:val="22"/>
              </w:rPr>
              <w:t>4.</w:t>
            </w:r>
          </w:p>
        </w:tc>
        <w:tc>
          <w:tcPr>
            <w:tcW w:w="1134" w:type="dxa"/>
            <w:vAlign w:val="center"/>
          </w:tcPr>
          <w:p w14:paraId="467D3EB7" w14:textId="334A8F89" w:rsidR="00A22DD8" w:rsidRPr="00FB6408" w:rsidRDefault="00584275" w:rsidP="00E0412B">
            <w:pPr>
              <w:jc w:val="right"/>
              <w:rPr>
                <w:rFonts w:cs="Times New Roman"/>
                <w:color w:val="FF0000"/>
                <w:sz w:val="22"/>
              </w:rPr>
            </w:pPr>
            <w:r w:rsidRPr="00FB6408">
              <w:rPr>
                <w:rFonts w:cs="Times New Roman"/>
                <w:color w:val="FF0000"/>
                <w:sz w:val="22"/>
              </w:rPr>
              <w:t>20</w:t>
            </w:r>
            <w:r w:rsidR="00A31334" w:rsidRPr="00FB6408">
              <w:rPr>
                <w:rFonts w:cs="Times New Roman"/>
                <w:color w:val="FF0000"/>
                <w:sz w:val="22"/>
              </w:rPr>
              <w:t>.00</w:t>
            </w:r>
          </w:p>
        </w:tc>
        <w:tc>
          <w:tcPr>
            <w:tcW w:w="1276" w:type="dxa"/>
            <w:vAlign w:val="center"/>
          </w:tcPr>
          <w:p w14:paraId="7F479902" w14:textId="2A37A768" w:rsidR="00A22DD8" w:rsidRPr="00FB6408" w:rsidRDefault="00A31334" w:rsidP="00E0412B">
            <w:pPr>
              <w:jc w:val="right"/>
              <w:rPr>
                <w:rFonts w:cs="Times New Roman"/>
                <w:color w:val="FF0000"/>
                <w:sz w:val="22"/>
              </w:rPr>
            </w:pPr>
            <w:r w:rsidRPr="00FB6408">
              <w:rPr>
                <w:rFonts w:cs="Times New Roman"/>
                <w:color w:val="FF0000"/>
                <w:sz w:val="22"/>
              </w:rPr>
              <w:t>0.00</w:t>
            </w:r>
          </w:p>
        </w:tc>
        <w:tc>
          <w:tcPr>
            <w:tcW w:w="1134" w:type="dxa"/>
            <w:vAlign w:val="center"/>
          </w:tcPr>
          <w:p w14:paraId="4DDBC55A" w14:textId="52F6D709" w:rsidR="00A22DD8" w:rsidRPr="00FB6408" w:rsidRDefault="0063625B" w:rsidP="00E0412B">
            <w:pPr>
              <w:jc w:val="right"/>
              <w:rPr>
                <w:rFonts w:cs="Times New Roman"/>
                <w:color w:val="FF0000"/>
                <w:sz w:val="22"/>
              </w:rPr>
            </w:pPr>
            <w:r w:rsidRPr="00FB6408">
              <w:rPr>
                <w:rFonts w:cs="Times New Roman"/>
                <w:color w:val="FF0000"/>
                <w:sz w:val="22"/>
              </w:rPr>
              <w:t>2</w:t>
            </w:r>
            <w:r w:rsidR="00A31334" w:rsidRPr="00FB6408">
              <w:rPr>
                <w:rFonts w:cs="Times New Roman"/>
                <w:color w:val="FF0000"/>
                <w:sz w:val="22"/>
              </w:rPr>
              <w:t>0.00</w:t>
            </w:r>
          </w:p>
        </w:tc>
        <w:tc>
          <w:tcPr>
            <w:tcW w:w="992" w:type="dxa"/>
            <w:vAlign w:val="center"/>
          </w:tcPr>
          <w:p w14:paraId="032EE37E" w14:textId="50DB51E9" w:rsidR="00A22DD8" w:rsidRPr="00FB6408" w:rsidRDefault="00601EA7" w:rsidP="00E0412B">
            <w:pPr>
              <w:jc w:val="right"/>
              <w:rPr>
                <w:rFonts w:cs="Times New Roman"/>
                <w:b/>
                <w:i/>
                <w:color w:val="FF0000"/>
                <w:sz w:val="22"/>
              </w:rPr>
            </w:pPr>
            <w:r w:rsidRPr="00FB6408">
              <w:rPr>
                <w:rFonts w:cs="Times New Roman"/>
                <w:b/>
                <w:i/>
                <w:color w:val="FF0000"/>
                <w:sz w:val="22"/>
              </w:rPr>
              <w:t>0</w:t>
            </w:r>
            <w:r w:rsidR="000F539E" w:rsidRPr="00FB6408">
              <w:rPr>
                <w:rFonts w:cs="Times New Roman"/>
                <w:b/>
                <w:i/>
                <w:color w:val="FF0000"/>
                <w:sz w:val="22"/>
              </w:rPr>
              <w:t>.17</w:t>
            </w:r>
          </w:p>
        </w:tc>
        <w:tc>
          <w:tcPr>
            <w:tcW w:w="1276" w:type="dxa"/>
            <w:vAlign w:val="center"/>
          </w:tcPr>
          <w:p w14:paraId="38DA0B6D" w14:textId="040AE568" w:rsidR="00A22DD8" w:rsidRPr="00FB6408" w:rsidRDefault="000B5BD7" w:rsidP="00E0412B">
            <w:pPr>
              <w:jc w:val="right"/>
              <w:rPr>
                <w:rFonts w:cs="Times New Roman"/>
                <w:b/>
                <w:color w:val="FF0000"/>
                <w:sz w:val="22"/>
              </w:rPr>
            </w:pPr>
            <w:r w:rsidRPr="00FB6408">
              <w:rPr>
                <w:rFonts w:cs="Times New Roman"/>
                <w:b/>
                <w:color w:val="FF0000"/>
                <w:sz w:val="22"/>
              </w:rPr>
              <w:t>3.47</w:t>
            </w:r>
          </w:p>
        </w:tc>
      </w:tr>
      <w:tr w:rsidR="009215AA" w:rsidRPr="00A21993" w14:paraId="35668394" w14:textId="77777777" w:rsidTr="00C85DA5">
        <w:trPr>
          <w:trHeight w:val="207"/>
        </w:trPr>
        <w:tc>
          <w:tcPr>
            <w:tcW w:w="1276" w:type="dxa"/>
            <w:tcBorders>
              <w:top w:val="single" w:sz="4" w:space="0" w:color="auto"/>
              <w:left w:val="single" w:sz="4" w:space="0" w:color="auto"/>
              <w:bottom w:val="single" w:sz="4" w:space="0" w:color="auto"/>
              <w:right w:val="nil"/>
            </w:tcBorders>
            <w:shd w:val="clear" w:color="000000" w:fill="D9D9D9"/>
            <w:vAlign w:val="center"/>
          </w:tcPr>
          <w:p w14:paraId="0373E97B" w14:textId="1DF3F2E5" w:rsidR="009215AA" w:rsidRPr="00FB6408" w:rsidRDefault="009215AA" w:rsidP="006F2DA9">
            <w:pPr>
              <w:rPr>
                <w:rFonts w:cs="Times New Roman"/>
                <w:bCs/>
                <w:i/>
                <w:sz w:val="22"/>
              </w:rPr>
            </w:pP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26D43071" w:rsidR="009215AA" w:rsidRPr="00FB6408" w:rsidRDefault="009215AA" w:rsidP="00E0412B">
            <w:pPr>
              <w:rPr>
                <w:rFonts w:cs="Times New Roman"/>
                <w:bCs/>
                <w:i/>
                <w:sz w:val="22"/>
              </w:rPr>
            </w:pPr>
            <w:r w:rsidRPr="00FB6408">
              <w:rPr>
                <w:rFonts w:cs="Times New Roman"/>
                <w:b/>
                <w:bCs/>
                <w:sz w:val="22"/>
              </w:rPr>
              <w:t>KOPĀ</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68629C5" w14:textId="35533957" w:rsidR="009215AA" w:rsidRPr="00FB6408" w:rsidRDefault="009215AA" w:rsidP="006F2DA9">
            <w:pPr>
              <w:jc w:val="center"/>
              <w:rPr>
                <w:rFonts w:cs="Times New Roman"/>
                <w:b/>
                <w:bCs/>
                <w:sz w:val="22"/>
              </w:rPr>
            </w:pPr>
          </w:p>
        </w:tc>
        <w:tc>
          <w:tcPr>
            <w:tcW w:w="992" w:type="dxa"/>
            <w:vAlign w:val="center"/>
          </w:tcPr>
          <w:p w14:paraId="378CA2D4" w14:textId="77777777" w:rsidR="009215AA" w:rsidRPr="00FB6408" w:rsidRDefault="009215AA" w:rsidP="006F2DA9">
            <w:pPr>
              <w:jc w:val="right"/>
              <w:rPr>
                <w:rFonts w:cs="Times New Roman"/>
                <w:sz w:val="22"/>
              </w:rPr>
            </w:pPr>
          </w:p>
        </w:tc>
        <w:tc>
          <w:tcPr>
            <w:tcW w:w="730" w:type="dxa"/>
            <w:vAlign w:val="center"/>
          </w:tcPr>
          <w:p w14:paraId="53FD4CF2" w14:textId="066DA62C" w:rsidR="009215AA" w:rsidRPr="00FB6408" w:rsidRDefault="009215AA" w:rsidP="006F2DA9">
            <w:pPr>
              <w:jc w:val="right"/>
              <w:rPr>
                <w:rFonts w:cs="Times New Roman"/>
                <w:sz w:val="22"/>
              </w:rPr>
            </w:pPr>
          </w:p>
        </w:tc>
        <w:tc>
          <w:tcPr>
            <w:tcW w:w="971" w:type="dxa"/>
            <w:vAlign w:val="center"/>
          </w:tcPr>
          <w:p w14:paraId="377DCCB6" w14:textId="77777777" w:rsidR="009215AA" w:rsidRPr="00FB6408" w:rsidRDefault="009215AA" w:rsidP="006F2DA9">
            <w:pPr>
              <w:jc w:val="right"/>
              <w:rPr>
                <w:rFonts w:cs="Times New Roman"/>
                <w:color w:val="FF0000"/>
                <w:sz w:val="22"/>
              </w:rPr>
            </w:pPr>
          </w:p>
        </w:tc>
        <w:tc>
          <w:tcPr>
            <w:tcW w:w="850" w:type="dxa"/>
            <w:vAlign w:val="center"/>
          </w:tcPr>
          <w:p w14:paraId="70233210" w14:textId="77777777" w:rsidR="009215AA" w:rsidRPr="00FB6408" w:rsidRDefault="009215AA" w:rsidP="006F2DA9">
            <w:pPr>
              <w:jc w:val="right"/>
              <w:rPr>
                <w:rFonts w:cs="Times New Roman"/>
                <w:color w:val="FF0000"/>
                <w:sz w:val="22"/>
              </w:rPr>
            </w:pPr>
          </w:p>
        </w:tc>
        <w:tc>
          <w:tcPr>
            <w:tcW w:w="1134" w:type="dxa"/>
            <w:vAlign w:val="center"/>
          </w:tcPr>
          <w:p w14:paraId="114488C0" w14:textId="446E15FC" w:rsidR="009215AA" w:rsidRPr="00FB6408" w:rsidRDefault="000304A4" w:rsidP="006F2DA9">
            <w:pPr>
              <w:jc w:val="right"/>
              <w:rPr>
                <w:rFonts w:cs="Times New Roman"/>
                <w:b/>
                <w:color w:val="FF0000"/>
                <w:sz w:val="22"/>
              </w:rPr>
            </w:pPr>
            <w:r w:rsidRPr="00FB6408">
              <w:rPr>
                <w:rFonts w:cs="Times New Roman"/>
                <w:b/>
                <w:color w:val="FF0000"/>
                <w:sz w:val="22"/>
              </w:rPr>
              <w:t>11 845.00</w:t>
            </w:r>
          </w:p>
        </w:tc>
        <w:tc>
          <w:tcPr>
            <w:tcW w:w="1276" w:type="dxa"/>
            <w:vAlign w:val="center"/>
          </w:tcPr>
          <w:p w14:paraId="28AB5A11" w14:textId="77777777" w:rsidR="009215AA" w:rsidRPr="00FB6408" w:rsidRDefault="009215AA" w:rsidP="006F2DA9">
            <w:pPr>
              <w:jc w:val="right"/>
              <w:rPr>
                <w:rFonts w:cs="Times New Roman"/>
                <w:color w:val="FF0000"/>
                <w:sz w:val="22"/>
              </w:rPr>
            </w:pPr>
          </w:p>
        </w:tc>
        <w:tc>
          <w:tcPr>
            <w:tcW w:w="1134" w:type="dxa"/>
            <w:vAlign w:val="center"/>
          </w:tcPr>
          <w:p w14:paraId="0D3EE7D3" w14:textId="29E49756" w:rsidR="009215AA" w:rsidRPr="00FB6408" w:rsidRDefault="000304A4" w:rsidP="006F2DA9">
            <w:pPr>
              <w:jc w:val="right"/>
              <w:rPr>
                <w:rFonts w:cs="Times New Roman"/>
                <w:color w:val="FF0000"/>
                <w:sz w:val="22"/>
              </w:rPr>
            </w:pPr>
            <w:r w:rsidRPr="00FB6408">
              <w:rPr>
                <w:rFonts w:cs="Times New Roman"/>
                <w:b/>
                <w:color w:val="FF0000"/>
                <w:sz w:val="22"/>
              </w:rPr>
              <w:t>11 845.00</w:t>
            </w:r>
          </w:p>
        </w:tc>
        <w:tc>
          <w:tcPr>
            <w:tcW w:w="992" w:type="dxa"/>
            <w:vAlign w:val="center"/>
          </w:tcPr>
          <w:p w14:paraId="4150345D" w14:textId="08E24664" w:rsidR="009215AA" w:rsidRPr="00FB6408" w:rsidRDefault="0063625B" w:rsidP="006F2DA9">
            <w:pPr>
              <w:jc w:val="right"/>
              <w:rPr>
                <w:rFonts w:cs="Times New Roman"/>
                <w:i/>
                <w:color w:val="FF0000"/>
                <w:sz w:val="22"/>
              </w:rPr>
            </w:pPr>
            <w:r w:rsidRPr="00FB6408">
              <w:rPr>
                <w:rFonts w:cs="Times New Roman"/>
                <w:i/>
                <w:color w:val="FF0000"/>
                <w:sz w:val="22"/>
              </w:rPr>
              <w:t>100</w:t>
            </w:r>
            <w:r w:rsidR="000F539E" w:rsidRPr="00FB6408">
              <w:rPr>
                <w:rFonts w:cs="Times New Roman"/>
                <w:i/>
                <w:color w:val="FF0000"/>
                <w:sz w:val="22"/>
              </w:rPr>
              <w:t>.00</w:t>
            </w:r>
          </w:p>
        </w:tc>
        <w:tc>
          <w:tcPr>
            <w:tcW w:w="1276" w:type="dxa"/>
            <w:vAlign w:val="center"/>
          </w:tcPr>
          <w:p w14:paraId="3CF59BCB" w14:textId="62EA0822" w:rsidR="009215AA" w:rsidRPr="00FB6408" w:rsidRDefault="00FB6408" w:rsidP="006F2DA9">
            <w:pPr>
              <w:jc w:val="right"/>
              <w:rPr>
                <w:rFonts w:cs="Times New Roman"/>
                <w:b/>
                <w:color w:val="FF0000"/>
                <w:sz w:val="22"/>
              </w:rPr>
            </w:pPr>
            <w:r w:rsidRPr="00FB6408">
              <w:rPr>
                <w:rFonts w:cs="Times New Roman"/>
                <w:b/>
                <w:color w:val="FF0000"/>
                <w:sz w:val="22"/>
              </w:rPr>
              <w:t>2055.72</w:t>
            </w:r>
          </w:p>
        </w:tc>
      </w:tr>
    </w:tbl>
    <w:p w14:paraId="6998AF1B" w14:textId="77777777" w:rsidR="00C06E86" w:rsidRPr="001C57D6" w:rsidRDefault="00C06E86" w:rsidP="00C85DA5">
      <w:pPr>
        <w:spacing w:after="0"/>
        <w:ind w:firstLine="142"/>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C85DA5">
      <w:pPr>
        <w:spacing w:after="0"/>
        <w:ind w:firstLine="142"/>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06904F98" w:rsidR="00C06E86" w:rsidRPr="001C57D6" w:rsidRDefault="00812A88" w:rsidP="00C85DA5">
      <w:pPr>
        <w:spacing w:after="0"/>
        <w:ind w:firstLine="142"/>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1C57D6">
        <w:rPr>
          <w:rFonts w:cs="Times New Roman"/>
          <w:sz w:val="16"/>
          <w:szCs w:val="16"/>
        </w:rPr>
        <w:t>Nomas gadījumā mērvienību norāda ar laika parametru (/gadā vai /mēnesī).</w:t>
      </w:r>
    </w:p>
    <w:sectPr w:rsidR="00C06E86" w:rsidRPr="001C57D6" w:rsidSect="0022145E">
      <w:pgSz w:w="16838" w:h="11906" w:orient="landscape" w:code="9"/>
      <w:pgMar w:top="284" w:right="851"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A61F" w14:textId="77777777" w:rsidR="00846BC4" w:rsidRDefault="00846BC4" w:rsidP="003C5410">
      <w:pPr>
        <w:spacing w:after="0"/>
      </w:pPr>
      <w:r>
        <w:separator/>
      </w:r>
    </w:p>
  </w:endnote>
  <w:endnote w:type="continuationSeparator" w:id="0">
    <w:p w14:paraId="4019AF9A" w14:textId="77777777" w:rsidR="00846BC4" w:rsidRDefault="00846BC4"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82289"/>
      <w:docPartObj>
        <w:docPartGallery w:val="Page Numbers (Bottom of Page)"/>
        <w:docPartUnique/>
      </w:docPartObj>
    </w:sdtPr>
    <w:sdtEndPr>
      <w:rPr>
        <w:noProof/>
      </w:rPr>
    </w:sdtEndPr>
    <w:sdtContent>
      <w:p w14:paraId="03D2593A" w14:textId="510F27DE" w:rsidR="00846BC4" w:rsidRDefault="00846BC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266F539" w14:textId="62267282" w:rsidR="00846BC4" w:rsidRDefault="00846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0706"/>
      <w:docPartObj>
        <w:docPartGallery w:val="Page Numbers (Bottom of Page)"/>
        <w:docPartUnique/>
      </w:docPartObj>
    </w:sdtPr>
    <w:sdtEndPr>
      <w:rPr>
        <w:noProof/>
      </w:rPr>
    </w:sdtEndPr>
    <w:sdtContent>
      <w:p w14:paraId="16999A28" w14:textId="24AB8D0B" w:rsidR="00846BC4" w:rsidRDefault="00846BC4" w:rsidP="0095061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087279"/>
      <w:docPartObj>
        <w:docPartGallery w:val="Page Numbers (Bottom of Page)"/>
        <w:docPartUnique/>
      </w:docPartObj>
    </w:sdtPr>
    <w:sdtEndPr>
      <w:rPr>
        <w:noProof/>
      </w:rPr>
    </w:sdtEndPr>
    <w:sdtContent>
      <w:p w14:paraId="420B7859" w14:textId="1285BE7A" w:rsidR="00846BC4" w:rsidRPr="0095061E" w:rsidRDefault="00846BC4" w:rsidP="0095061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FE99" w14:textId="77777777" w:rsidR="00846BC4" w:rsidRDefault="00846BC4" w:rsidP="003C5410">
      <w:pPr>
        <w:spacing w:after="0"/>
      </w:pPr>
      <w:r>
        <w:separator/>
      </w:r>
    </w:p>
  </w:footnote>
  <w:footnote w:type="continuationSeparator" w:id="0">
    <w:p w14:paraId="760360D0" w14:textId="77777777" w:rsidR="00846BC4" w:rsidRDefault="00846BC4" w:rsidP="003C5410">
      <w:pPr>
        <w:spacing w:after="0"/>
      </w:pPr>
      <w:r>
        <w:continuationSeparator/>
      </w:r>
    </w:p>
  </w:footnote>
  <w:footnote w:id="1">
    <w:p w14:paraId="1328369F" w14:textId="77777777" w:rsidR="00846BC4" w:rsidRPr="00F90C21" w:rsidRDefault="00846BC4" w:rsidP="003C1EB5">
      <w:pPr>
        <w:pStyle w:val="FootnoteText"/>
        <w:rPr>
          <w:rFonts w:cs="Times New Roman"/>
          <w:i/>
          <w:sz w:val="18"/>
          <w:szCs w:val="18"/>
        </w:rPr>
      </w:pPr>
      <w:r w:rsidRPr="00F90C21">
        <w:rPr>
          <w:rStyle w:val="FootnoteReference"/>
          <w:rFonts w:cs="Times New Roman"/>
          <w:i/>
          <w:sz w:val="18"/>
          <w:szCs w:val="18"/>
        </w:rPr>
        <w:footnoteRef/>
      </w:r>
      <w:r w:rsidRPr="00F90C21">
        <w:rPr>
          <w:rFonts w:cs="Times New Roman"/>
          <w:i/>
          <w:sz w:val="18"/>
          <w:szCs w:val="18"/>
        </w:rPr>
        <w:t xml:space="preserve"> KOMISIJAS </w:t>
      </w:r>
      <w:r w:rsidRPr="00F90C21" w:rsidDel="00167DFC">
        <w:rPr>
          <w:rFonts w:cs="Times New Roman"/>
          <w:i/>
          <w:sz w:val="18"/>
          <w:szCs w:val="18"/>
        </w:rPr>
        <w:t xml:space="preserve">2014. gada 17. jūnija </w:t>
      </w:r>
      <w:r w:rsidRPr="00F90C21">
        <w:rPr>
          <w:rFonts w:cs="Times New Roman"/>
          <w:i/>
          <w:sz w:val="18"/>
          <w:szCs w:val="18"/>
        </w:rPr>
        <w:t>REGULA (ES) Nr. 651/2014, ar ko noteiktas atbalsta kategorijas atzīst par saderīgām ar iekšējo tirgu, piemērojot Līguma 107. un 108. pantu</w:t>
      </w:r>
    </w:p>
    <w:p w14:paraId="2AF3BB1D" w14:textId="77777777" w:rsidR="00846BC4" w:rsidRPr="00971F77" w:rsidRDefault="00846BC4" w:rsidP="003C1EB5">
      <w:pPr>
        <w:pStyle w:val="FootnoteText"/>
        <w:rPr>
          <w:rFonts w:cs="Times New Roman"/>
          <w:i/>
          <w:color w:val="0000FF"/>
          <w:sz w:val="18"/>
          <w:szCs w:val="18"/>
        </w:rPr>
      </w:pPr>
    </w:p>
  </w:footnote>
  <w:footnote w:id="2">
    <w:p w14:paraId="79E5ABB0" w14:textId="77777777" w:rsidR="00846BC4" w:rsidRPr="00A310D9" w:rsidRDefault="00846BC4"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3">
    <w:p w14:paraId="7AF88116" w14:textId="12C4A491" w:rsidR="00846BC4" w:rsidRDefault="00846BC4" w:rsidP="004A76D8">
      <w:pPr>
        <w:pStyle w:val="FootnoteText"/>
      </w:pPr>
      <w:r w:rsidRPr="00A310D9">
        <w:rPr>
          <w:rStyle w:val="FootnoteReference"/>
          <w:rFonts w:cs="Times New Roman"/>
          <w:sz w:val="18"/>
          <w:szCs w:val="18"/>
        </w:rPr>
        <w:footnoteRef/>
      </w:r>
      <w:r>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B0F4" w14:textId="359850CB" w:rsidR="00846BC4" w:rsidRDefault="00846BC4"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149CB5A7" w14:textId="77777777" w:rsidR="00846BC4" w:rsidRDefault="00846BC4" w:rsidP="00605D3D">
    <w:pPr>
      <w:pStyle w:val="Header"/>
      <w:jc w:val="right"/>
      <w:rPr>
        <w:rFonts w:cs="Times New Roman"/>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8320" w14:textId="75BEE447" w:rsidR="00846BC4" w:rsidRPr="005353CB" w:rsidRDefault="00846BC4" w:rsidP="005353CB">
    <w:pPr>
      <w:pStyle w:val="Header"/>
      <w:jc w:val="right"/>
      <w:rPr>
        <w:rFonts w:cs="Times New Roman"/>
        <w:b/>
        <w:sz w:val="28"/>
        <w:szCs w:val="28"/>
      </w:rPr>
    </w:pPr>
    <w:r w:rsidRPr="00605D3D">
      <w:rPr>
        <w:rFonts w:cs="Times New Roman"/>
        <w:b/>
        <w:bCs/>
        <w:sz w:val="28"/>
        <w:szCs w:val="28"/>
      </w:rPr>
      <w:t xml:space="preserve">PIEMĒRS </w:t>
    </w:r>
    <w:r>
      <w:rPr>
        <w:rFonts w:cs="Times New Roman"/>
        <w:b/>
        <w:bCs/>
        <w:sz w:val="28"/>
        <w:szCs w:val="28"/>
      </w:rPr>
      <w:t>p</w:t>
    </w:r>
    <w:r w:rsidRPr="005353CB">
      <w:rPr>
        <w:rFonts w:cs="Times New Roman"/>
        <w:b/>
        <w:bCs/>
        <w:sz w:val="28"/>
        <w:szCs w:val="28"/>
      </w:rPr>
      <w:t>rojekta iesnieguma veidlapas aizpildīšana</w:t>
    </w:r>
    <w:r>
      <w:rPr>
        <w:rFonts w:cs="Times New Roman"/>
        <w:b/>
        <w:bCs/>
        <w:sz w:val="28"/>
        <w:szCs w:val="28"/>
      </w:rPr>
      <w:t>i</w:t>
    </w:r>
    <w:r w:rsidRPr="005353CB">
      <w:rPr>
        <w:rFonts w:cs="Times New Roman"/>
        <w:b/>
        <w:bCs/>
        <w:sz w:val="28"/>
        <w:szCs w:val="28"/>
      </w:rPr>
      <w:t xml:space="preserve"> </w:t>
    </w:r>
    <w:r>
      <w:rPr>
        <w:rFonts w:cs="Times New Roman"/>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15D5" w14:textId="07FFBFF4" w:rsidR="00846BC4" w:rsidRDefault="00846BC4" w:rsidP="00C85DA5">
    <w:pPr>
      <w:pStyle w:val="Header"/>
      <w:jc w:val="center"/>
      <w:rPr>
        <w:noProof/>
      </w:rPr>
    </w:pPr>
  </w:p>
  <w:p w14:paraId="79739D39" w14:textId="77777777" w:rsidR="00846BC4" w:rsidRPr="00605D3D" w:rsidRDefault="00846BC4"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6ED33E8A" w14:textId="77777777" w:rsidR="00846BC4" w:rsidRPr="005353CB" w:rsidRDefault="00846BC4" w:rsidP="00605D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CC6050"/>
    <w:multiLevelType w:val="hybridMultilevel"/>
    <w:tmpl w:val="302094A0"/>
    <w:lvl w:ilvl="0" w:tplc="7D30132A">
      <w:start w:val="1"/>
      <w:numFmt w:val="bullet"/>
      <w:lvlText w:val="!"/>
      <w:lvlJc w:val="left"/>
      <w:pPr>
        <w:ind w:left="718" w:hanging="360"/>
      </w:pPr>
      <w:rPr>
        <w:rFonts w:ascii="Cooper Black" w:hAnsi="Cooper Black" w:hint="default"/>
        <w:color w:val="0070C0"/>
        <w:sz w:val="24"/>
        <w:szCs w:val="24"/>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434E2F"/>
    <w:multiLevelType w:val="hybridMultilevel"/>
    <w:tmpl w:val="D096B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22C0"/>
    <w:multiLevelType w:val="hybridMultilevel"/>
    <w:tmpl w:val="B75CBED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6D6FAA"/>
    <w:multiLevelType w:val="hybridMultilevel"/>
    <w:tmpl w:val="188AB5A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AE1725"/>
    <w:multiLevelType w:val="hybridMultilevel"/>
    <w:tmpl w:val="164A66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5340E2"/>
    <w:multiLevelType w:val="hybridMultilevel"/>
    <w:tmpl w:val="C45EF2C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8C76F42"/>
    <w:multiLevelType w:val="hybridMultilevel"/>
    <w:tmpl w:val="18D4C104"/>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F87126"/>
    <w:multiLevelType w:val="hybridMultilevel"/>
    <w:tmpl w:val="303CC92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1" w15:restartNumberingAfterBreak="0">
    <w:nsid w:val="40DA26CC"/>
    <w:multiLevelType w:val="hybridMultilevel"/>
    <w:tmpl w:val="21122D2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4"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5" w15:restartNumberingAfterBreak="0">
    <w:nsid w:val="44DF7387"/>
    <w:multiLevelType w:val="hybridMultilevel"/>
    <w:tmpl w:val="EC701A4E"/>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6"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8"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6A61AE"/>
    <w:multiLevelType w:val="hybridMultilevel"/>
    <w:tmpl w:val="53D0AADC"/>
    <w:lvl w:ilvl="0" w:tplc="7D30132A">
      <w:start w:val="1"/>
      <w:numFmt w:val="bullet"/>
      <w:lvlText w:val="!"/>
      <w:lvlJc w:val="left"/>
      <w:pPr>
        <w:ind w:left="10850" w:hanging="360"/>
      </w:pPr>
      <w:rPr>
        <w:rFonts w:ascii="Cooper Black" w:hAnsi="Cooper Black" w:hint="default"/>
        <w:color w:val="0070C0"/>
        <w:sz w:val="24"/>
        <w:szCs w:val="24"/>
      </w:rPr>
    </w:lvl>
    <w:lvl w:ilvl="1" w:tplc="04260003">
      <w:start w:val="1"/>
      <w:numFmt w:val="bullet"/>
      <w:lvlText w:val="o"/>
      <w:lvlJc w:val="left"/>
      <w:pPr>
        <w:ind w:left="11570" w:hanging="360"/>
      </w:pPr>
      <w:rPr>
        <w:rFonts w:ascii="Courier New" w:hAnsi="Courier New" w:cs="Courier New" w:hint="default"/>
      </w:rPr>
    </w:lvl>
    <w:lvl w:ilvl="2" w:tplc="04260005">
      <w:start w:val="1"/>
      <w:numFmt w:val="bullet"/>
      <w:lvlText w:val=""/>
      <w:lvlJc w:val="left"/>
      <w:pPr>
        <w:ind w:left="12290" w:hanging="360"/>
      </w:pPr>
      <w:rPr>
        <w:rFonts w:ascii="Wingdings" w:hAnsi="Wingdings" w:hint="default"/>
      </w:rPr>
    </w:lvl>
    <w:lvl w:ilvl="3" w:tplc="04260001">
      <w:start w:val="1"/>
      <w:numFmt w:val="bullet"/>
      <w:lvlText w:val=""/>
      <w:lvlJc w:val="left"/>
      <w:pPr>
        <w:ind w:left="13010" w:hanging="360"/>
      </w:pPr>
      <w:rPr>
        <w:rFonts w:ascii="Symbol" w:hAnsi="Symbol" w:hint="default"/>
      </w:rPr>
    </w:lvl>
    <w:lvl w:ilvl="4" w:tplc="04260003">
      <w:start w:val="1"/>
      <w:numFmt w:val="bullet"/>
      <w:lvlText w:val="o"/>
      <w:lvlJc w:val="left"/>
      <w:pPr>
        <w:ind w:left="13730" w:hanging="360"/>
      </w:pPr>
      <w:rPr>
        <w:rFonts w:ascii="Courier New" w:hAnsi="Courier New" w:cs="Courier New" w:hint="default"/>
      </w:rPr>
    </w:lvl>
    <w:lvl w:ilvl="5" w:tplc="04260005">
      <w:start w:val="1"/>
      <w:numFmt w:val="bullet"/>
      <w:lvlText w:val=""/>
      <w:lvlJc w:val="left"/>
      <w:pPr>
        <w:ind w:left="14450" w:hanging="360"/>
      </w:pPr>
      <w:rPr>
        <w:rFonts w:ascii="Wingdings" w:hAnsi="Wingdings" w:hint="default"/>
      </w:rPr>
    </w:lvl>
    <w:lvl w:ilvl="6" w:tplc="04260001">
      <w:start w:val="1"/>
      <w:numFmt w:val="bullet"/>
      <w:lvlText w:val=""/>
      <w:lvlJc w:val="left"/>
      <w:pPr>
        <w:ind w:left="15170" w:hanging="360"/>
      </w:pPr>
      <w:rPr>
        <w:rFonts w:ascii="Symbol" w:hAnsi="Symbol" w:hint="default"/>
      </w:rPr>
    </w:lvl>
    <w:lvl w:ilvl="7" w:tplc="04260003">
      <w:start w:val="1"/>
      <w:numFmt w:val="bullet"/>
      <w:lvlText w:val="o"/>
      <w:lvlJc w:val="left"/>
      <w:pPr>
        <w:ind w:left="15890" w:hanging="360"/>
      </w:pPr>
      <w:rPr>
        <w:rFonts w:ascii="Courier New" w:hAnsi="Courier New" w:cs="Courier New" w:hint="default"/>
      </w:rPr>
    </w:lvl>
    <w:lvl w:ilvl="8" w:tplc="04260005">
      <w:start w:val="1"/>
      <w:numFmt w:val="bullet"/>
      <w:lvlText w:val=""/>
      <w:lvlJc w:val="left"/>
      <w:pPr>
        <w:ind w:left="16610" w:hanging="360"/>
      </w:pPr>
      <w:rPr>
        <w:rFonts w:ascii="Wingdings" w:hAnsi="Wingdings" w:hint="default"/>
      </w:rPr>
    </w:lvl>
  </w:abstractNum>
  <w:abstractNum w:abstractNumId="3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8"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42"/>
  </w:num>
  <w:num w:numId="4">
    <w:abstractNumId w:val="37"/>
  </w:num>
  <w:num w:numId="5">
    <w:abstractNumId w:val="33"/>
  </w:num>
  <w:num w:numId="6">
    <w:abstractNumId w:val="13"/>
  </w:num>
  <w:num w:numId="7">
    <w:abstractNumId w:val="34"/>
  </w:num>
  <w:num w:numId="8">
    <w:abstractNumId w:val="16"/>
  </w:num>
  <w:num w:numId="9">
    <w:abstractNumId w:val="1"/>
  </w:num>
  <w:num w:numId="10">
    <w:abstractNumId w:val="15"/>
  </w:num>
  <w:num w:numId="11">
    <w:abstractNumId w:val="7"/>
  </w:num>
  <w:num w:numId="12">
    <w:abstractNumId w:val="4"/>
  </w:num>
  <w:num w:numId="13">
    <w:abstractNumId w:val="36"/>
  </w:num>
  <w:num w:numId="14">
    <w:abstractNumId w:val="32"/>
  </w:num>
  <w:num w:numId="15">
    <w:abstractNumId w:val="39"/>
  </w:num>
  <w:num w:numId="16">
    <w:abstractNumId w:val="30"/>
  </w:num>
  <w:num w:numId="17">
    <w:abstractNumId w:val="35"/>
  </w:num>
  <w:num w:numId="18">
    <w:abstractNumId w:val="2"/>
  </w:num>
  <w:num w:numId="19">
    <w:abstractNumId w:val="11"/>
  </w:num>
  <w:num w:numId="20">
    <w:abstractNumId w:val="18"/>
  </w:num>
  <w:num w:numId="21">
    <w:abstractNumId w:val="26"/>
  </w:num>
  <w:num w:numId="22">
    <w:abstractNumId w:val="41"/>
  </w:num>
  <w:num w:numId="23">
    <w:abstractNumId w:val="8"/>
  </w:num>
  <w:num w:numId="24">
    <w:abstractNumId w:val="29"/>
  </w:num>
  <w:num w:numId="25">
    <w:abstractNumId w:val="14"/>
  </w:num>
  <w:num w:numId="26">
    <w:abstractNumId w:val="24"/>
  </w:num>
  <w:num w:numId="27">
    <w:abstractNumId w:val="38"/>
  </w:num>
  <w:num w:numId="28">
    <w:abstractNumId w:val="20"/>
  </w:num>
  <w:num w:numId="29">
    <w:abstractNumId w:val="28"/>
  </w:num>
  <w:num w:numId="30">
    <w:abstractNumId w:val="27"/>
  </w:num>
  <w:num w:numId="31">
    <w:abstractNumId w:val="0"/>
  </w:num>
  <w:num w:numId="32">
    <w:abstractNumId w:val="43"/>
  </w:num>
  <w:num w:numId="33">
    <w:abstractNumId w:val="23"/>
  </w:num>
  <w:num w:numId="34">
    <w:abstractNumId w:val="3"/>
  </w:num>
  <w:num w:numId="35">
    <w:abstractNumId w:val="17"/>
  </w:num>
  <w:num w:numId="36">
    <w:abstractNumId w:val="31"/>
  </w:num>
  <w:num w:numId="37">
    <w:abstractNumId w:val="25"/>
  </w:num>
  <w:num w:numId="38">
    <w:abstractNumId w:val="1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6"/>
  </w:num>
  <w:num w:numId="42">
    <w:abstractNumId w:val="19"/>
  </w:num>
  <w:num w:numId="43">
    <w:abstractNumId w:val="21"/>
  </w:num>
  <w:num w:numId="44">
    <w:abstractNumId w:val="9"/>
  </w:num>
  <w:num w:numId="45">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4FDE"/>
    <w:rsid w:val="00006BEF"/>
    <w:rsid w:val="00006EE6"/>
    <w:rsid w:val="0000712E"/>
    <w:rsid w:val="00011DDF"/>
    <w:rsid w:val="00012631"/>
    <w:rsid w:val="00012EFC"/>
    <w:rsid w:val="000132C2"/>
    <w:rsid w:val="00013AAA"/>
    <w:rsid w:val="00013BA1"/>
    <w:rsid w:val="000157B2"/>
    <w:rsid w:val="00017C2F"/>
    <w:rsid w:val="00017D2C"/>
    <w:rsid w:val="0002055A"/>
    <w:rsid w:val="00020740"/>
    <w:rsid w:val="000215DE"/>
    <w:rsid w:val="000219C3"/>
    <w:rsid w:val="000228A5"/>
    <w:rsid w:val="000251FF"/>
    <w:rsid w:val="000257FD"/>
    <w:rsid w:val="00025CDF"/>
    <w:rsid w:val="000269F7"/>
    <w:rsid w:val="00027460"/>
    <w:rsid w:val="0003049D"/>
    <w:rsid w:val="000304A4"/>
    <w:rsid w:val="0003090C"/>
    <w:rsid w:val="000318B9"/>
    <w:rsid w:val="00031B1F"/>
    <w:rsid w:val="00032630"/>
    <w:rsid w:val="00032C33"/>
    <w:rsid w:val="000353BE"/>
    <w:rsid w:val="0003564D"/>
    <w:rsid w:val="00037668"/>
    <w:rsid w:val="00042D76"/>
    <w:rsid w:val="0004401A"/>
    <w:rsid w:val="00044953"/>
    <w:rsid w:val="0004574C"/>
    <w:rsid w:val="0004718B"/>
    <w:rsid w:val="000527B5"/>
    <w:rsid w:val="0005746B"/>
    <w:rsid w:val="00057980"/>
    <w:rsid w:val="00057AD8"/>
    <w:rsid w:val="00062C1A"/>
    <w:rsid w:val="00063252"/>
    <w:rsid w:val="000633A7"/>
    <w:rsid w:val="00064964"/>
    <w:rsid w:val="00065B91"/>
    <w:rsid w:val="00066D20"/>
    <w:rsid w:val="00070DE7"/>
    <w:rsid w:val="0007231C"/>
    <w:rsid w:val="0007321B"/>
    <w:rsid w:val="0007387C"/>
    <w:rsid w:val="00074163"/>
    <w:rsid w:val="0008003D"/>
    <w:rsid w:val="000823FD"/>
    <w:rsid w:val="00083731"/>
    <w:rsid w:val="00085A64"/>
    <w:rsid w:val="00085ADD"/>
    <w:rsid w:val="00087733"/>
    <w:rsid w:val="00087E56"/>
    <w:rsid w:val="00090DCA"/>
    <w:rsid w:val="000931B6"/>
    <w:rsid w:val="00094B81"/>
    <w:rsid w:val="00094C85"/>
    <w:rsid w:val="00095595"/>
    <w:rsid w:val="00096209"/>
    <w:rsid w:val="000975DA"/>
    <w:rsid w:val="000978E9"/>
    <w:rsid w:val="000A00B7"/>
    <w:rsid w:val="000A06B1"/>
    <w:rsid w:val="000A450C"/>
    <w:rsid w:val="000A555C"/>
    <w:rsid w:val="000A71D5"/>
    <w:rsid w:val="000B132C"/>
    <w:rsid w:val="000B47DF"/>
    <w:rsid w:val="000B5BD7"/>
    <w:rsid w:val="000C33E7"/>
    <w:rsid w:val="000C41AA"/>
    <w:rsid w:val="000C573B"/>
    <w:rsid w:val="000D05E5"/>
    <w:rsid w:val="000D08A8"/>
    <w:rsid w:val="000D08E6"/>
    <w:rsid w:val="000D1A6B"/>
    <w:rsid w:val="000D1E70"/>
    <w:rsid w:val="000D397C"/>
    <w:rsid w:val="000D39E6"/>
    <w:rsid w:val="000D4FE4"/>
    <w:rsid w:val="000E03F8"/>
    <w:rsid w:val="000E041F"/>
    <w:rsid w:val="000E6551"/>
    <w:rsid w:val="000E674F"/>
    <w:rsid w:val="000E6F18"/>
    <w:rsid w:val="000E75BC"/>
    <w:rsid w:val="000E7EAA"/>
    <w:rsid w:val="000F0401"/>
    <w:rsid w:val="000F539E"/>
    <w:rsid w:val="000F75BC"/>
    <w:rsid w:val="000F78BC"/>
    <w:rsid w:val="001017C1"/>
    <w:rsid w:val="00103CD1"/>
    <w:rsid w:val="00104DB4"/>
    <w:rsid w:val="001051F3"/>
    <w:rsid w:val="00105A5B"/>
    <w:rsid w:val="001077D0"/>
    <w:rsid w:val="00107AB6"/>
    <w:rsid w:val="00110EF3"/>
    <w:rsid w:val="00113E5A"/>
    <w:rsid w:val="001159EB"/>
    <w:rsid w:val="00115B6B"/>
    <w:rsid w:val="00117EA8"/>
    <w:rsid w:val="00121080"/>
    <w:rsid w:val="00121A41"/>
    <w:rsid w:val="00122331"/>
    <w:rsid w:val="00124DB4"/>
    <w:rsid w:val="00127452"/>
    <w:rsid w:val="00130538"/>
    <w:rsid w:val="0013059A"/>
    <w:rsid w:val="0013422D"/>
    <w:rsid w:val="00134FB5"/>
    <w:rsid w:val="001375D7"/>
    <w:rsid w:val="001404D1"/>
    <w:rsid w:val="00140D8E"/>
    <w:rsid w:val="0014343B"/>
    <w:rsid w:val="001459A9"/>
    <w:rsid w:val="00146032"/>
    <w:rsid w:val="00146FCE"/>
    <w:rsid w:val="00147519"/>
    <w:rsid w:val="001478A2"/>
    <w:rsid w:val="0015370F"/>
    <w:rsid w:val="001545E6"/>
    <w:rsid w:val="001557C3"/>
    <w:rsid w:val="00155FCC"/>
    <w:rsid w:val="0015675D"/>
    <w:rsid w:val="0015764C"/>
    <w:rsid w:val="00162506"/>
    <w:rsid w:val="00162F12"/>
    <w:rsid w:val="001632F6"/>
    <w:rsid w:val="0016371A"/>
    <w:rsid w:val="001647CC"/>
    <w:rsid w:val="00165F9A"/>
    <w:rsid w:val="00166BE5"/>
    <w:rsid w:val="001676BF"/>
    <w:rsid w:val="00167DA1"/>
    <w:rsid w:val="00167F45"/>
    <w:rsid w:val="00171FFA"/>
    <w:rsid w:val="001731D3"/>
    <w:rsid w:val="00177AEB"/>
    <w:rsid w:val="001819CA"/>
    <w:rsid w:val="00184609"/>
    <w:rsid w:val="00184A6A"/>
    <w:rsid w:val="00184EC4"/>
    <w:rsid w:val="001856E9"/>
    <w:rsid w:val="0018702A"/>
    <w:rsid w:val="00190643"/>
    <w:rsid w:val="001917C0"/>
    <w:rsid w:val="00191BAB"/>
    <w:rsid w:val="00192863"/>
    <w:rsid w:val="00193D77"/>
    <w:rsid w:val="00194847"/>
    <w:rsid w:val="00196DA4"/>
    <w:rsid w:val="00197524"/>
    <w:rsid w:val="00197D68"/>
    <w:rsid w:val="001A0360"/>
    <w:rsid w:val="001A4F2D"/>
    <w:rsid w:val="001A618C"/>
    <w:rsid w:val="001B099B"/>
    <w:rsid w:val="001B4F00"/>
    <w:rsid w:val="001B5DFE"/>
    <w:rsid w:val="001C1E35"/>
    <w:rsid w:val="001C2680"/>
    <w:rsid w:val="001C30CF"/>
    <w:rsid w:val="001C5294"/>
    <w:rsid w:val="001C57D6"/>
    <w:rsid w:val="001C59F4"/>
    <w:rsid w:val="001C623F"/>
    <w:rsid w:val="001D0975"/>
    <w:rsid w:val="001D7A7B"/>
    <w:rsid w:val="001E0917"/>
    <w:rsid w:val="001E0E95"/>
    <w:rsid w:val="001E2290"/>
    <w:rsid w:val="001E49F7"/>
    <w:rsid w:val="001E5678"/>
    <w:rsid w:val="001E7FA1"/>
    <w:rsid w:val="001F04AE"/>
    <w:rsid w:val="001F19AC"/>
    <w:rsid w:val="001F1F11"/>
    <w:rsid w:val="001F785B"/>
    <w:rsid w:val="001F7EAA"/>
    <w:rsid w:val="001F7F08"/>
    <w:rsid w:val="00203BA8"/>
    <w:rsid w:val="00204A5A"/>
    <w:rsid w:val="00205E9F"/>
    <w:rsid w:val="002067DB"/>
    <w:rsid w:val="002126B0"/>
    <w:rsid w:val="0021373A"/>
    <w:rsid w:val="00214CE7"/>
    <w:rsid w:val="0021616F"/>
    <w:rsid w:val="002172EC"/>
    <w:rsid w:val="00220186"/>
    <w:rsid w:val="0022145E"/>
    <w:rsid w:val="00221F61"/>
    <w:rsid w:val="002229E2"/>
    <w:rsid w:val="0022399F"/>
    <w:rsid w:val="00224946"/>
    <w:rsid w:val="00225D8D"/>
    <w:rsid w:val="00230186"/>
    <w:rsid w:val="00230D5C"/>
    <w:rsid w:val="00230DDA"/>
    <w:rsid w:val="00233D5C"/>
    <w:rsid w:val="00234046"/>
    <w:rsid w:val="00236BEC"/>
    <w:rsid w:val="002407C3"/>
    <w:rsid w:val="00240929"/>
    <w:rsid w:val="00243AC0"/>
    <w:rsid w:val="00243D53"/>
    <w:rsid w:val="002440F6"/>
    <w:rsid w:val="0024481F"/>
    <w:rsid w:val="00245479"/>
    <w:rsid w:val="002456D5"/>
    <w:rsid w:val="00250414"/>
    <w:rsid w:val="00252830"/>
    <w:rsid w:val="00253CD8"/>
    <w:rsid w:val="00253D45"/>
    <w:rsid w:val="0025512E"/>
    <w:rsid w:val="00257997"/>
    <w:rsid w:val="00262ADA"/>
    <w:rsid w:val="00263A4D"/>
    <w:rsid w:val="00265D72"/>
    <w:rsid w:val="00266F24"/>
    <w:rsid w:val="0026718D"/>
    <w:rsid w:val="0027001A"/>
    <w:rsid w:val="00270069"/>
    <w:rsid w:val="00270D61"/>
    <w:rsid w:val="00270E4E"/>
    <w:rsid w:val="00271208"/>
    <w:rsid w:val="0027141C"/>
    <w:rsid w:val="0027263A"/>
    <w:rsid w:val="002733C1"/>
    <w:rsid w:val="00273E4D"/>
    <w:rsid w:val="00273EBA"/>
    <w:rsid w:val="00274859"/>
    <w:rsid w:val="00276388"/>
    <w:rsid w:val="00281C13"/>
    <w:rsid w:val="002853B6"/>
    <w:rsid w:val="00285B77"/>
    <w:rsid w:val="00286D2C"/>
    <w:rsid w:val="00290A4F"/>
    <w:rsid w:val="00290C14"/>
    <w:rsid w:val="00293525"/>
    <w:rsid w:val="00294DC1"/>
    <w:rsid w:val="0029526C"/>
    <w:rsid w:val="00295C3B"/>
    <w:rsid w:val="0029675B"/>
    <w:rsid w:val="00296A95"/>
    <w:rsid w:val="002977CF"/>
    <w:rsid w:val="002A0538"/>
    <w:rsid w:val="002A0C5E"/>
    <w:rsid w:val="002A2270"/>
    <w:rsid w:val="002A48B0"/>
    <w:rsid w:val="002A6D81"/>
    <w:rsid w:val="002B0DF6"/>
    <w:rsid w:val="002B13AF"/>
    <w:rsid w:val="002B32C0"/>
    <w:rsid w:val="002B3DCB"/>
    <w:rsid w:val="002B483B"/>
    <w:rsid w:val="002B7F9A"/>
    <w:rsid w:val="002C2FB7"/>
    <w:rsid w:val="002C3253"/>
    <w:rsid w:val="002C38B6"/>
    <w:rsid w:val="002C5CC9"/>
    <w:rsid w:val="002C5D19"/>
    <w:rsid w:val="002C77A4"/>
    <w:rsid w:val="002D10E8"/>
    <w:rsid w:val="002D1414"/>
    <w:rsid w:val="002D16AC"/>
    <w:rsid w:val="002D5A4C"/>
    <w:rsid w:val="002E0B79"/>
    <w:rsid w:val="002E0C5E"/>
    <w:rsid w:val="002E5BF8"/>
    <w:rsid w:val="002E6072"/>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08E0"/>
    <w:rsid w:val="0031117E"/>
    <w:rsid w:val="0031170D"/>
    <w:rsid w:val="0031205B"/>
    <w:rsid w:val="003128FF"/>
    <w:rsid w:val="00312EB8"/>
    <w:rsid w:val="003149FD"/>
    <w:rsid w:val="003157B9"/>
    <w:rsid w:val="00315F12"/>
    <w:rsid w:val="00316994"/>
    <w:rsid w:val="00320FEB"/>
    <w:rsid w:val="00324ACF"/>
    <w:rsid w:val="00325BC4"/>
    <w:rsid w:val="00326355"/>
    <w:rsid w:val="00330C0A"/>
    <w:rsid w:val="00332810"/>
    <w:rsid w:val="00333D58"/>
    <w:rsid w:val="00337DB0"/>
    <w:rsid w:val="00341849"/>
    <w:rsid w:val="00341B5B"/>
    <w:rsid w:val="003420D1"/>
    <w:rsid w:val="00342B0B"/>
    <w:rsid w:val="0034468A"/>
    <w:rsid w:val="0034537A"/>
    <w:rsid w:val="003512DF"/>
    <w:rsid w:val="00354663"/>
    <w:rsid w:val="003605AF"/>
    <w:rsid w:val="003611DE"/>
    <w:rsid w:val="00365C4D"/>
    <w:rsid w:val="0036646A"/>
    <w:rsid w:val="00371350"/>
    <w:rsid w:val="003731BF"/>
    <w:rsid w:val="00373FAD"/>
    <w:rsid w:val="0037431A"/>
    <w:rsid w:val="0037445F"/>
    <w:rsid w:val="003746EE"/>
    <w:rsid w:val="00376E4A"/>
    <w:rsid w:val="003801B6"/>
    <w:rsid w:val="0038068E"/>
    <w:rsid w:val="003808CD"/>
    <w:rsid w:val="0038480F"/>
    <w:rsid w:val="003849E3"/>
    <w:rsid w:val="00384D73"/>
    <w:rsid w:val="003855BF"/>
    <w:rsid w:val="00387559"/>
    <w:rsid w:val="003878F1"/>
    <w:rsid w:val="00390E13"/>
    <w:rsid w:val="003913E3"/>
    <w:rsid w:val="003947E0"/>
    <w:rsid w:val="00394B15"/>
    <w:rsid w:val="003A1F6D"/>
    <w:rsid w:val="003A28F7"/>
    <w:rsid w:val="003A41EB"/>
    <w:rsid w:val="003A4323"/>
    <w:rsid w:val="003A50C0"/>
    <w:rsid w:val="003B0037"/>
    <w:rsid w:val="003B0E9A"/>
    <w:rsid w:val="003B477D"/>
    <w:rsid w:val="003B503F"/>
    <w:rsid w:val="003B59DB"/>
    <w:rsid w:val="003C1CF9"/>
    <w:rsid w:val="003C1E22"/>
    <w:rsid w:val="003C1EB5"/>
    <w:rsid w:val="003C3B34"/>
    <w:rsid w:val="003C52C8"/>
    <w:rsid w:val="003C5410"/>
    <w:rsid w:val="003C5B56"/>
    <w:rsid w:val="003C6127"/>
    <w:rsid w:val="003C62E7"/>
    <w:rsid w:val="003C6DC6"/>
    <w:rsid w:val="003C79A7"/>
    <w:rsid w:val="003C7D0B"/>
    <w:rsid w:val="003D0215"/>
    <w:rsid w:val="003D0340"/>
    <w:rsid w:val="003D03D7"/>
    <w:rsid w:val="003D0C88"/>
    <w:rsid w:val="003D3330"/>
    <w:rsid w:val="003D38BE"/>
    <w:rsid w:val="003D3D15"/>
    <w:rsid w:val="003D526D"/>
    <w:rsid w:val="003D5E11"/>
    <w:rsid w:val="003D6852"/>
    <w:rsid w:val="003E056C"/>
    <w:rsid w:val="003E7367"/>
    <w:rsid w:val="003E76C8"/>
    <w:rsid w:val="003F2991"/>
    <w:rsid w:val="003F3462"/>
    <w:rsid w:val="003F4925"/>
    <w:rsid w:val="003F4ADD"/>
    <w:rsid w:val="003F4E81"/>
    <w:rsid w:val="003F67F2"/>
    <w:rsid w:val="003F7416"/>
    <w:rsid w:val="004000D0"/>
    <w:rsid w:val="004001CA"/>
    <w:rsid w:val="004022B4"/>
    <w:rsid w:val="00403236"/>
    <w:rsid w:val="004053E4"/>
    <w:rsid w:val="00405769"/>
    <w:rsid w:val="00405AA7"/>
    <w:rsid w:val="00407A3D"/>
    <w:rsid w:val="00407AB5"/>
    <w:rsid w:val="00410C6A"/>
    <w:rsid w:val="004119A0"/>
    <w:rsid w:val="00411A28"/>
    <w:rsid w:val="00411E94"/>
    <w:rsid w:val="0041379A"/>
    <w:rsid w:val="00414D4B"/>
    <w:rsid w:val="0041560A"/>
    <w:rsid w:val="00420B6D"/>
    <w:rsid w:val="00420DA8"/>
    <w:rsid w:val="00421FD1"/>
    <w:rsid w:val="00422334"/>
    <w:rsid w:val="00430BC7"/>
    <w:rsid w:val="0043193C"/>
    <w:rsid w:val="0043383C"/>
    <w:rsid w:val="00433CD5"/>
    <w:rsid w:val="00434C70"/>
    <w:rsid w:val="00435CC4"/>
    <w:rsid w:val="004362DF"/>
    <w:rsid w:val="00436D75"/>
    <w:rsid w:val="004375E9"/>
    <w:rsid w:val="00437A3B"/>
    <w:rsid w:val="00442A08"/>
    <w:rsid w:val="00443275"/>
    <w:rsid w:val="004432B6"/>
    <w:rsid w:val="00444B55"/>
    <w:rsid w:val="00446094"/>
    <w:rsid w:val="004474BB"/>
    <w:rsid w:val="00452D56"/>
    <w:rsid w:val="00456640"/>
    <w:rsid w:val="00457EF1"/>
    <w:rsid w:val="00460323"/>
    <w:rsid w:val="004619E6"/>
    <w:rsid w:val="004640C0"/>
    <w:rsid w:val="00467802"/>
    <w:rsid w:val="004714ED"/>
    <w:rsid w:val="00473616"/>
    <w:rsid w:val="00473CF0"/>
    <w:rsid w:val="00474978"/>
    <w:rsid w:val="0047673F"/>
    <w:rsid w:val="004830F3"/>
    <w:rsid w:val="00484BFE"/>
    <w:rsid w:val="004855A3"/>
    <w:rsid w:val="00487AB0"/>
    <w:rsid w:val="00490EBB"/>
    <w:rsid w:val="00491E67"/>
    <w:rsid w:val="00492023"/>
    <w:rsid w:val="00492360"/>
    <w:rsid w:val="0049402F"/>
    <w:rsid w:val="00496087"/>
    <w:rsid w:val="004A1BB6"/>
    <w:rsid w:val="004A76D8"/>
    <w:rsid w:val="004A7B36"/>
    <w:rsid w:val="004B2C72"/>
    <w:rsid w:val="004B3CA6"/>
    <w:rsid w:val="004B66F4"/>
    <w:rsid w:val="004B73DE"/>
    <w:rsid w:val="004C00CE"/>
    <w:rsid w:val="004C11BE"/>
    <w:rsid w:val="004C3778"/>
    <w:rsid w:val="004C3A31"/>
    <w:rsid w:val="004C4C45"/>
    <w:rsid w:val="004C788C"/>
    <w:rsid w:val="004D0EB8"/>
    <w:rsid w:val="004D21EF"/>
    <w:rsid w:val="004D24BD"/>
    <w:rsid w:val="004D3EE7"/>
    <w:rsid w:val="004D6424"/>
    <w:rsid w:val="004D66A3"/>
    <w:rsid w:val="004D6B45"/>
    <w:rsid w:val="004E0ED2"/>
    <w:rsid w:val="004E2985"/>
    <w:rsid w:val="004E557F"/>
    <w:rsid w:val="004F24CA"/>
    <w:rsid w:val="004F2AD0"/>
    <w:rsid w:val="004F36F3"/>
    <w:rsid w:val="004F46BD"/>
    <w:rsid w:val="004F511B"/>
    <w:rsid w:val="004F7A09"/>
    <w:rsid w:val="00500D40"/>
    <w:rsid w:val="005011C0"/>
    <w:rsid w:val="005024DD"/>
    <w:rsid w:val="00503E87"/>
    <w:rsid w:val="00507B74"/>
    <w:rsid w:val="005101A3"/>
    <w:rsid w:val="005116D7"/>
    <w:rsid w:val="00512864"/>
    <w:rsid w:val="005137EE"/>
    <w:rsid w:val="005160EE"/>
    <w:rsid w:val="00521942"/>
    <w:rsid w:val="0052216A"/>
    <w:rsid w:val="0052571A"/>
    <w:rsid w:val="00527303"/>
    <w:rsid w:val="00527525"/>
    <w:rsid w:val="0053173B"/>
    <w:rsid w:val="00534305"/>
    <w:rsid w:val="0053435E"/>
    <w:rsid w:val="005349D8"/>
    <w:rsid w:val="00534B98"/>
    <w:rsid w:val="005353CB"/>
    <w:rsid w:val="00535D3D"/>
    <w:rsid w:val="005369C9"/>
    <w:rsid w:val="00536ADE"/>
    <w:rsid w:val="00537C83"/>
    <w:rsid w:val="00541418"/>
    <w:rsid w:val="00541EF4"/>
    <w:rsid w:val="00544EF8"/>
    <w:rsid w:val="0054631A"/>
    <w:rsid w:val="00546431"/>
    <w:rsid w:val="0054718C"/>
    <w:rsid w:val="00547805"/>
    <w:rsid w:val="00554C25"/>
    <w:rsid w:val="00556D9C"/>
    <w:rsid w:val="00557BA9"/>
    <w:rsid w:val="005622D4"/>
    <w:rsid w:val="00562645"/>
    <w:rsid w:val="00562847"/>
    <w:rsid w:val="00565C86"/>
    <w:rsid w:val="005669BA"/>
    <w:rsid w:val="00566EF3"/>
    <w:rsid w:val="00574064"/>
    <w:rsid w:val="00575FB7"/>
    <w:rsid w:val="00575FD0"/>
    <w:rsid w:val="00576B45"/>
    <w:rsid w:val="00580C15"/>
    <w:rsid w:val="0058256A"/>
    <w:rsid w:val="00583818"/>
    <w:rsid w:val="00584275"/>
    <w:rsid w:val="005850D7"/>
    <w:rsid w:val="00587485"/>
    <w:rsid w:val="00590051"/>
    <w:rsid w:val="005902E5"/>
    <w:rsid w:val="00594E9A"/>
    <w:rsid w:val="005A1D90"/>
    <w:rsid w:val="005B17DC"/>
    <w:rsid w:val="005B26E7"/>
    <w:rsid w:val="005B3180"/>
    <w:rsid w:val="005B33C9"/>
    <w:rsid w:val="005B46EC"/>
    <w:rsid w:val="005B5886"/>
    <w:rsid w:val="005B5DA6"/>
    <w:rsid w:val="005B5F25"/>
    <w:rsid w:val="005B7EE1"/>
    <w:rsid w:val="005C26DB"/>
    <w:rsid w:val="005C3638"/>
    <w:rsid w:val="005C4751"/>
    <w:rsid w:val="005C55E6"/>
    <w:rsid w:val="005C5CE0"/>
    <w:rsid w:val="005D13A5"/>
    <w:rsid w:val="005D2BED"/>
    <w:rsid w:val="005D5AB2"/>
    <w:rsid w:val="005D6F7F"/>
    <w:rsid w:val="005E0BC2"/>
    <w:rsid w:val="005E1769"/>
    <w:rsid w:val="005E1A7F"/>
    <w:rsid w:val="005E20A6"/>
    <w:rsid w:val="005E239E"/>
    <w:rsid w:val="005E2D8D"/>
    <w:rsid w:val="005E48CF"/>
    <w:rsid w:val="005E5AE1"/>
    <w:rsid w:val="005F0174"/>
    <w:rsid w:val="005F19E3"/>
    <w:rsid w:val="005F1DCE"/>
    <w:rsid w:val="005F2A12"/>
    <w:rsid w:val="005F31ED"/>
    <w:rsid w:val="005F4847"/>
    <w:rsid w:val="005F579E"/>
    <w:rsid w:val="00600132"/>
    <w:rsid w:val="00600CC9"/>
    <w:rsid w:val="00600D74"/>
    <w:rsid w:val="00601C65"/>
    <w:rsid w:val="00601EA7"/>
    <w:rsid w:val="00604C2C"/>
    <w:rsid w:val="00605D3D"/>
    <w:rsid w:val="00606925"/>
    <w:rsid w:val="0060729E"/>
    <w:rsid w:val="006105FE"/>
    <w:rsid w:val="006106D7"/>
    <w:rsid w:val="00610C4F"/>
    <w:rsid w:val="00611565"/>
    <w:rsid w:val="0061223D"/>
    <w:rsid w:val="00614A85"/>
    <w:rsid w:val="006200AC"/>
    <w:rsid w:val="00620EEC"/>
    <w:rsid w:val="006214DB"/>
    <w:rsid w:val="006215E1"/>
    <w:rsid w:val="006228EA"/>
    <w:rsid w:val="00622C5A"/>
    <w:rsid w:val="00623058"/>
    <w:rsid w:val="00625413"/>
    <w:rsid w:val="0062657B"/>
    <w:rsid w:val="006301B8"/>
    <w:rsid w:val="006315A9"/>
    <w:rsid w:val="00632986"/>
    <w:rsid w:val="00633579"/>
    <w:rsid w:val="0063625B"/>
    <w:rsid w:val="0063736B"/>
    <w:rsid w:val="00642543"/>
    <w:rsid w:val="006428B0"/>
    <w:rsid w:val="00642F3C"/>
    <w:rsid w:val="006434AB"/>
    <w:rsid w:val="00645073"/>
    <w:rsid w:val="00646CD4"/>
    <w:rsid w:val="00647552"/>
    <w:rsid w:val="006506E3"/>
    <w:rsid w:val="006547C4"/>
    <w:rsid w:val="0065497A"/>
    <w:rsid w:val="0065632C"/>
    <w:rsid w:val="00661791"/>
    <w:rsid w:val="006623A0"/>
    <w:rsid w:val="0066578E"/>
    <w:rsid w:val="00666DDE"/>
    <w:rsid w:val="00671429"/>
    <w:rsid w:val="00671F9D"/>
    <w:rsid w:val="006734AF"/>
    <w:rsid w:val="0068002B"/>
    <w:rsid w:val="00680C6D"/>
    <w:rsid w:val="00682ECA"/>
    <w:rsid w:val="006834B2"/>
    <w:rsid w:val="00684025"/>
    <w:rsid w:val="0068659B"/>
    <w:rsid w:val="0069063A"/>
    <w:rsid w:val="00692660"/>
    <w:rsid w:val="00692CB6"/>
    <w:rsid w:val="00694CD0"/>
    <w:rsid w:val="00697458"/>
    <w:rsid w:val="006A08A6"/>
    <w:rsid w:val="006A33B8"/>
    <w:rsid w:val="006A57E1"/>
    <w:rsid w:val="006A5DA6"/>
    <w:rsid w:val="006A6139"/>
    <w:rsid w:val="006A66B3"/>
    <w:rsid w:val="006B0B22"/>
    <w:rsid w:val="006B0DF3"/>
    <w:rsid w:val="006B1028"/>
    <w:rsid w:val="006B3F77"/>
    <w:rsid w:val="006B6C2B"/>
    <w:rsid w:val="006B7DE9"/>
    <w:rsid w:val="006C0D4E"/>
    <w:rsid w:val="006C117B"/>
    <w:rsid w:val="006C1BE1"/>
    <w:rsid w:val="006C2420"/>
    <w:rsid w:val="006C25A9"/>
    <w:rsid w:val="006C321C"/>
    <w:rsid w:val="006C5F17"/>
    <w:rsid w:val="006C6621"/>
    <w:rsid w:val="006C66D6"/>
    <w:rsid w:val="006C768F"/>
    <w:rsid w:val="006C7B17"/>
    <w:rsid w:val="006D1E07"/>
    <w:rsid w:val="006D355E"/>
    <w:rsid w:val="006D687B"/>
    <w:rsid w:val="006D695F"/>
    <w:rsid w:val="006E0362"/>
    <w:rsid w:val="006E06BE"/>
    <w:rsid w:val="006E1657"/>
    <w:rsid w:val="006E1C50"/>
    <w:rsid w:val="006F19C0"/>
    <w:rsid w:val="006F2DA9"/>
    <w:rsid w:val="006F668E"/>
    <w:rsid w:val="006F6ED9"/>
    <w:rsid w:val="006F7C2A"/>
    <w:rsid w:val="006F7C44"/>
    <w:rsid w:val="00700526"/>
    <w:rsid w:val="007023CE"/>
    <w:rsid w:val="0070267B"/>
    <w:rsid w:val="00706F62"/>
    <w:rsid w:val="007103AC"/>
    <w:rsid w:val="007106DC"/>
    <w:rsid w:val="0071283A"/>
    <w:rsid w:val="007156A9"/>
    <w:rsid w:val="007200BA"/>
    <w:rsid w:val="00720F70"/>
    <w:rsid w:val="007213C9"/>
    <w:rsid w:val="00722F45"/>
    <w:rsid w:val="0072445A"/>
    <w:rsid w:val="00734789"/>
    <w:rsid w:val="00736C6C"/>
    <w:rsid w:val="0074092C"/>
    <w:rsid w:val="007437A5"/>
    <w:rsid w:val="007466DA"/>
    <w:rsid w:val="00747BD8"/>
    <w:rsid w:val="0075009E"/>
    <w:rsid w:val="00750619"/>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72F8"/>
    <w:rsid w:val="00770531"/>
    <w:rsid w:val="00771311"/>
    <w:rsid w:val="00772B2C"/>
    <w:rsid w:val="0077491F"/>
    <w:rsid w:val="00775479"/>
    <w:rsid w:val="00775DE9"/>
    <w:rsid w:val="007760EF"/>
    <w:rsid w:val="007767C9"/>
    <w:rsid w:val="0078175F"/>
    <w:rsid w:val="0078290A"/>
    <w:rsid w:val="00783484"/>
    <w:rsid w:val="00783EDA"/>
    <w:rsid w:val="0078637C"/>
    <w:rsid w:val="007904AA"/>
    <w:rsid w:val="00791245"/>
    <w:rsid w:val="00794717"/>
    <w:rsid w:val="00794969"/>
    <w:rsid w:val="007965C1"/>
    <w:rsid w:val="007A0425"/>
    <w:rsid w:val="007A2CEF"/>
    <w:rsid w:val="007A57DD"/>
    <w:rsid w:val="007A7C28"/>
    <w:rsid w:val="007B0195"/>
    <w:rsid w:val="007B08CA"/>
    <w:rsid w:val="007B3921"/>
    <w:rsid w:val="007B461C"/>
    <w:rsid w:val="007B7ED7"/>
    <w:rsid w:val="007C107B"/>
    <w:rsid w:val="007C1733"/>
    <w:rsid w:val="007C1ECC"/>
    <w:rsid w:val="007C4036"/>
    <w:rsid w:val="007C7823"/>
    <w:rsid w:val="007D1FDF"/>
    <w:rsid w:val="007D4430"/>
    <w:rsid w:val="007D474A"/>
    <w:rsid w:val="007D50FC"/>
    <w:rsid w:val="007D5D91"/>
    <w:rsid w:val="007D7DCA"/>
    <w:rsid w:val="007E0689"/>
    <w:rsid w:val="007E1D1B"/>
    <w:rsid w:val="007E1E6C"/>
    <w:rsid w:val="007E2672"/>
    <w:rsid w:val="007E2720"/>
    <w:rsid w:val="007E3CE9"/>
    <w:rsid w:val="007E4210"/>
    <w:rsid w:val="007E5B87"/>
    <w:rsid w:val="007E6CEB"/>
    <w:rsid w:val="007E74A0"/>
    <w:rsid w:val="007F06C1"/>
    <w:rsid w:val="007F1497"/>
    <w:rsid w:val="007F2287"/>
    <w:rsid w:val="007F2E18"/>
    <w:rsid w:val="007F4818"/>
    <w:rsid w:val="007F551B"/>
    <w:rsid w:val="007F5BF3"/>
    <w:rsid w:val="008003BD"/>
    <w:rsid w:val="0080091A"/>
    <w:rsid w:val="00802FD4"/>
    <w:rsid w:val="00803054"/>
    <w:rsid w:val="00805108"/>
    <w:rsid w:val="008064CD"/>
    <w:rsid w:val="0080786B"/>
    <w:rsid w:val="00810272"/>
    <w:rsid w:val="00811753"/>
    <w:rsid w:val="00812A88"/>
    <w:rsid w:val="00813C3F"/>
    <w:rsid w:val="008148B4"/>
    <w:rsid w:val="00817518"/>
    <w:rsid w:val="00817522"/>
    <w:rsid w:val="00820F4D"/>
    <w:rsid w:val="008218A6"/>
    <w:rsid w:val="008236C9"/>
    <w:rsid w:val="00825136"/>
    <w:rsid w:val="00825C48"/>
    <w:rsid w:val="008263FD"/>
    <w:rsid w:val="00830E4E"/>
    <w:rsid w:val="00834E0C"/>
    <w:rsid w:val="0083618E"/>
    <w:rsid w:val="00836553"/>
    <w:rsid w:val="00837797"/>
    <w:rsid w:val="008408E3"/>
    <w:rsid w:val="00840F3E"/>
    <w:rsid w:val="008414FD"/>
    <w:rsid w:val="00841828"/>
    <w:rsid w:val="00841975"/>
    <w:rsid w:val="00841B2D"/>
    <w:rsid w:val="0084261B"/>
    <w:rsid w:val="00842D78"/>
    <w:rsid w:val="0084344D"/>
    <w:rsid w:val="0084374D"/>
    <w:rsid w:val="00843DA5"/>
    <w:rsid w:val="00845AAD"/>
    <w:rsid w:val="00846BC4"/>
    <w:rsid w:val="008472F6"/>
    <w:rsid w:val="0084761F"/>
    <w:rsid w:val="0085303F"/>
    <w:rsid w:val="008539C3"/>
    <w:rsid w:val="00854946"/>
    <w:rsid w:val="00855815"/>
    <w:rsid w:val="008562EF"/>
    <w:rsid w:val="0085774E"/>
    <w:rsid w:val="00857E65"/>
    <w:rsid w:val="00860058"/>
    <w:rsid w:val="0086208F"/>
    <w:rsid w:val="00862C71"/>
    <w:rsid w:val="008646F6"/>
    <w:rsid w:val="00864D8B"/>
    <w:rsid w:val="00865935"/>
    <w:rsid w:val="00865B53"/>
    <w:rsid w:val="008664B7"/>
    <w:rsid w:val="0087044C"/>
    <w:rsid w:val="00872AC6"/>
    <w:rsid w:val="008750DF"/>
    <w:rsid w:val="00876356"/>
    <w:rsid w:val="00877F03"/>
    <w:rsid w:val="008800B3"/>
    <w:rsid w:val="00882613"/>
    <w:rsid w:val="00884D54"/>
    <w:rsid w:val="00885C46"/>
    <w:rsid w:val="008860AF"/>
    <w:rsid w:val="008866AC"/>
    <w:rsid w:val="008871C9"/>
    <w:rsid w:val="00887ACC"/>
    <w:rsid w:val="00893004"/>
    <w:rsid w:val="008953E7"/>
    <w:rsid w:val="0089737C"/>
    <w:rsid w:val="008A0A8A"/>
    <w:rsid w:val="008A2D9D"/>
    <w:rsid w:val="008A2F32"/>
    <w:rsid w:val="008A330A"/>
    <w:rsid w:val="008A441F"/>
    <w:rsid w:val="008A4B6A"/>
    <w:rsid w:val="008A5CEC"/>
    <w:rsid w:val="008A6100"/>
    <w:rsid w:val="008B287F"/>
    <w:rsid w:val="008B2BAA"/>
    <w:rsid w:val="008B4361"/>
    <w:rsid w:val="008B4A16"/>
    <w:rsid w:val="008B6529"/>
    <w:rsid w:val="008B6B02"/>
    <w:rsid w:val="008C58B4"/>
    <w:rsid w:val="008C5AE6"/>
    <w:rsid w:val="008C640C"/>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725F"/>
    <w:rsid w:val="008E7FCF"/>
    <w:rsid w:val="008F0A01"/>
    <w:rsid w:val="008F1FA2"/>
    <w:rsid w:val="008F3589"/>
    <w:rsid w:val="008F446B"/>
    <w:rsid w:val="008F5736"/>
    <w:rsid w:val="008F5C2A"/>
    <w:rsid w:val="008F5C31"/>
    <w:rsid w:val="008F75FA"/>
    <w:rsid w:val="00902C62"/>
    <w:rsid w:val="0090653D"/>
    <w:rsid w:val="00906652"/>
    <w:rsid w:val="00906D1D"/>
    <w:rsid w:val="009071E7"/>
    <w:rsid w:val="00910D92"/>
    <w:rsid w:val="0091258E"/>
    <w:rsid w:val="009131F3"/>
    <w:rsid w:val="00920D45"/>
    <w:rsid w:val="009215AA"/>
    <w:rsid w:val="00921F7B"/>
    <w:rsid w:val="009221B0"/>
    <w:rsid w:val="00922E83"/>
    <w:rsid w:val="00923489"/>
    <w:rsid w:val="00923F63"/>
    <w:rsid w:val="00924478"/>
    <w:rsid w:val="00924CDE"/>
    <w:rsid w:val="0092538D"/>
    <w:rsid w:val="00930967"/>
    <w:rsid w:val="00931E22"/>
    <w:rsid w:val="00932DE0"/>
    <w:rsid w:val="009365E2"/>
    <w:rsid w:val="00936C66"/>
    <w:rsid w:val="009402EC"/>
    <w:rsid w:val="00946948"/>
    <w:rsid w:val="0095061E"/>
    <w:rsid w:val="00952D7B"/>
    <w:rsid w:val="009553E5"/>
    <w:rsid w:val="00960190"/>
    <w:rsid w:val="009620E8"/>
    <w:rsid w:val="009625A7"/>
    <w:rsid w:val="00962BA6"/>
    <w:rsid w:val="0096345B"/>
    <w:rsid w:val="009639E2"/>
    <w:rsid w:val="00963C88"/>
    <w:rsid w:val="009642D8"/>
    <w:rsid w:val="009647BA"/>
    <w:rsid w:val="009675D5"/>
    <w:rsid w:val="00970C7C"/>
    <w:rsid w:val="00970D31"/>
    <w:rsid w:val="00971140"/>
    <w:rsid w:val="009714C9"/>
    <w:rsid w:val="009716A3"/>
    <w:rsid w:val="00971F77"/>
    <w:rsid w:val="00972117"/>
    <w:rsid w:val="00975692"/>
    <w:rsid w:val="00976E86"/>
    <w:rsid w:val="00977195"/>
    <w:rsid w:val="00980B69"/>
    <w:rsid w:val="009811DA"/>
    <w:rsid w:val="00990AB7"/>
    <w:rsid w:val="00991528"/>
    <w:rsid w:val="0099155D"/>
    <w:rsid w:val="009931B2"/>
    <w:rsid w:val="00993FBE"/>
    <w:rsid w:val="0099449B"/>
    <w:rsid w:val="009944A3"/>
    <w:rsid w:val="0099491F"/>
    <w:rsid w:val="00996462"/>
    <w:rsid w:val="00996E5F"/>
    <w:rsid w:val="0099786C"/>
    <w:rsid w:val="009978AA"/>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CCE"/>
    <w:rsid w:val="009C776E"/>
    <w:rsid w:val="009D0523"/>
    <w:rsid w:val="009D1A52"/>
    <w:rsid w:val="009D1CD3"/>
    <w:rsid w:val="009D2277"/>
    <w:rsid w:val="009D51ED"/>
    <w:rsid w:val="009D55A3"/>
    <w:rsid w:val="009D5956"/>
    <w:rsid w:val="009D5A43"/>
    <w:rsid w:val="009D6CE8"/>
    <w:rsid w:val="009D70E1"/>
    <w:rsid w:val="009D7A0D"/>
    <w:rsid w:val="009E0BEA"/>
    <w:rsid w:val="009E0E2F"/>
    <w:rsid w:val="009F206D"/>
    <w:rsid w:val="009F27F4"/>
    <w:rsid w:val="009F335B"/>
    <w:rsid w:val="009F48BC"/>
    <w:rsid w:val="009F6A35"/>
    <w:rsid w:val="009F6BA4"/>
    <w:rsid w:val="00A0166A"/>
    <w:rsid w:val="00A01AE6"/>
    <w:rsid w:val="00A027D0"/>
    <w:rsid w:val="00A02FC2"/>
    <w:rsid w:val="00A044A5"/>
    <w:rsid w:val="00A04B6D"/>
    <w:rsid w:val="00A06378"/>
    <w:rsid w:val="00A065E3"/>
    <w:rsid w:val="00A07139"/>
    <w:rsid w:val="00A11AB2"/>
    <w:rsid w:val="00A11E7C"/>
    <w:rsid w:val="00A1335F"/>
    <w:rsid w:val="00A147E8"/>
    <w:rsid w:val="00A1636C"/>
    <w:rsid w:val="00A203E2"/>
    <w:rsid w:val="00A20D66"/>
    <w:rsid w:val="00A21993"/>
    <w:rsid w:val="00A22407"/>
    <w:rsid w:val="00A22DD8"/>
    <w:rsid w:val="00A24582"/>
    <w:rsid w:val="00A251A2"/>
    <w:rsid w:val="00A27116"/>
    <w:rsid w:val="00A2718C"/>
    <w:rsid w:val="00A30321"/>
    <w:rsid w:val="00A30A34"/>
    <w:rsid w:val="00A310D9"/>
    <w:rsid w:val="00A31334"/>
    <w:rsid w:val="00A31B6B"/>
    <w:rsid w:val="00A32C9B"/>
    <w:rsid w:val="00A338D9"/>
    <w:rsid w:val="00A33BC3"/>
    <w:rsid w:val="00A34024"/>
    <w:rsid w:val="00A341A5"/>
    <w:rsid w:val="00A34AB0"/>
    <w:rsid w:val="00A34EA5"/>
    <w:rsid w:val="00A34F4D"/>
    <w:rsid w:val="00A36B66"/>
    <w:rsid w:val="00A370D5"/>
    <w:rsid w:val="00A430CA"/>
    <w:rsid w:val="00A43706"/>
    <w:rsid w:val="00A43B75"/>
    <w:rsid w:val="00A4518B"/>
    <w:rsid w:val="00A46FA1"/>
    <w:rsid w:val="00A47228"/>
    <w:rsid w:val="00A511E7"/>
    <w:rsid w:val="00A532F4"/>
    <w:rsid w:val="00A57082"/>
    <w:rsid w:val="00A57FE5"/>
    <w:rsid w:val="00A62B80"/>
    <w:rsid w:val="00A6768F"/>
    <w:rsid w:val="00A723C7"/>
    <w:rsid w:val="00A72913"/>
    <w:rsid w:val="00A74C2F"/>
    <w:rsid w:val="00A74DDC"/>
    <w:rsid w:val="00A74EEB"/>
    <w:rsid w:val="00A7592D"/>
    <w:rsid w:val="00A80833"/>
    <w:rsid w:val="00A8206B"/>
    <w:rsid w:val="00A82503"/>
    <w:rsid w:val="00A83296"/>
    <w:rsid w:val="00A83498"/>
    <w:rsid w:val="00A84E67"/>
    <w:rsid w:val="00A86C96"/>
    <w:rsid w:val="00A9114C"/>
    <w:rsid w:val="00A9156B"/>
    <w:rsid w:val="00A919B8"/>
    <w:rsid w:val="00A956EE"/>
    <w:rsid w:val="00A964A8"/>
    <w:rsid w:val="00A97B52"/>
    <w:rsid w:val="00AA04D4"/>
    <w:rsid w:val="00AA0EDE"/>
    <w:rsid w:val="00AA194B"/>
    <w:rsid w:val="00AA25F8"/>
    <w:rsid w:val="00AA28F1"/>
    <w:rsid w:val="00AA4084"/>
    <w:rsid w:val="00AA4A34"/>
    <w:rsid w:val="00AA728B"/>
    <w:rsid w:val="00AB2505"/>
    <w:rsid w:val="00AB30E8"/>
    <w:rsid w:val="00AB47EB"/>
    <w:rsid w:val="00AB599D"/>
    <w:rsid w:val="00AC27BB"/>
    <w:rsid w:val="00AC31EE"/>
    <w:rsid w:val="00AC3FF0"/>
    <w:rsid w:val="00AC4369"/>
    <w:rsid w:val="00AC4EE9"/>
    <w:rsid w:val="00AC7492"/>
    <w:rsid w:val="00AD1183"/>
    <w:rsid w:val="00AD28F1"/>
    <w:rsid w:val="00AD3873"/>
    <w:rsid w:val="00AD48B8"/>
    <w:rsid w:val="00AD5B16"/>
    <w:rsid w:val="00AD6913"/>
    <w:rsid w:val="00AE04BE"/>
    <w:rsid w:val="00AE0D35"/>
    <w:rsid w:val="00AE5513"/>
    <w:rsid w:val="00AF00C3"/>
    <w:rsid w:val="00AF2A16"/>
    <w:rsid w:val="00AF6600"/>
    <w:rsid w:val="00AF6A56"/>
    <w:rsid w:val="00B02FCD"/>
    <w:rsid w:val="00B03CE9"/>
    <w:rsid w:val="00B03FE5"/>
    <w:rsid w:val="00B10B77"/>
    <w:rsid w:val="00B10CC2"/>
    <w:rsid w:val="00B10D17"/>
    <w:rsid w:val="00B14161"/>
    <w:rsid w:val="00B14F02"/>
    <w:rsid w:val="00B20924"/>
    <w:rsid w:val="00B21619"/>
    <w:rsid w:val="00B217A7"/>
    <w:rsid w:val="00B219A8"/>
    <w:rsid w:val="00B219D6"/>
    <w:rsid w:val="00B22729"/>
    <w:rsid w:val="00B23632"/>
    <w:rsid w:val="00B2371A"/>
    <w:rsid w:val="00B2470D"/>
    <w:rsid w:val="00B24C87"/>
    <w:rsid w:val="00B2543B"/>
    <w:rsid w:val="00B25652"/>
    <w:rsid w:val="00B25BE7"/>
    <w:rsid w:val="00B2647A"/>
    <w:rsid w:val="00B30851"/>
    <w:rsid w:val="00B331E5"/>
    <w:rsid w:val="00B35127"/>
    <w:rsid w:val="00B371A9"/>
    <w:rsid w:val="00B378CC"/>
    <w:rsid w:val="00B40879"/>
    <w:rsid w:val="00B4222C"/>
    <w:rsid w:val="00B431AE"/>
    <w:rsid w:val="00B43320"/>
    <w:rsid w:val="00B44954"/>
    <w:rsid w:val="00B44BCA"/>
    <w:rsid w:val="00B47721"/>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70181"/>
    <w:rsid w:val="00B7036F"/>
    <w:rsid w:val="00B70561"/>
    <w:rsid w:val="00B75370"/>
    <w:rsid w:val="00B75703"/>
    <w:rsid w:val="00B75C12"/>
    <w:rsid w:val="00B77524"/>
    <w:rsid w:val="00B810EF"/>
    <w:rsid w:val="00B81E7C"/>
    <w:rsid w:val="00B82B61"/>
    <w:rsid w:val="00B849A4"/>
    <w:rsid w:val="00B85AA3"/>
    <w:rsid w:val="00B90389"/>
    <w:rsid w:val="00B907AB"/>
    <w:rsid w:val="00B90CB8"/>
    <w:rsid w:val="00B90EA1"/>
    <w:rsid w:val="00B91AAA"/>
    <w:rsid w:val="00B94F5F"/>
    <w:rsid w:val="00B95E8C"/>
    <w:rsid w:val="00B96CB7"/>
    <w:rsid w:val="00B97E7C"/>
    <w:rsid w:val="00BA065A"/>
    <w:rsid w:val="00BA0EF1"/>
    <w:rsid w:val="00BA0F9C"/>
    <w:rsid w:val="00BA115B"/>
    <w:rsid w:val="00BA128F"/>
    <w:rsid w:val="00BA175C"/>
    <w:rsid w:val="00BA3C72"/>
    <w:rsid w:val="00BA4616"/>
    <w:rsid w:val="00BA4A64"/>
    <w:rsid w:val="00BA4BD7"/>
    <w:rsid w:val="00BA5461"/>
    <w:rsid w:val="00BA6925"/>
    <w:rsid w:val="00BB0056"/>
    <w:rsid w:val="00BB02B9"/>
    <w:rsid w:val="00BB0C6B"/>
    <w:rsid w:val="00BB0E07"/>
    <w:rsid w:val="00BB1488"/>
    <w:rsid w:val="00BB1A67"/>
    <w:rsid w:val="00BB3381"/>
    <w:rsid w:val="00BB42B5"/>
    <w:rsid w:val="00BB463E"/>
    <w:rsid w:val="00BB75F5"/>
    <w:rsid w:val="00BB7F1C"/>
    <w:rsid w:val="00BC0A34"/>
    <w:rsid w:val="00BC1073"/>
    <w:rsid w:val="00BC1EF0"/>
    <w:rsid w:val="00BC2B5E"/>
    <w:rsid w:val="00BC548B"/>
    <w:rsid w:val="00BC5D19"/>
    <w:rsid w:val="00BD180F"/>
    <w:rsid w:val="00BD269E"/>
    <w:rsid w:val="00BD29D5"/>
    <w:rsid w:val="00BD2FD0"/>
    <w:rsid w:val="00BD4207"/>
    <w:rsid w:val="00BD66E7"/>
    <w:rsid w:val="00BE1A91"/>
    <w:rsid w:val="00BE2F95"/>
    <w:rsid w:val="00BE6060"/>
    <w:rsid w:val="00BE6CA2"/>
    <w:rsid w:val="00BF18F2"/>
    <w:rsid w:val="00BF316E"/>
    <w:rsid w:val="00BF50B0"/>
    <w:rsid w:val="00BF5495"/>
    <w:rsid w:val="00BF6366"/>
    <w:rsid w:val="00BF639A"/>
    <w:rsid w:val="00BF77DE"/>
    <w:rsid w:val="00C00978"/>
    <w:rsid w:val="00C011F1"/>
    <w:rsid w:val="00C01D10"/>
    <w:rsid w:val="00C033CF"/>
    <w:rsid w:val="00C03D58"/>
    <w:rsid w:val="00C041F1"/>
    <w:rsid w:val="00C047B6"/>
    <w:rsid w:val="00C05C6A"/>
    <w:rsid w:val="00C06539"/>
    <w:rsid w:val="00C06CD8"/>
    <w:rsid w:val="00C06D00"/>
    <w:rsid w:val="00C06E86"/>
    <w:rsid w:val="00C07B93"/>
    <w:rsid w:val="00C10A36"/>
    <w:rsid w:val="00C10F8F"/>
    <w:rsid w:val="00C1400C"/>
    <w:rsid w:val="00C15173"/>
    <w:rsid w:val="00C1570A"/>
    <w:rsid w:val="00C20A47"/>
    <w:rsid w:val="00C22EED"/>
    <w:rsid w:val="00C23210"/>
    <w:rsid w:val="00C26044"/>
    <w:rsid w:val="00C322DA"/>
    <w:rsid w:val="00C32A1F"/>
    <w:rsid w:val="00C32C15"/>
    <w:rsid w:val="00C36D4A"/>
    <w:rsid w:val="00C41321"/>
    <w:rsid w:val="00C45762"/>
    <w:rsid w:val="00C46414"/>
    <w:rsid w:val="00C464F1"/>
    <w:rsid w:val="00C466A6"/>
    <w:rsid w:val="00C47363"/>
    <w:rsid w:val="00C5194A"/>
    <w:rsid w:val="00C530E0"/>
    <w:rsid w:val="00C55797"/>
    <w:rsid w:val="00C5622F"/>
    <w:rsid w:val="00C6130E"/>
    <w:rsid w:val="00C61872"/>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656"/>
    <w:rsid w:val="00C737D1"/>
    <w:rsid w:val="00C7468A"/>
    <w:rsid w:val="00C75A06"/>
    <w:rsid w:val="00C767C1"/>
    <w:rsid w:val="00C76B41"/>
    <w:rsid w:val="00C80608"/>
    <w:rsid w:val="00C8292E"/>
    <w:rsid w:val="00C83821"/>
    <w:rsid w:val="00C85A35"/>
    <w:rsid w:val="00C85B37"/>
    <w:rsid w:val="00C85DA5"/>
    <w:rsid w:val="00C91852"/>
    <w:rsid w:val="00C95408"/>
    <w:rsid w:val="00C95E15"/>
    <w:rsid w:val="00C9694D"/>
    <w:rsid w:val="00CA0C29"/>
    <w:rsid w:val="00CA136C"/>
    <w:rsid w:val="00CA291E"/>
    <w:rsid w:val="00CA2F0A"/>
    <w:rsid w:val="00CA42B2"/>
    <w:rsid w:val="00CA4852"/>
    <w:rsid w:val="00CA7AA8"/>
    <w:rsid w:val="00CA7AA9"/>
    <w:rsid w:val="00CB10F1"/>
    <w:rsid w:val="00CB2CF8"/>
    <w:rsid w:val="00CB3FC0"/>
    <w:rsid w:val="00CB4423"/>
    <w:rsid w:val="00CB52F5"/>
    <w:rsid w:val="00CB62E9"/>
    <w:rsid w:val="00CC04CC"/>
    <w:rsid w:val="00CC120B"/>
    <w:rsid w:val="00CC4B05"/>
    <w:rsid w:val="00CC5203"/>
    <w:rsid w:val="00CC68D8"/>
    <w:rsid w:val="00CD0AB2"/>
    <w:rsid w:val="00CD3939"/>
    <w:rsid w:val="00CD5365"/>
    <w:rsid w:val="00CD5434"/>
    <w:rsid w:val="00CE3811"/>
    <w:rsid w:val="00CE6569"/>
    <w:rsid w:val="00CE68DC"/>
    <w:rsid w:val="00CE69E8"/>
    <w:rsid w:val="00CE7424"/>
    <w:rsid w:val="00CE767F"/>
    <w:rsid w:val="00CE7F4A"/>
    <w:rsid w:val="00CF366F"/>
    <w:rsid w:val="00CF49A5"/>
    <w:rsid w:val="00CF7631"/>
    <w:rsid w:val="00CF7961"/>
    <w:rsid w:val="00D001FA"/>
    <w:rsid w:val="00D00826"/>
    <w:rsid w:val="00D01965"/>
    <w:rsid w:val="00D046AD"/>
    <w:rsid w:val="00D04F30"/>
    <w:rsid w:val="00D05C38"/>
    <w:rsid w:val="00D06317"/>
    <w:rsid w:val="00D07A15"/>
    <w:rsid w:val="00D10473"/>
    <w:rsid w:val="00D106CF"/>
    <w:rsid w:val="00D13086"/>
    <w:rsid w:val="00D13520"/>
    <w:rsid w:val="00D13558"/>
    <w:rsid w:val="00D13A13"/>
    <w:rsid w:val="00D13B39"/>
    <w:rsid w:val="00D161DA"/>
    <w:rsid w:val="00D163F1"/>
    <w:rsid w:val="00D20592"/>
    <w:rsid w:val="00D205B0"/>
    <w:rsid w:val="00D227CA"/>
    <w:rsid w:val="00D22C32"/>
    <w:rsid w:val="00D24CEE"/>
    <w:rsid w:val="00D25047"/>
    <w:rsid w:val="00D25751"/>
    <w:rsid w:val="00D2780D"/>
    <w:rsid w:val="00D27AF8"/>
    <w:rsid w:val="00D30AD9"/>
    <w:rsid w:val="00D31960"/>
    <w:rsid w:val="00D31A0D"/>
    <w:rsid w:val="00D3261B"/>
    <w:rsid w:val="00D33702"/>
    <w:rsid w:val="00D342C9"/>
    <w:rsid w:val="00D35684"/>
    <w:rsid w:val="00D360FD"/>
    <w:rsid w:val="00D3706D"/>
    <w:rsid w:val="00D40197"/>
    <w:rsid w:val="00D41336"/>
    <w:rsid w:val="00D4146F"/>
    <w:rsid w:val="00D41C12"/>
    <w:rsid w:val="00D44044"/>
    <w:rsid w:val="00D44574"/>
    <w:rsid w:val="00D456D0"/>
    <w:rsid w:val="00D4602A"/>
    <w:rsid w:val="00D46033"/>
    <w:rsid w:val="00D476E5"/>
    <w:rsid w:val="00D503E6"/>
    <w:rsid w:val="00D50D67"/>
    <w:rsid w:val="00D51EE0"/>
    <w:rsid w:val="00D51FA7"/>
    <w:rsid w:val="00D52CED"/>
    <w:rsid w:val="00D53E87"/>
    <w:rsid w:val="00D5418B"/>
    <w:rsid w:val="00D54C6F"/>
    <w:rsid w:val="00D55C86"/>
    <w:rsid w:val="00D56B78"/>
    <w:rsid w:val="00D573F8"/>
    <w:rsid w:val="00D57723"/>
    <w:rsid w:val="00D57D4C"/>
    <w:rsid w:val="00D606CC"/>
    <w:rsid w:val="00D60C05"/>
    <w:rsid w:val="00D610C7"/>
    <w:rsid w:val="00D62D12"/>
    <w:rsid w:val="00D632A9"/>
    <w:rsid w:val="00D639AE"/>
    <w:rsid w:val="00D6419E"/>
    <w:rsid w:val="00D70C3A"/>
    <w:rsid w:val="00D71BFC"/>
    <w:rsid w:val="00D72648"/>
    <w:rsid w:val="00D7265B"/>
    <w:rsid w:val="00D733C7"/>
    <w:rsid w:val="00D744F8"/>
    <w:rsid w:val="00D76D68"/>
    <w:rsid w:val="00D76F61"/>
    <w:rsid w:val="00D77A65"/>
    <w:rsid w:val="00D804B5"/>
    <w:rsid w:val="00D8096F"/>
    <w:rsid w:val="00D8458E"/>
    <w:rsid w:val="00D85EB2"/>
    <w:rsid w:val="00D86121"/>
    <w:rsid w:val="00D8668B"/>
    <w:rsid w:val="00D867EB"/>
    <w:rsid w:val="00D8782F"/>
    <w:rsid w:val="00D8799B"/>
    <w:rsid w:val="00D91216"/>
    <w:rsid w:val="00D9338A"/>
    <w:rsid w:val="00D94E3A"/>
    <w:rsid w:val="00D9652D"/>
    <w:rsid w:val="00D973E5"/>
    <w:rsid w:val="00D97A9A"/>
    <w:rsid w:val="00D97F4B"/>
    <w:rsid w:val="00DA018B"/>
    <w:rsid w:val="00DA2AEB"/>
    <w:rsid w:val="00DA3808"/>
    <w:rsid w:val="00DA41B8"/>
    <w:rsid w:val="00DA4EA2"/>
    <w:rsid w:val="00DA7FEB"/>
    <w:rsid w:val="00DB09D2"/>
    <w:rsid w:val="00DB2215"/>
    <w:rsid w:val="00DB4F85"/>
    <w:rsid w:val="00DB6330"/>
    <w:rsid w:val="00DB674E"/>
    <w:rsid w:val="00DB6856"/>
    <w:rsid w:val="00DC0856"/>
    <w:rsid w:val="00DC3411"/>
    <w:rsid w:val="00DC6269"/>
    <w:rsid w:val="00DC6595"/>
    <w:rsid w:val="00DC6BAA"/>
    <w:rsid w:val="00DC6BC2"/>
    <w:rsid w:val="00DC781B"/>
    <w:rsid w:val="00DD060D"/>
    <w:rsid w:val="00DD0AF7"/>
    <w:rsid w:val="00DD145C"/>
    <w:rsid w:val="00DD161F"/>
    <w:rsid w:val="00DD1D79"/>
    <w:rsid w:val="00DD26E1"/>
    <w:rsid w:val="00DD2BF3"/>
    <w:rsid w:val="00DD3147"/>
    <w:rsid w:val="00DD445E"/>
    <w:rsid w:val="00DD510C"/>
    <w:rsid w:val="00DD619D"/>
    <w:rsid w:val="00DD7FA1"/>
    <w:rsid w:val="00DE2849"/>
    <w:rsid w:val="00DE51F7"/>
    <w:rsid w:val="00DE5CC3"/>
    <w:rsid w:val="00DE6D84"/>
    <w:rsid w:val="00DE7085"/>
    <w:rsid w:val="00DF00B5"/>
    <w:rsid w:val="00DF1DAD"/>
    <w:rsid w:val="00DF4F74"/>
    <w:rsid w:val="00E025E8"/>
    <w:rsid w:val="00E0412B"/>
    <w:rsid w:val="00E102CA"/>
    <w:rsid w:val="00E10F35"/>
    <w:rsid w:val="00E1119D"/>
    <w:rsid w:val="00E117CD"/>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3E6B"/>
    <w:rsid w:val="00E35B97"/>
    <w:rsid w:val="00E371FD"/>
    <w:rsid w:val="00E37C2D"/>
    <w:rsid w:val="00E37FE2"/>
    <w:rsid w:val="00E40647"/>
    <w:rsid w:val="00E41549"/>
    <w:rsid w:val="00E41E22"/>
    <w:rsid w:val="00E43087"/>
    <w:rsid w:val="00E430D5"/>
    <w:rsid w:val="00E468C8"/>
    <w:rsid w:val="00E530F2"/>
    <w:rsid w:val="00E54C98"/>
    <w:rsid w:val="00E561B8"/>
    <w:rsid w:val="00E572C0"/>
    <w:rsid w:val="00E60767"/>
    <w:rsid w:val="00E607EF"/>
    <w:rsid w:val="00E61B88"/>
    <w:rsid w:val="00E62AF8"/>
    <w:rsid w:val="00E63C2C"/>
    <w:rsid w:val="00E718AB"/>
    <w:rsid w:val="00E73113"/>
    <w:rsid w:val="00E7425D"/>
    <w:rsid w:val="00E763E4"/>
    <w:rsid w:val="00E76720"/>
    <w:rsid w:val="00E81B54"/>
    <w:rsid w:val="00E83AE0"/>
    <w:rsid w:val="00E84A6B"/>
    <w:rsid w:val="00E8731A"/>
    <w:rsid w:val="00E9107A"/>
    <w:rsid w:val="00E91C9C"/>
    <w:rsid w:val="00E91E05"/>
    <w:rsid w:val="00E921F7"/>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D03"/>
    <w:rsid w:val="00EF0FE5"/>
    <w:rsid w:val="00EF1F39"/>
    <w:rsid w:val="00EF36F3"/>
    <w:rsid w:val="00EF4790"/>
    <w:rsid w:val="00EF5263"/>
    <w:rsid w:val="00EF615B"/>
    <w:rsid w:val="00EF679D"/>
    <w:rsid w:val="00F00B78"/>
    <w:rsid w:val="00F01ECD"/>
    <w:rsid w:val="00F032B7"/>
    <w:rsid w:val="00F03614"/>
    <w:rsid w:val="00F06F44"/>
    <w:rsid w:val="00F12EC2"/>
    <w:rsid w:val="00F14F5F"/>
    <w:rsid w:val="00F1783F"/>
    <w:rsid w:val="00F22E67"/>
    <w:rsid w:val="00F263A4"/>
    <w:rsid w:val="00F263CB"/>
    <w:rsid w:val="00F26422"/>
    <w:rsid w:val="00F270DA"/>
    <w:rsid w:val="00F27E47"/>
    <w:rsid w:val="00F31E8D"/>
    <w:rsid w:val="00F33843"/>
    <w:rsid w:val="00F33BCC"/>
    <w:rsid w:val="00F41187"/>
    <w:rsid w:val="00F425D9"/>
    <w:rsid w:val="00F444F0"/>
    <w:rsid w:val="00F516A1"/>
    <w:rsid w:val="00F52F7B"/>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ECF"/>
    <w:rsid w:val="00F80B34"/>
    <w:rsid w:val="00F81A0A"/>
    <w:rsid w:val="00F82E81"/>
    <w:rsid w:val="00F84604"/>
    <w:rsid w:val="00F8652A"/>
    <w:rsid w:val="00F86DCA"/>
    <w:rsid w:val="00F87393"/>
    <w:rsid w:val="00F90250"/>
    <w:rsid w:val="00F90C21"/>
    <w:rsid w:val="00F915D7"/>
    <w:rsid w:val="00F91F09"/>
    <w:rsid w:val="00F92DD8"/>
    <w:rsid w:val="00F93426"/>
    <w:rsid w:val="00F94EE0"/>
    <w:rsid w:val="00F95563"/>
    <w:rsid w:val="00F9563F"/>
    <w:rsid w:val="00F97EC7"/>
    <w:rsid w:val="00FA12E7"/>
    <w:rsid w:val="00FA3793"/>
    <w:rsid w:val="00FA4F41"/>
    <w:rsid w:val="00FA5057"/>
    <w:rsid w:val="00FA5C90"/>
    <w:rsid w:val="00FA7167"/>
    <w:rsid w:val="00FA72D8"/>
    <w:rsid w:val="00FB12ED"/>
    <w:rsid w:val="00FB2C51"/>
    <w:rsid w:val="00FB2DE9"/>
    <w:rsid w:val="00FB4F3D"/>
    <w:rsid w:val="00FB518C"/>
    <w:rsid w:val="00FB52CB"/>
    <w:rsid w:val="00FB63BD"/>
    <w:rsid w:val="00FB6408"/>
    <w:rsid w:val="00FB6A14"/>
    <w:rsid w:val="00FB6F8D"/>
    <w:rsid w:val="00FB7CC6"/>
    <w:rsid w:val="00FC06DC"/>
    <w:rsid w:val="00FC0BE5"/>
    <w:rsid w:val="00FC159A"/>
    <w:rsid w:val="00FC1AC7"/>
    <w:rsid w:val="00FC1F06"/>
    <w:rsid w:val="00FC4C0A"/>
    <w:rsid w:val="00FC547E"/>
    <w:rsid w:val="00FC59BE"/>
    <w:rsid w:val="00FC6B1C"/>
    <w:rsid w:val="00FC78D9"/>
    <w:rsid w:val="00FD1C12"/>
    <w:rsid w:val="00FD5AA3"/>
    <w:rsid w:val="00FD7B8F"/>
    <w:rsid w:val="00FE00FD"/>
    <w:rsid w:val="00FE0EB3"/>
    <w:rsid w:val="00FE3EAF"/>
    <w:rsid w:val="00FE5C4F"/>
    <w:rsid w:val="00FE74C1"/>
    <w:rsid w:val="00FF1E82"/>
    <w:rsid w:val="00FF2409"/>
    <w:rsid w:val="00FF3E40"/>
    <w:rsid w:val="00FF41AC"/>
    <w:rsid w:val="00FF4556"/>
    <w:rsid w:val="00FF4DBD"/>
    <w:rsid w:val="00FF5319"/>
    <w:rsid w:val="00FF55A2"/>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3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26447502">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42939912">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7604-1256-4D02-B5C9-58C730D8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12</cp:revision>
  <cp:lastPrinted>2019-03-08T14:08:00Z</cp:lastPrinted>
  <dcterms:created xsi:type="dcterms:W3CDTF">2020-06-16T06:07:00Z</dcterms:created>
  <dcterms:modified xsi:type="dcterms:W3CDTF">2020-06-16T08:14:00Z</dcterms:modified>
</cp:coreProperties>
</file>